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7348" w:rsidRPr="00696901" w:rsidRDefault="00B40E35">
      <w:pPr>
        <w:widowControl/>
        <w:jc w:val="center"/>
        <w:rPr>
          <w:rFonts w:ascii="黑体" w:eastAsia="黑体" w:hAnsi="黑体" w:cs="Times New Roman"/>
          <w:kern w:val="0"/>
          <w:sz w:val="36"/>
          <w:szCs w:val="36"/>
        </w:rPr>
      </w:pPr>
      <w:r w:rsidRPr="00696901">
        <w:rPr>
          <w:rFonts w:ascii="黑体" w:eastAsia="黑体" w:hAnsi="黑体" w:cs="Times New Roman"/>
          <w:kern w:val="0"/>
          <w:sz w:val="36"/>
          <w:szCs w:val="36"/>
        </w:rPr>
        <w:t>关于2018年度舟山市科技项目入库</w:t>
      </w:r>
      <w:r w:rsidR="00D1622D">
        <w:rPr>
          <w:rFonts w:ascii="黑体" w:eastAsia="黑体" w:hAnsi="黑体" w:cs="Times New Roman" w:hint="eastAsia"/>
          <w:kern w:val="0"/>
          <w:sz w:val="36"/>
          <w:szCs w:val="36"/>
        </w:rPr>
        <w:t>项目</w:t>
      </w:r>
      <w:r w:rsidR="00D1622D">
        <w:rPr>
          <w:rFonts w:ascii="黑体" w:eastAsia="黑体" w:hAnsi="黑体" w:cs="Times New Roman"/>
          <w:kern w:val="0"/>
          <w:sz w:val="36"/>
          <w:szCs w:val="36"/>
        </w:rPr>
        <w:t>的</w:t>
      </w:r>
      <w:r w:rsidR="00D1622D">
        <w:rPr>
          <w:rFonts w:ascii="黑体" w:eastAsia="黑体" w:hAnsi="黑体" w:cs="Times New Roman" w:hint="eastAsia"/>
          <w:kern w:val="0"/>
          <w:sz w:val="36"/>
          <w:szCs w:val="36"/>
        </w:rPr>
        <w:t>公示</w:t>
      </w:r>
    </w:p>
    <w:p w:rsidR="00696901" w:rsidRPr="00696901" w:rsidRDefault="00696901">
      <w:pPr>
        <w:widowControl/>
        <w:jc w:val="center"/>
        <w:rPr>
          <w:rFonts w:ascii="黑体" w:eastAsia="黑体" w:hAnsi="黑体" w:cs="Times New Roman"/>
          <w:kern w:val="0"/>
          <w:sz w:val="36"/>
          <w:szCs w:val="36"/>
        </w:rPr>
      </w:pPr>
    </w:p>
    <w:p w:rsidR="00437348" w:rsidRPr="00696901" w:rsidRDefault="00001CB0" w:rsidP="00984CDB">
      <w:pPr>
        <w:pStyle w:val="a3"/>
        <w:widowControl/>
        <w:shd w:val="clear" w:color="auto" w:fill="FFFFFF"/>
        <w:spacing w:beforeAutospacing="0" w:afterAutospacing="0" w:line="536" w:lineRule="exact"/>
        <w:ind w:firstLine="640"/>
        <w:rPr>
          <w:rFonts w:ascii="Times New Roman" w:eastAsia="仿宋" w:hAnsi="Times New Roman"/>
          <w:sz w:val="32"/>
          <w:szCs w:val="32"/>
        </w:rPr>
      </w:pPr>
      <w:r w:rsidRPr="00696901">
        <w:rPr>
          <w:rFonts w:ascii="Times New Roman" w:eastAsia="仿宋" w:hAnsi="Times New Roman"/>
          <w:sz w:val="32"/>
          <w:szCs w:val="32"/>
        </w:rPr>
        <w:t>根据《舟山市科技计划与项目管理办法》</w:t>
      </w:r>
      <w:r>
        <w:rPr>
          <w:rFonts w:ascii="Times New Roman" w:eastAsia="仿宋" w:hAnsi="Times New Roman" w:hint="eastAsia"/>
          <w:sz w:val="32"/>
          <w:szCs w:val="32"/>
        </w:rPr>
        <w:t>（</w:t>
      </w:r>
      <w:proofErr w:type="gramStart"/>
      <w:r w:rsidRPr="00001CB0">
        <w:rPr>
          <w:rFonts w:ascii="Times New Roman" w:eastAsia="仿宋" w:hAnsi="Times New Roman" w:hint="eastAsia"/>
          <w:sz w:val="32"/>
          <w:szCs w:val="32"/>
        </w:rPr>
        <w:t>舟科计</w:t>
      </w:r>
      <w:proofErr w:type="gramEnd"/>
      <w:r w:rsidRPr="00001CB0">
        <w:rPr>
          <w:rFonts w:ascii="Times New Roman" w:eastAsia="仿宋" w:hAnsi="Times New Roman" w:hint="eastAsia"/>
          <w:sz w:val="32"/>
          <w:szCs w:val="32"/>
        </w:rPr>
        <w:t>〔</w:t>
      </w:r>
      <w:r w:rsidRPr="00001CB0">
        <w:rPr>
          <w:rFonts w:ascii="Times New Roman" w:eastAsia="仿宋" w:hAnsi="Times New Roman" w:hint="eastAsia"/>
          <w:sz w:val="32"/>
          <w:szCs w:val="32"/>
        </w:rPr>
        <w:t>2018</w:t>
      </w:r>
      <w:r w:rsidRPr="00001CB0">
        <w:rPr>
          <w:rFonts w:ascii="Times New Roman" w:eastAsia="仿宋" w:hAnsi="Times New Roman" w:hint="eastAsia"/>
          <w:sz w:val="32"/>
          <w:szCs w:val="32"/>
        </w:rPr>
        <w:t>〕</w:t>
      </w:r>
      <w:r w:rsidRPr="00001CB0">
        <w:rPr>
          <w:rFonts w:ascii="Times New Roman" w:eastAsia="仿宋" w:hAnsi="Times New Roman" w:hint="eastAsia"/>
          <w:sz w:val="32"/>
          <w:szCs w:val="32"/>
        </w:rPr>
        <w:t>51</w:t>
      </w:r>
      <w:r w:rsidRPr="00001CB0">
        <w:rPr>
          <w:rFonts w:ascii="Times New Roman" w:eastAsia="仿宋" w:hAnsi="Times New Roman" w:hint="eastAsia"/>
          <w:sz w:val="32"/>
          <w:szCs w:val="32"/>
        </w:rPr>
        <w:t>号</w:t>
      </w:r>
      <w:r>
        <w:rPr>
          <w:rFonts w:ascii="Times New Roman" w:eastAsia="仿宋" w:hAnsi="Times New Roman" w:hint="eastAsia"/>
          <w:sz w:val="32"/>
          <w:szCs w:val="32"/>
        </w:rPr>
        <w:t>）、《</w:t>
      </w:r>
      <w:r w:rsidRPr="00001CB0">
        <w:rPr>
          <w:rFonts w:ascii="Times New Roman" w:eastAsia="仿宋" w:hAnsi="Times New Roman" w:hint="eastAsia"/>
          <w:sz w:val="32"/>
          <w:szCs w:val="32"/>
        </w:rPr>
        <w:t>舟山市科技局关于申报</w:t>
      </w:r>
      <w:r w:rsidRPr="00001CB0">
        <w:rPr>
          <w:rFonts w:ascii="Times New Roman" w:eastAsia="仿宋" w:hAnsi="Times New Roman" w:hint="eastAsia"/>
          <w:sz w:val="32"/>
          <w:szCs w:val="32"/>
        </w:rPr>
        <w:t xml:space="preserve">2018 </w:t>
      </w:r>
      <w:r w:rsidRPr="00001CB0">
        <w:rPr>
          <w:rFonts w:ascii="Times New Roman" w:eastAsia="仿宋" w:hAnsi="Times New Roman" w:hint="eastAsia"/>
          <w:sz w:val="32"/>
          <w:szCs w:val="32"/>
        </w:rPr>
        <w:t>年度市级科技项目的通知</w:t>
      </w:r>
      <w:r>
        <w:rPr>
          <w:rFonts w:ascii="Times New Roman" w:eastAsia="仿宋" w:hAnsi="Times New Roman" w:hint="eastAsia"/>
          <w:sz w:val="32"/>
          <w:szCs w:val="32"/>
        </w:rPr>
        <w:t>》（</w:t>
      </w:r>
      <w:proofErr w:type="gramStart"/>
      <w:r w:rsidRPr="00001CB0">
        <w:rPr>
          <w:rFonts w:ascii="Times New Roman" w:eastAsia="仿宋" w:hAnsi="Times New Roman" w:hint="eastAsia"/>
          <w:sz w:val="32"/>
          <w:szCs w:val="32"/>
        </w:rPr>
        <w:t>舟科计</w:t>
      </w:r>
      <w:proofErr w:type="gramEnd"/>
      <w:r w:rsidRPr="00001CB0">
        <w:rPr>
          <w:rFonts w:ascii="Times New Roman" w:eastAsia="仿宋" w:hAnsi="Times New Roman" w:hint="eastAsia"/>
          <w:sz w:val="32"/>
          <w:szCs w:val="32"/>
        </w:rPr>
        <w:t>〔</w:t>
      </w:r>
      <w:r w:rsidRPr="00001CB0">
        <w:rPr>
          <w:rFonts w:ascii="Times New Roman" w:eastAsia="仿宋" w:hAnsi="Times New Roman" w:hint="eastAsia"/>
          <w:sz w:val="32"/>
          <w:szCs w:val="32"/>
        </w:rPr>
        <w:t>2018</w:t>
      </w:r>
      <w:r w:rsidRPr="00001CB0">
        <w:rPr>
          <w:rFonts w:ascii="Times New Roman" w:eastAsia="仿宋" w:hAnsi="Times New Roman" w:hint="eastAsia"/>
          <w:sz w:val="32"/>
          <w:szCs w:val="32"/>
        </w:rPr>
        <w:t>〕</w:t>
      </w:r>
      <w:r w:rsidRPr="00001CB0">
        <w:rPr>
          <w:rFonts w:ascii="Times New Roman" w:eastAsia="仿宋" w:hAnsi="Times New Roman" w:hint="eastAsia"/>
          <w:sz w:val="32"/>
          <w:szCs w:val="32"/>
        </w:rPr>
        <w:t>56</w:t>
      </w:r>
      <w:r w:rsidRPr="00001CB0">
        <w:rPr>
          <w:rFonts w:ascii="Times New Roman" w:eastAsia="仿宋" w:hAnsi="Times New Roman" w:hint="eastAsia"/>
          <w:sz w:val="32"/>
          <w:szCs w:val="32"/>
        </w:rPr>
        <w:t>号</w:t>
      </w:r>
      <w:r>
        <w:rPr>
          <w:rFonts w:ascii="Times New Roman" w:eastAsia="仿宋" w:hAnsi="Times New Roman" w:hint="eastAsia"/>
          <w:sz w:val="32"/>
          <w:szCs w:val="32"/>
        </w:rPr>
        <w:t>）及市财政项目入库相关规定，</w:t>
      </w:r>
      <w:r w:rsidR="00984CDB" w:rsidRPr="00696901">
        <w:rPr>
          <w:rFonts w:ascii="Times New Roman" w:eastAsia="仿宋" w:hAnsi="Times New Roman"/>
          <w:sz w:val="32"/>
          <w:szCs w:val="32"/>
        </w:rPr>
        <w:t xml:space="preserve"> </w:t>
      </w:r>
      <w:r w:rsidRPr="00696901">
        <w:rPr>
          <w:rFonts w:ascii="Times New Roman" w:eastAsia="仿宋" w:hAnsi="Times New Roman"/>
          <w:sz w:val="32"/>
          <w:szCs w:val="32"/>
        </w:rPr>
        <w:t>2018</w:t>
      </w:r>
      <w:r w:rsidRPr="00696901">
        <w:rPr>
          <w:rFonts w:ascii="Times New Roman" w:eastAsia="仿宋" w:hAnsi="Times New Roman"/>
          <w:sz w:val="32"/>
          <w:szCs w:val="32"/>
        </w:rPr>
        <w:t>年度舟山市科技项目</w:t>
      </w:r>
      <w:r w:rsidR="00984CDB">
        <w:rPr>
          <w:rFonts w:ascii="Times New Roman" w:eastAsia="仿宋" w:hAnsi="Times New Roman" w:hint="eastAsia"/>
          <w:sz w:val="32"/>
          <w:szCs w:val="32"/>
        </w:rPr>
        <w:t>将实行项目入库制。</w:t>
      </w:r>
      <w:r w:rsidR="00B40E35" w:rsidRPr="00696901">
        <w:rPr>
          <w:rFonts w:ascii="Times New Roman" w:eastAsia="仿宋" w:hAnsi="Times New Roman"/>
          <w:sz w:val="32"/>
          <w:szCs w:val="32"/>
        </w:rPr>
        <w:t>至申报截止日（</w:t>
      </w:r>
      <w:r w:rsidR="00B40E35" w:rsidRPr="00696901">
        <w:rPr>
          <w:rFonts w:ascii="Times New Roman" w:eastAsia="仿宋" w:hAnsi="Times New Roman"/>
          <w:sz w:val="32"/>
          <w:szCs w:val="32"/>
        </w:rPr>
        <w:t>2018</w:t>
      </w:r>
      <w:r w:rsidR="00B40E35" w:rsidRPr="00696901">
        <w:rPr>
          <w:rFonts w:ascii="Times New Roman" w:eastAsia="仿宋" w:hAnsi="Times New Roman"/>
          <w:sz w:val="32"/>
          <w:szCs w:val="32"/>
        </w:rPr>
        <w:t>年</w:t>
      </w:r>
      <w:r w:rsidR="00B40E35" w:rsidRPr="00696901">
        <w:rPr>
          <w:rFonts w:ascii="Times New Roman" w:eastAsia="仿宋" w:hAnsi="Times New Roman"/>
          <w:sz w:val="32"/>
          <w:szCs w:val="32"/>
        </w:rPr>
        <w:t>11</w:t>
      </w:r>
      <w:r w:rsidR="00B40E35" w:rsidRPr="00696901">
        <w:rPr>
          <w:rFonts w:ascii="Times New Roman" w:eastAsia="仿宋" w:hAnsi="Times New Roman"/>
          <w:sz w:val="32"/>
          <w:szCs w:val="32"/>
        </w:rPr>
        <w:t>月</w:t>
      </w:r>
      <w:r w:rsidR="00B40E35" w:rsidRPr="00696901">
        <w:rPr>
          <w:rFonts w:ascii="Times New Roman" w:eastAsia="仿宋" w:hAnsi="Times New Roman"/>
          <w:sz w:val="32"/>
          <w:szCs w:val="32"/>
        </w:rPr>
        <w:t>2</w:t>
      </w:r>
      <w:r w:rsidR="00B40E35" w:rsidRPr="00696901">
        <w:rPr>
          <w:rFonts w:ascii="Times New Roman" w:eastAsia="仿宋" w:hAnsi="Times New Roman"/>
          <w:sz w:val="32"/>
          <w:szCs w:val="32"/>
        </w:rPr>
        <w:t>日）</w:t>
      </w:r>
      <w:r w:rsidR="00B40E35" w:rsidRPr="00696901">
        <w:rPr>
          <w:rFonts w:ascii="Times New Roman" w:eastAsia="仿宋" w:hAnsi="Times New Roman" w:hint="eastAsia"/>
          <w:sz w:val="32"/>
          <w:szCs w:val="32"/>
        </w:rPr>
        <w:t>，</w:t>
      </w:r>
      <w:r w:rsidR="00B40E35" w:rsidRPr="00696901">
        <w:rPr>
          <w:rFonts w:ascii="Times New Roman" w:eastAsia="仿宋" w:hAnsi="Times New Roman"/>
          <w:sz w:val="32"/>
          <w:szCs w:val="32"/>
        </w:rPr>
        <w:t>市科技局共收到</w:t>
      </w:r>
      <w:r w:rsidR="00984CDB" w:rsidRPr="00696901">
        <w:rPr>
          <w:rFonts w:ascii="Times New Roman" w:eastAsia="仿宋" w:hAnsi="Times New Roman"/>
          <w:sz w:val="32"/>
          <w:szCs w:val="32"/>
        </w:rPr>
        <w:t>申请单位网上申请的</w:t>
      </w:r>
      <w:r w:rsidR="00984CDB" w:rsidRPr="00696901">
        <w:rPr>
          <w:rFonts w:ascii="Times New Roman" w:eastAsia="仿宋" w:hAnsi="Times New Roman"/>
          <w:sz w:val="32"/>
          <w:szCs w:val="32"/>
        </w:rPr>
        <w:t>2018</w:t>
      </w:r>
      <w:r w:rsidR="00984CDB" w:rsidRPr="00696901">
        <w:rPr>
          <w:rFonts w:ascii="Times New Roman" w:eastAsia="仿宋" w:hAnsi="Times New Roman"/>
          <w:sz w:val="32"/>
          <w:szCs w:val="32"/>
        </w:rPr>
        <w:t>年度舟山市科技项目</w:t>
      </w:r>
      <w:r w:rsidR="00B40E35" w:rsidRPr="00696901">
        <w:rPr>
          <w:rFonts w:ascii="Times New Roman" w:eastAsia="仿宋" w:hAnsi="Times New Roman" w:hint="eastAsia"/>
          <w:sz w:val="32"/>
          <w:szCs w:val="32"/>
        </w:rPr>
        <w:t>9</w:t>
      </w:r>
      <w:r w:rsidR="00984CDB" w:rsidRPr="00696901">
        <w:rPr>
          <w:rFonts w:ascii="Times New Roman" w:eastAsia="仿宋" w:hAnsi="Times New Roman" w:hint="eastAsia"/>
          <w:sz w:val="32"/>
          <w:szCs w:val="32"/>
        </w:rPr>
        <w:t xml:space="preserve"> </w:t>
      </w:r>
      <w:r w:rsidR="00B40E35" w:rsidRPr="00696901">
        <w:rPr>
          <w:rFonts w:ascii="Times New Roman" w:eastAsia="仿宋" w:hAnsi="Times New Roman" w:hint="eastAsia"/>
          <w:sz w:val="32"/>
          <w:szCs w:val="32"/>
        </w:rPr>
        <w:t>3</w:t>
      </w:r>
      <w:r w:rsidR="00B40E35" w:rsidRPr="00696901">
        <w:rPr>
          <w:rFonts w:ascii="Times New Roman" w:eastAsia="仿宋" w:hAnsi="Times New Roman"/>
          <w:sz w:val="32"/>
          <w:szCs w:val="32"/>
        </w:rPr>
        <w:t>项，</w:t>
      </w:r>
      <w:r w:rsidR="00B40E35" w:rsidRPr="00696901">
        <w:rPr>
          <w:rFonts w:ascii="Times New Roman" w:eastAsia="仿宋" w:hAnsi="Times New Roman" w:hint="eastAsia"/>
          <w:sz w:val="32"/>
          <w:szCs w:val="32"/>
        </w:rPr>
        <w:t>拟列入</w:t>
      </w:r>
      <w:r w:rsidR="00B40E35" w:rsidRPr="00696901">
        <w:rPr>
          <w:rFonts w:ascii="Times New Roman" w:eastAsia="仿宋" w:hAnsi="Times New Roman"/>
          <w:sz w:val="32"/>
          <w:szCs w:val="32"/>
        </w:rPr>
        <w:t>科技</w:t>
      </w:r>
      <w:r w:rsidR="002A46CF" w:rsidRPr="00696901">
        <w:rPr>
          <w:rFonts w:ascii="Times New Roman" w:eastAsia="仿宋" w:hAnsi="Times New Roman"/>
          <w:sz w:val="32"/>
          <w:szCs w:val="32"/>
        </w:rPr>
        <w:t>项目</w:t>
      </w:r>
      <w:r w:rsidR="002A46CF">
        <w:rPr>
          <w:rFonts w:ascii="Times New Roman" w:eastAsia="仿宋" w:hAnsi="Times New Roman" w:hint="eastAsia"/>
          <w:sz w:val="32"/>
          <w:szCs w:val="32"/>
        </w:rPr>
        <w:t>储备</w:t>
      </w:r>
      <w:r w:rsidR="00B40E35" w:rsidRPr="00696901">
        <w:rPr>
          <w:rFonts w:ascii="Times New Roman" w:eastAsia="仿宋" w:hAnsi="Times New Roman"/>
          <w:sz w:val="32"/>
          <w:szCs w:val="32"/>
        </w:rPr>
        <w:t>库，</w:t>
      </w:r>
      <w:r w:rsidR="00B1094F" w:rsidRPr="00B1094F">
        <w:rPr>
          <w:rFonts w:ascii="Times New Roman" w:eastAsia="仿宋" w:hAnsi="Times New Roman" w:hint="eastAsia"/>
          <w:sz w:val="32"/>
          <w:szCs w:val="32"/>
        </w:rPr>
        <w:t>下一步，我</w:t>
      </w:r>
      <w:r w:rsidR="00B1094F">
        <w:rPr>
          <w:rFonts w:ascii="Times New Roman" w:eastAsia="仿宋" w:hAnsi="Times New Roman" w:hint="eastAsia"/>
          <w:sz w:val="32"/>
          <w:szCs w:val="32"/>
        </w:rPr>
        <w:t>局</w:t>
      </w:r>
      <w:r w:rsidR="00B1094F" w:rsidRPr="00B1094F">
        <w:rPr>
          <w:rFonts w:ascii="Times New Roman" w:eastAsia="仿宋" w:hAnsi="Times New Roman" w:hint="eastAsia"/>
          <w:sz w:val="32"/>
          <w:szCs w:val="32"/>
        </w:rPr>
        <w:t>将按规定组织</w:t>
      </w:r>
      <w:r w:rsidR="00B1094F">
        <w:rPr>
          <w:rFonts w:ascii="Times New Roman" w:eastAsia="仿宋" w:hAnsi="Times New Roman" w:hint="eastAsia"/>
          <w:sz w:val="32"/>
          <w:szCs w:val="32"/>
        </w:rPr>
        <w:t>专家现场考察和</w:t>
      </w:r>
      <w:r w:rsidR="00B1094F" w:rsidRPr="00B1094F">
        <w:rPr>
          <w:rFonts w:ascii="Times New Roman" w:eastAsia="仿宋" w:hAnsi="Times New Roman" w:hint="eastAsia"/>
          <w:sz w:val="32"/>
          <w:szCs w:val="32"/>
        </w:rPr>
        <w:t>集中评审，根据</w:t>
      </w:r>
      <w:r w:rsidR="00777811">
        <w:rPr>
          <w:rFonts w:ascii="Times New Roman" w:eastAsia="仿宋" w:hAnsi="Times New Roman" w:hint="eastAsia"/>
          <w:sz w:val="32"/>
          <w:szCs w:val="32"/>
        </w:rPr>
        <w:t>“三审</w:t>
      </w:r>
      <w:proofErr w:type="gramStart"/>
      <w:r w:rsidR="00777811">
        <w:rPr>
          <w:rFonts w:ascii="Times New Roman" w:eastAsia="仿宋" w:hAnsi="Times New Roman" w:hint="eastAsia"/>
          <w:sz w:val="32"/>
          <w:szCs w:val="32"/>
        </w:rPr>
        <w:t>一</w:t>
      </w:r>
      <w:proofErr w:type="gramEnd"/>
      <w:r w:rsidR="00777811">
        <w:rPr>
          <w:rFonts w:ascii="Times New Roman" w:eastAsia="仿宋" w:hAnsi="Times New Roman" w:hint="eastAsia"/>
          <w:sz w:val="32"/>
          <w:szCs w:val="32"/>
        </w:rPr>
        <w:t>决策”立项程序</w:t>
      </w:r>
      <w:r w:rsidR="00B1094F" w:rsidRPr="00B1094F">
        <w:rPr>
          <w:rFonts w:ascii="Times New Roman" w:eastAsia="仿宋" w:hAnsi="Times New Roman" w:hint="eastAsia"/>
          <w:sz w:val="32"/>
          <w:szCs w:val="32"/>
        </w:rPr>
        <w:t>确定拟立项项目。</w:t>
      </w:r>
      <w:r w:rsidR="00B40E35" w:rsidRPr="00696901">
        <w:rPr>
          <w:rFonts w:ascii="Times New Roman" w:eastAsia="仿宋" w:hAnsi="Times New Roman"/>
          <w:sz w:val="32"/>
          <w:szCs w:val="32"/>
        </w:rPr>
        <w:t>现将</w:t>
      </w:r>
      <w:r w:rsidR="00B1094F">
        <w:rPr>
          <w:rFonts w:ascii="Times New Roman" w:eastAsia="仿宋" w:hAnsi="Times New Roman" w:hint="eastAsia"/>
          <w:sz w:val="32"/>
          <w:szCs w:val="32"/>
        </w:rPr>
        <w:t>申请入库</w:t>
      </w:r>
      <w:r w:rsidR="00B40E35" w:rsidRPr="00696901">
        <w:rPr>
          <w:rFonts w:ascii="Times New Roman" w:eastAsia="仿宋" w:hAnsi="Times New Roman"/>
          <w:sz w:val="32"/>
          <w:szCs w:val="32"/>
        </w:rPr>
        <w:t>项目清单予以公示</w:t>
      </w:r>
      <w:r>
        <w:rPr>
          <w:rFonts w:ascii="Times New Roman" w:eastAsia="仿宋" w:hAnsi="Times New Roman" w:hint="eastAsia"/>
          <w:sz w:val="32"/>
          <w:szCs w:val="32"/>
        </w:rPr>
        <w:t>，</w:t>
      </w:r>
      <w:r w:rsidR="00B40E35" w:rsidRPr="00696901">
        <w:rPr>
          <w:rFonts w:ascii="Times New Roman" w:eastAsia="仿宋" w:hAnsi="Times New Roman"/>
          <w:sz w:val="32"/>
          <w:szCs w:val="32"/>
        </w:rPr>
        <w:t>详见附件。公示期为</w:t>
      </w:r>
      <w:r w:rsidR="00B40E35" w:rsidRPr="00696901">
        <w:rPr>
          <w:rFonts w:ascii="Times New Roman" w:eastAsia="仿宋" w:hAnsi="Times New Roman"/>
          <w:sz w:val="32"/>
          <w:szCs w:val="32"/>
        </w:rPr>
        <w:t>2018</w:t>
      </w:r>
      <w:r w:rsidR="00B40E35" w:rsidRPr="00696901">
        <w:rPr>
          <w:rFonts w:ascii="Times New Roman" w:eastAsia="仿宋" w:hAnsi="Times New Roman"/>
          <w:sz w:val="32"/>
          <w:szCs w:val="32"/>
        </w:rPr>
        <w:t>年</w:t>
      </w:r>
      <w:r w:rsidR="00B40E35" w:rsidRPr="00696901">
        <w:rPr>
          <w:rFonts w:ascii="Times New Roman" w:eastAsia="仿宋" w:hAnsi="Times New Roman"/>
          <w:sz w:val="32"/>
          <w:szCs w:val="32"/>
        </w:rPr>
        <w:t>11</w:t>
      </w:r>
      <w:r w:rsidR="00B40E35" w:rsidRPr="00696901">
        <w:rPr>
          <w:rFonts w:ascii="Times New Roman" w:eastAsia="仿宋" w:hAnsi="Times New Roman"/>
          <w:sz w:val="32"/>
          <w:szCs w:val="32"/>
        </w:rPr>
        <w:t>月</w:t>
      </w:r>
      <w:r w:rsidR="00B40E35" w:rsidRPr="00696901">
        <w:rPr>
          <w:rFonts w:ascii="Times New Roman" w:eastAsia="仿宋" w:hAnsi="Times New Roman"/>
          <w:sz w:val="32"/>
          <w:szCs w:val="32"/>
        </w:rPr>
        <w:t>1</w:t>
      </w:r>
      <w:r w:rsidR="009B7B3F">
        <w:rPr>
          <w:rFonts w:ascii="Times New Roman" w:eastAsia="仿宋" w:hAnsi="Times New Roman" w:hint="eastAsia"/>
          <w:sz w:val="32"/>
          <w:szCs w:val="32"/>
        </w:rPr>
        <w:t>3</w:t>
      </w:r>
      <w:r w:rsidR="00B40E35" w:rsidRPr="00696901">
        <w:rPr>
          <w:rFonts w:ascii="Times New Roman" w:eastAsia="仿宋" w:hAnsi="Times New Roman"/>
          <w:sz w:val="32"/>
          <w:szCs w:val="32"/>
        </w:rPr>
        <w:t>日至</w:t>
      </w:r>
      <w:r w:rsidR="00B40E35" w:rsidRPr="00696901">
        <w:rPr>
          <w:rFonts w:ascii="Times New Roman" w:eastAsia="仿宋" w:hAnsi="Times New Roman"/>
          <w:sz w:val="32"/>
          <w:szCs w:val="32"/>
        </w:rPr>
        <w:t>2018</w:t>
      </w:r>
      <w:r w:rsidR="00B40E35" w:rsidRPr="00696901">
        <w:rPr>
          <w:rFonts w:ascii="Times New Roman" w:eastAsia="仿宋" w:hAnsi="Times New Roman"/>
          <w:sz w:val="32"/>
          <w:szCs w:val="32"/>
        </w:rPr>
        <w:t>年</w:t>
      </w:r>
      <w:r w:rsidR="00B40E35" w:rsidRPr="00696901">
        <w:rPr>
          <w:rFonts w:ascii="Times New Roman" w:eastAsia="仿宋" w:hAnsi="Times New Roman"/>
          <w:sz w:val="32"/>
          <w:szCs w:val="32"/>
        </w:rPr>
        <w:t>11</w:t>
      </w:r>
      <w:r w:rsidR="00B40E35" w:rsidRPr="00696901">
        <w:rPr>
          <w:rFonts w:ascii="Times New Roman" w:eastAsia="仿宋" w:hAnsi="Times New Roman"/>
          <w:sz w:val="32"/>
          <w:szCs w:val="32"/>
        </w:rPr>
        <w:t>月</w:t>
      </w:r>
      <w:r w:rsidR="00B40E35" w:rsidRPr="00696901">
        <w:rPr>
          <w:rFonts w:ascii="Times New Roman" w:eastAsia="仿宋" w:hAnsi="Times New Roman"/>
          <w:sz w:val="32"/>
          <w:szCs w:val="32"/>
        </w:rPr>
        <w:t>1</w:t>
      </w:r>
      <w:r w:rsidR="009B7B3F">
        <w:rPr>
          <w:rFonts w:ascii="Times New Roman" w:eastAsia="仿宋" w:hAnsi="Times New Roman" w:hint="eastAsia"/>
          <w:sz w:val="32"/>
          <w:szCs w:val="32"/>
        </w:rPr>
        <w:t>9</w:t>
      </w:r>
      <w:r w:rsidR="00B40E35" w:rsidRPr="00696901">
        <w:rPr>
          <w:rFonts w:ascii="Times New Roman" w:eastAsia="仿宋" w:hAnsi="Times New Roman"/>
          <w:sz w:val="32"/>
          <w:szCs w:val="32"/>
        </w:rPr>
        <w:t>日。</w:t>
      </w:r>
    </w:p>
    <w:p w:rsidR="00437348" w:rsidRPr="00696901" w:rsidRDefault="00B40E35">
      <w:pPr>
        <w:pStyle w:val="a3"/>
        <w:widowControl/>
        <w:shd w:val="clear" w:color="auto" w:fill="FFFFFF"/>
        <w:spacing w:beforeAutospacing="0" w:afterAutospacing="0" w:line="536" w:lineRule="exact"/>
        <w:ind w:firstLine="560"/>
        <w:rPr>
          <w:rFonts w:ascii="Times New Roman" w:eastAsia="仿宋" w:hAnsi="Times New Roman"/>
          <w:sz w:val="32"/>
          <w:szCs w:val="32"/>
        </w:rPr>
      </w:pPr>
      <w:r w:rsidRPr="00696901">
        <w:rPr>
          <w:rFonts w:ascii="Times New Roman" w:eastAsia="仿宋" w:hAnsi="Times New Roman"/>
          <w:sz w:val="32"/>
          <w:szCs w:val="32"/>
        </w:rPr>
        <w:t>如果发现不符合市科技项目管理规定的申请项目，任何单位和个人可在公示期间内以书面形式向市科技局提出。以单位名义提出异议的，应经所在单位科研管理部门负责人签名并加盖单位公章；以个人名义提出异议的，应署真实姓名和联系方式。</w:t>
      </w:r>
      <w:r w:rsidRPr="00696901">
        <w:rPr>
          <w:rFonts w:ascii="Times New Roman" w:eastAsia="仿宋" w:hAnsi="Times New Roman" w:hint="eastAsia"/>
          <w:sz w:val="32"/>
          <w:szCs w:val="32"/>
        </w:rPr>
        <w:t>公示电话：</w:t>
      </w:r>
      <w:r w:rsidRPr="00696901">
        <w:rPr>
          <w:rFonts w:ascii="Times New Roman" w:eastAsia="仿宋" w:hAnsi="Times New Roman" w:hint="eastAsia"/>
          <w:sz w:val="32"/>
          <w:szCs w:val="32"/>
        </w:rPr>
        <w:t>2281177</w:t>
      </w:r>
      <w:r w:rsidRPr="00696901">
        <w:rPr>
          <w:rFonts w:ascii="Times New Roman" w:eastAsia="仿宋" w:hAnsi="Times New Roman" w:hint="eastAsia"/>
          <w:sz w:val="32"/>
          <w:szCs w:val="32"/>
        </w:rPr>
        <w:t>。</w:t>
      </w:r>
    </w:p>
    <w:p w:rsidR="00437348" w:rsidRPr="00696901" w:rsidRDefault="00437348">
      <w:pPr>
        <w:pStyle w:val="a3"/>
        <w:widowControl/>
        <w:shd w:val="clear" w:color="auto" w:fill="FFFFFF"/>
        <w:spacing w:beforeAutospacing="0" w:afterAutospacing="0" w:line="536" w:lineRule="exact"/>
        <w:ind w:firstLine="560"/>
        <w:rPr>
          <w:rFonts w:ascii="Times New Roman" w:eastAsia="仿宋" w:hAnsi="Times New Roman"/>
          <w:sz w:val="32"/>
          <w:szCs w:val="32"/>
        </w:rPr>
      </w:pPr>
    </w:p>
    <w:p w:rsidR="00437348" w:rsidRPr="00696901" w:rsidRDefault="00B40E35">
      <w:pPr>
        <w:pStyle w:val="a3"/>
        <w:widowControl/>
        <w:shd w:val="clear" w:color="auto" w:fill="FFFFFF"/>
        <w:spacing w:beforeAutospacing="0" w:afterAutospacing="0" w:line="536" w:lineRule="exact"/>
        <w:ind w:firstLine="555"/>
        <w:rPr>
          <w:rFonts w:ascii="Times New Roman" w:eastAsia="仿宋" w:hAnsi="Times New Roman"/>
          <w:sz w:val="32"/>
          <w:szCs w:val="32"/>
        </w:rPr>
      </w:pPr>
      <w:r w:rsidRPr="00696901">
        <w:rPr>
          <w:rFonts w:ascii="Times New Roman" w:eastAsia="仿宋" w:hAnsi="Times New Roman"/>
          <w:sz w:val="32"/>
          <w:szCs w:val="32"/>
        </w:rPr>
        <w:t>附件：</w:t>
      </w:r>
      <w:r w:rsidRPr="00696901">
        <w:rPr>
          <w:rFonts w:ascii="Times New Roman" w:eastAsia="仿宋" w:hAnsi="Times New Roman"/>
          <w:sz w:val="32"/>
          <w:szCs w:val="32"/>
        </w:rPr>
        <w:t>2018</w:t>
      </w:r>
      <w:r w:rsidR="007B1D3D">
        <w:rPr>
          <w:rFonts w:ascii="Times New Roman" w:eastAsia="仿宋" w:hAnsi="Times New Roman"/>
          <w:sz w:val="32"/>
          <w:szCs w:val="32"/>
        </w:rPr>
        <w:t>年度舟山市科技项目</w:t>
      </w:r>
      <w:r w:rsidRPr="00696901">
        <w:rPr>
          <w:rFonts w:ascii="Times New Roman" w:eastAsia="仿宋" w:hAnsi="Times New Roman"/>
          <w:sz w:val="32"/>
          <w:szCs w:val="32"/>
        </w:rPr>
        <w:t>入库清单</w:t>
      </w:r>
    </w:p>
    <w:p w:rsidR="00437348" w:rsidRPr="00696901" w:rsidRDefault="00437348">
      <w:pPr>
        <w:pStyle w:val="a3"/>
        <w:widowControl/>
        <w:shd w:val="clear" w:color="auto" w:fill="FFFFFF"/>
        <w:spacing w:beforeAutospacing="0" w:afterAutospacing="0" w:line="536" w:lineRule="exact"/>
        <w:ind w:firstLine="555"/>
        <w:rPr>
          <w:rFonts w:ascii="Times New Roman" w:eastAsia="仿宋" w:hAnsi="Times New Roman"/>
          <w:sz w:val="32"/>
          <w:szCs w:val="32"/>
        </w:rPr>
      </w:pPr>
    </w:p>
    <w:p w:rsidR="00437348" w:rsidRPr="00696901" w:rsidRDefault="00437348">
      <w:pPr>
        <w:pStyle w:val="a3"/>
        <w:widowControl/>
        <w:shd w:val="clear" w:color="auto" w:fill="FFFFFF"/>
        <w:spacing w:beforeAutospacing="0" w:afterAutospacing="0" w:line="536" w:lineRule="exact"/>
        <w:ind w:firstLine="555"/>
        <w:rPr>
          <w:rFonts w:ascii="Times New Roman" w:eastAsia="仿宋" w:hAnsi="Times New Roman"/>
          <w:sz w:val="32"/>
          <w:szCs w:val="32"/>
        </w:rPr>
      </w:pPr>
    </w:p>
    <w:p w:rsidR="00881A8D" w:rsidRDefault="00881A8D">
      <w:pPr>
        <w:widowControl/>
        <w:spacing w:line="536" w:lineRule="exact"/>
        <w:jc w:val="right"/>
        <w:rPr>
          <w:rFonts w:ascii="Times New Roman" w:eastAsia="仿宋" w:hAnsi="Times New Roman" w:cs="Times New Roman"/>
          <w:kern w:val="0"/>
          <w:sz w:val="32"/>
          <w:szCs w:val="32"/>
        </w:rPr>
      </w:pPr>
      <w:r>
        <w:rPr>
          <w:rFonts w:ascii="Times New Roman" w:eastAsia="仿宋" w:hAnsi="Times New Roman" w:cs="Times New Roman" w:hint="eastAsia"/>
          <w:kern w:val="0"/>
          <w:sz w:val="32"/>
          <w:szCs w:val="32"/>
        </w:rPr>
        <w:t>舟山市科学技术局</w:t>
      </w:r>
    </w:p>
    <w:p w:rsidR="00437348" w:rsidRPr="00696901" w:rsidRDefault="00B40E35">
      <w:pPr>
        <w:widowControl/>
        <w:spacing w:line="536" w:lineRule="exact"/>
        <w:jc w:val="right"/>
        <w:rPr>
          <w:rFonts w:ascii="Times New Roman" w:eastAsia="仿宋" w:hAnsi="Times New Roman" w:cs="Times New Roman"/>
          <w:kern w:val="0"/>
          <w:sz w:val="32"/>
          <w:szCs w:val="32"/>
        </w:rPr>
      </w:pPr>
      <w:r w:rsidRPr="00696901">
        <w:rPr>
          <w:rFonts w:ascii="Times New Roman" w:eastAsia="仿宋" w:hAnsi="Times New Roman" w:cs="Times New Roman"/>
          <w:kern w:val="0"/>
          <w:sz w:val="32"/>
          <w:szCs w:val="32"/>
        </w:rPr>
        <w:t>2018</w:t>
      </w:r>
      <w:r w:rsidRPr="00696901">
        <w:rPr>
          <w:rFonts w:ascii="Times New Roman" w:eastAsia="仿宋" w:hAnsi="Times New Roman" w:cs="Times New Roman"/>
          <w:kern w:val="0"/>
          <w:sz w:val="32"/>
          <w:szCs w:val="32"/>
        </w:rPr>
        <w:t>年</w:t>
      </w:r>
      <w:r w:rsidRPr="00696901">
        <w:rPr>
          <w:rFonts w:ascii="Times New Roman" w:eastAsia="仿宋" w:hAnsi="Times New Roman" w:cs="Times New Roman"/>
          <w:kern w:val="0"/>
          <w:sz w:val="32"/>
          <w:szCs w:val="32"/>
        </w:rPr>
        <w:t>11</w:t>
      </w:r>
      <w:r w:rsidRPr="00696901">
        <w:rPr>
          <w:rFonts w:ascii="Times New Roman" w:eastAsia="仿宋" w:hAnsi="Times New Roman" w:cs="Times New Roman"/>
          <w:kern w:val="0"/>
          <w:sz w:val="32"/>
          <w:szCs w:val="32"/>
        </w:rPr>
        <w:t>月</w:t>
      </w:r>
      <w:r w:rsidR="00984CDB">
        <w:rPr>
          <w:rFonts w:ascii="Times New Roman" w:eastAsia="仿宋" w:hAnsi="Times New Roman" w:cs="Times New Roman" w:hint="eastAsia"/>
          <w:kern w:val="0"/>
          <w:sz w:val="32"/>
          <w:szCs w:val="32"/>
        </w:rPr>
        <w:t>1</w:t>
      </w:r>
      <w:r w:rsidR="009B7B3F">
        <w:rPr>
          <w:rFonts w:ascii="Times New Roman" w:eastAsia="仿宋" w:hAnsi="Times New Roman" w:cs="Times New Roman" w:hint="eastAsia"/>
          <w:kern w:val="0"/>
          <w:sz w:val="32"/>
          <w:szCs w:val="32"/>
        </w:rPr>
        <w:t>3</w:t>
      </w:r>
      <w:r w:rsidRPr="00696901">
        <w:rPr>
          <w:rFonts w:ascii="Times New Roman" w:eastAsia="仿宋" w:hAnsi="Times New Roman" w:cs="Times New Roman"/>
          <w:kern w:val="0"/>
          <w:sz w:val="32"/>
          <w:szCs w:val="32"/>
        </w:rPr>
        <w:t>日</w:t>
      </w:r>
    </w:p>
    <w:p w:rsidR="00437348" w:rsidRPr="00696901" w:rsidRDefault="00437348">
      <w:pPr>
        <w:rPr>
          <w:rFonts w:ascii="Times New Roman" w:eastAsia="仿宋" w:hAnsi="Times New Roman" w:cs="Times New Roman"/>
        </w:rPr>
        <w:sectPr w:rsidR="00437348" w:rsidRPr="00696901">
          <w:pgSz w:w="11906" w:h="16838"/>
          <w:pgMar w:top="1440" w:right="1800" w:bottom="1440" w:left="1800" w:header="851" w:footer="992" w:gutter="0"/>
          <w:cols w:space="425"/>
          <w:docGrid w:type="lines" w:linePitch="312"/>
        </w:sectPr>
      </w:pPr>
    </w:p>
    <w:p w:rsidR="00B40E35" w:rsidRPr="00B40E35" w:rsidRDefault="00B40E35">
      <w:pPr>
        <w:pStyle w:val="a3"/>
        <w:widowControl/>
        <w:shd w:val="clear" w:color="auto" w:fill="FFFFFF"/>
        <w:spacing w:beforeAutospacing="0" w:afterAutospacing="0"/>
        <w:ind w:firstLine="555"/>
        <w:rPr>
          <w:rFonts w:ascii="黑体" w:eastAsia="黑体" w:hAnsi="黑体"/>
          <w:sz w:val="32"/>
          <w:szCs w:val="32"/>
        </w:rPr>
      </w:pPr>
      <w:r w:rsidRPr="00B40E35">
        <w:rPr>
          <w:rFonts w:ascii="黑体" w:eastAsia="黑体" w:hAnsi="黑体"/>
          <w:sz w:val="32"/>
          <w:szCs w:val="32"/>
        </w:rPr>
        <w:lastRenderedPageBreak/>
        <w:t>附件</w:t>
      </w:r>
      <w:r w:rsidR="00881A8D">
        <w:rPr>
          <w:rFonts w:ascii="黑体" w:eastAsia="黑体" w:hAnsi="黑体" w:hint="eastAsia"/>
          <w:sz w:val="32"/>
          <w:szCs w:val="32"/>
        </w:rPr>
        <w:t>：</w:t>
      </w:r>
    </w:p>
    <w:p w:rsidR="00437348" w:rsidRPr="00B40E35" w:rsidRDefault="00B40E35" w:rsidP="00B40E35">
      <w:pPr>
        <w:pStyle w:val="a3"/>
        <w:widowControl/>
        <w:shd w:val="clear" w:color="auto" w:fill="FFFFFF"/>
        <w:spacing w:beforeAutospacing="0" w:afterAutospacing="0"/>
        <w:ind w:firstLine="555"/>
        <w:jc w:val="center"/>
        <w:rPr>
          <w:rFonts w:ascii="黑体" w:eastAsia="黑体" w:hAnsi="黑体"/>
          <w:sz w:val="36"/>
          <w:szCs w:val="36"/>
        </w:rPr>
      </w:pPr>
      <w:r w:rsidRPr="00B40E35">
        <w:rPr>
          <w:rFonts w:ascii="黑体" w:eastAsia="黑体" w:hAnsi="黑体"/>
          <w:sz w:val="36"/>
          <w:szCs w:val="36"/>
        </w:rPr>
        <w:t>2018年度舟山市科技项目入库清单</w:t>
      </w:r>
    </w:p>
    <w:p w:rsidR="00437348" w:rsidRPr="00483C97" w:rsidRDefault="00483C97" w:rsidP="00483C97">
      <w:pPr>
        <w:pStyle w:val="a3"/>
        <w:widowControl/>
        <w:shd w:val="clear" w:color="auto" w:fill="FFFFFF"/>
        <w:spacing w:beforeAutospacing="0" w:afterAutospacing="0"/>
        <w:ind w:firstLine="555"/>
        <w:jc w:val="center"/>
        <w:rPr>
          <w:rFonts w:ascii="Times New Roman" w:eastAsia="仿宋" w:hAnsi="Times New Roman"/>
          <w:sz w:val="32"/>
          <w:szCs w:val="32"/>
        </w:rPr>
      </w:pPr>
      <w:r>
        <w:rPr>
          <w:rFonts w:ascii="Times New Roman" w:eastAsia="仿宋" w:hAnsi="Times New Roman" w:hint="eastAsia"/>
          <w:sz w:val="32"/>
          <w:szCs w:val="32"/>
        </w:rPr>
        <w:t>（计划、合作类）</w:t>
      </w:r>
    </w:p>
    <w:tbl>
      <w:tblPr>
        <w:tblpPr w:leftFromText="180" w:rightFromText="180" w:vertAnchor="text" w:tblpXSpec="center" w:tblpY="1"/>
        <w:tblOverlap w:val="never"/>
        <w:tblW w:w="10120" w:type="dxa"/>
        <w:jc w:val="center"/>
        <w:tblInd w:w="468" w:type="dxa"/>
        <w:tblLayout w:type="fixed"/>
        <w:tblCellMar>
          <w:top w:w="15" w:type="dxa"/>
          <w:left w:w="15" w:type="dxa"/>
          <w:bottom w:w="15" w:type="dxa"/>
          <w:right w:w="15" w:type="dxa"/>
        </w:tblCellMar>
        <w:tblLook w:val="04A0" w:firstRow="1" w:lastRow="0" w:firstColumn="1" w:lastColumn="0" w:noHBand="0" w:noVBand="1"/>
      </w:tblPr>
      <w:tblGrid>
        <w:gridCol w:w="521"/>
        <w:gridCol w:w="1199"/>
        <w:gridCol w:w="2520"/>
        <w:gridCol w:w="2230"/>
        <w:gridCol w:w="1505"/>
        <w:gridCol w:w="915"/>
        <w:gridCol w:w="1230"/>
      </w:tblGrid>
      <w:tr w:rsidR="00C4671F" w:rsidRPr="00696901" w:rsidTr="00C4671F">
        <w:trPr>
          <w:trHeight w:val="543"/>
          <w:jc w:val="center"/>
        </w:trPr>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71F" w:rsidRPr="00696901" w:rsidRDefault="00C4671F">
            <w:pPr>
              <w:widowControl/>
              <w:jc w:val="center"/>
              <w:textAlignment w:val="center"/>
              <w:rPr>
                <w:rFonts w:ascii="微软雅黑" w:eastAsia="微软雅黑" w:hAnsi="微软雅黑" w:cs="微软雅黑"/>
                <w:b/>
                <w:sz w:val="18"/>
                <w:szCs w:val="18"/>
              </w:rPr>
            </w:pPr>
            <w:r w:rsidRPr="00696901">
              <w:rPr>
                <w:rFonts w:ascii="微软雅黑" w:eastAsia="微软雅黑" w:hAnsi="微软雅黑" w:cs="微软雅黑" w:hint="eastAsia"/>
                <w:b/>
                <w:kern w:val="0"/>
                <w:sz w:val="18"/>
                <w:szCs w:val="18"/>
                <w:lang w:bidi="ar"/>
              </w:rPr>
              <w:t>序号</w:t>
            </w:r>
          </w:p>
        </w:tc>
        <w:tc>
          <w:tcPr>
            <w:tcW w:w="11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71F" w:rsidRPr="00696901" w:rsidRDefault="00C4671F">
            <w:pPr>
              <w:widowControl/>
              <w:jc w:val="center"/>
              <w:textAlignment w:val="center"/>
              <w:rPr>
                <w:rFonts w:ascii="微软雅黑" w:eastAsia="微软雅黑" w:hAnsi="微软雅黑" w:cs="微软雅黑"/>
                <w:b/>
                <w:sz w:val="18"/>
                <w:szCs w:val="18"/>
              </w:rPr>
            </w:pPr>
            <w:r w:rsidRPr="00696901">
              <w:rPr>
                <w:rFonts w:ascii="微软雅黑" w:eastAsia="微软雅黑" w:hAnsi="微软雅黑" w:cs="微软雅黑" w:hint="eastAsia"/>
                <w:b/>
                <w:kern w:val="0"/>
                <w:sz w:val="18"/>
                <w:szCs w:val="18"/>
                <w:lang w:bidi="ar"/>
              </w:rPr>
              <w:t>申请编号</w:t>
            </w:r>
          </w:p>
        </w:tc>
        <w:tc>
          <w:tcPr>
            <w:tcW w:w="2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71F" w:rsidRPr="00696901" w:rsidRDefault="00C4671F">
            <w:pPr>
              <w:widowControl/>
              <w:jc w:val="center"/>
              <w:textAlignment w:val="center"/>
              <w:rPr>
                <w:rFonts w:ascii="微软雅黑" w:eastAsia="微软雅黑" w:hAnsi="微软雅黑" w:cs="微软雅黑"/>
                <w:b/>
                <w:sz w:val="18"/>
                <w:szCs w:val="18"/>
              </w:rPr>
            </w:pPr>
            <w:r w:rsidRPr="00696901">
              <w:rPr>
                <w:rFonts w:ascii="微软雅黑" w:eastAsia="微软雅黑" w:hAnsi="微软雅黑" w:cs="微软雅黑" w:hint="eastAsia"/>
                <w:b/>
                <w:kern w:val="0"/>
                <w:sz w:val="18"/>
                <w:szCs w:val="18"/>
                <w:lang w:bidi="ar"/>
              </w:rPr>
              <w:t>项目名称</w:t>
            </w:r>
          </w:p>
        </w:tc>
        <w:tc>
          <w:tcPr>
            <w:tcW w:w="2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71F" w:rsidRPr="00696901" w:rsidRDefault="00C4671F">
            <w:pPr>
              <w:widowControl/>
              <w:jc w:val="center"/>
              <w:textAlignment w:val="center"/>
              <w:rPr>
                <w:rFonts w:ascii="微软雅黑" w:eastAsia="微软雅黑" w:hAnsi="微软雅黑" w:cs="微软雅黑"/>
                <w:b/>
                <w:sz w:val="18"/>
                <w:szCs w:val="18"/>
              </w:rPr>
            </w:pPr>
            <w:r w:rsidRPr="00696901">
              <w:rPr>
                <w:rFonts w:ascii="微软雅黑" w:eastAsia="微软雅黑" w:hAnsi="微软雅黑" w:cs="微软雅黑" w:hint="eastAsia"/>
                <w:b/>
                <w:kern w:val="0"/>
                <w:sz w:val="18"/>
                <w:szCs w:val="18"/>
                <w:lang w:bidi="ar"/>
              </w:rPr>
              <w:t>申报单位名称</w:t>
            </w:r>
          </w:p>
        </w:tc>
        <w:tc>
          <w:tcPr>
            <w:tcW w:w="1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71F" w:rsidRPr="00696901" w:rsidRDefault="00C4671F">
            <w:pPr>
              <w:widowControl/>
              <w:jc w:val="center"/>
              <w:textAlignment w:val="center"/>
              <w:rPr>
                <w:rFonts w:ascii="微软雅黑" w:eastAsia="微软雅黑" w:hAnsi="微软雅黑" w:cs="微软雅黑"/>
                <w:b/>
                <w:sz w:val="18"/>
                <w:szCs w:val="18"/>
              </w:rPr>
            </w:pPr>
            <w:r w:rsidRPr="00696901">
              <w:rPr>
                <w:rFonts w:ascii="微软雅黑" w:eastAsia="微软雅黑" w:hAnsi="微软雅黑" w:cs="微软雅黑" w:hint="eastAsia"/>
                <w:b/>
                <w:kern w:val="0"/>
                <w:sz w:val="18"/>
                <w:szCs w:val="18"/>
                <w:lang w:bidi="ar"/>
              </w:rPr>
              <w:t>申报类别</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71F" w:rsidRPr="00696901" w:rsidRDefault="00C4671F">
            <w:pPr>
              <w:widowControl/>
              <w:jc w:val="center"/>
              <w:textAlignment w:val="center"/>
              <w:rPr>
                <w:rFonts w:ascii="微软雅黑" w:eastAsia="微软雅黑" w:hAnsi="微软雅黑" w:cs="微软雅黑"/>
                <w:b/>
                <w:sz w:val="18"/>
                <w:szCs w:val="18"/>
              </w:rPr>
            </w:pPr>
            <w:r w:rsidRPr="00696901">
              <w:rPr>
                <w:rFonts w:ascii="微软雅黑" w:eastAsia="微软雅黑" w:hAnsi="微软雅黑" w:cs="微软雅黑" w:hint="eastAsia"/>
                <w:b/>
                <w:kern w:val="0"/>
                <w:sz w:val="18"/>
                <w:szCs w:val="18"/>
                <w:lang w:bidi="ar"/>
              </w:rPr>
              <w:t>归口处室</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71F" w:rsidRPr="00696901" w:rsidRDefault="00C4671F">
            <w:pPr>
              <w:widowControl/>
              <w:jc w:val="center"/>
              <w:textAlignment w:val="center"/>
              <w:rPr>
                <w:rFonts w:ascii="微软雅黑" w:eastAsia="微软雅黑" w:hAnsi="微软雅黑" w:cs="微软雅黑"/>
                <w:b/>
                <w:sz w:val="18"/>
                <w:szCs w:val="18"/>
              </w:rPr>
            </w:pPr>
            <w:r w:rsidRPr="00696901">
              <w:rPr>
                <w:rFonts w:ascii="微软雅黑" w:eastAsia="微软雅黑" w:hAnsi="微软雅黑" w:cs="微软雅黑" w:hint="eastAsia"/>
                <w:b/>
                <w:kern w:val="0"/>
                <w:sz w:val="18"/>
                <w:szCs w:val="18"/>
                <w:lang w:bidi="ar"/>
              </w:rPr>
              <w:t>归口管理部门</w:t>
            </w:r>
          </w:p>
        </w:tc>
      </w:tr>
      <w:tr w:rsidR="00C4671F" w:rsidRPr="00696901" w:rsidTr="00001CB0">
        <w:trPr>
          <w:trHeight w:val="227"/>
          <w:jc w:val="center"/>
        </w:trPr>
        <w:tc>
          <w:tcPr>
            <w:tcW w:w="10120"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C4671F" w:rsidRPr="00696901" w:rsidRDefault="00C4671F">
            <w:pPr>
              <w:widowControl/>
              <w:jc w:val="center"/>
              <w:textAlignment w:val="center"/>
              <w:rPr>
                <w:rFonts w:ascii="微软雅黑" w:eastAsia="微软雅黑" w:hAnsi="微软雅黑" w:cs="微软雅黑"/>
                <w:b/>
                <w:kern w:val="0"/>
                <w:sz w:val="18"/>
                <w:szCs w:val="18"/>
                <w:lang w:bidi="ar"/>
              </w:rPr>
            </w:pPr>
            <w:r>
              <w:rPr>
                <w:rFonts w:ascii="微软雅黑" w:eastAsia="微软雅黑" w:hAnsi="微软雅黑" w:cs="微软雅黑" w:hint="eastAsia"/>
                <w:b/>
                <w:kern w:val="0"/>
                <w:sz w:val="18"/>
                <w:szCs w:val="18"/>
                <w:lang w:bidi="ar"/>
              </w:rPr>
              <w:t>市本级</w:t>
            </w:r>
          </w:p>
        </w:tc>
      </w:tr>
      <w:tr w:rsidR="00C4671F" w:rsidRPr="00696901" w:rsidTr="00C4671F">
        <w:trPr>
          <w:trHeight w:val="227"/>
          <w:jc w:val="center"/>
        </w:trPr>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71F" w:rsidRPr="00696901" w:rsidRDefault="00C4671F">
            <w:pPr>
              <w:widowControl/>
              <w:jc w:val="center"/>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1</w:t>
            </w:r>
          </w:p>
        </w:tc>
        <w:tc>
          <w:tcPr>
            <w:tcW w:w="11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71F" w:rsidRPr="00696901" w:rsidRDefault="00C4671F">
            <w:pPr>
              <w:widowControl/>
              <w:jc w:val="left"/>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2018C11176</w:t>
            </w:r>
          </w:p>
        </w:tc>
        <w:tc>
          <w:tcPr>
            <w:tcW w:w="2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71F" w:rsidRPr="00696901" w:rsidRDefault="00C4671F">
            <w:pPr>
              <w:widowControl/>
              <w:jc w:val="left"/>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环保型高强度金属防腐涂层技术及产业化推广项目</w:t>
            </w:r>
          </w:p>
        </w:tc>
        <w:tc>
          <w:tcPr>
            <w:tcW w:w="2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71F" w:rsidRPr="00696901" w:rsidRDefault="00C4671F">
            <w:pPr>
              <w:widowControl/>
              <w:jc w:val="left"/>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舟山</w:t>
            </w:r>
            <w:proofErr w:type="gramStart"/>
            <w:r w:rsidRPr="00696901">
              <w:rPr>
                <w:rFonts w:ascii="微软雅黑" w:eastAsia="微软雅黑" w:hAnsi="微软雅黑" w:cs="微软雅黑" w:hint="eastAsia"/>
                <w:kern w:val="0"/>
                <w:sz w:val="18"/>
                <w:szCs w:val="18"/>
                <w:lang w:bidi="ar"/>
              </w:rPr>
              <w:t>市舟久</w:t>
            </w:r>
            <w:proofErr w:type="gramEnd"/>
            <w:r w:rsidRPr="00696901">
              <w:rPr>
                <w:rFonts w:ascii="微软雅黑" w:eastAsia="微软雅黑" w:hAnsi="微软雅黑" w:cs="微软雅黑" w:hint="eastAsia"/>
                <w:kern w:val="0"/>
                <w:sz w:val="18"/>
                <w:szCs w:val="18"/>
                <w:lang w:bidi="ar"/>
              </w:rPr>
              <w:t>防腐材料有限公司</w:t>
            </w:r>
          </w:p>
        </w:tc>
        <w:tc>
          <w:tcPr>
            <w:tcW w:w="1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71F" w:rsidRPr="00696901" w:rsidRDefault="00C4671F">
            <w:pPr>
              <w:widowControl/>
              <w:jc w:val="left"/>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市级科技计划项目</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71F" w:rsidRPr="00696901" w:rsidRDefault="00C4671F">
            <w:pPr>
              <w:widowControl/>
              <w:jc w:val="left"/>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计划处</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71F" w:rsidRPr="00696901" w:rsidRDefault="00C4671F">
            <w:pPr>
              <w:widowControl/>
              <w:jc w:val="left"/>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高新区管委会</w:t>
            </w:r>
          </w:p>
        </w:tc>
      </w:tr>
      <w:tr w:rsidR="00C4671F" w:rsidRPr="00696901" w:rsidTr="00C4671F">
        <w:trPr>
          <w:trHeight w:val="227"/>
          <w:jc w:val="center"/>
        </w:trPr>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71F" w:rsidRPr="00696901" w:rsidRDefault="00C4671F">
            <w:pPr>
              <w:widowControl/>
              <w:jc w:val="center"/>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2</w:t>
            </w:r>
          </w:p>
        </w:tc>
        <w:tc>
          <w:tcPr>
            <w:tcW w:w="11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71F" w:rsidRPr="00696901" w:rsidRDefault="00C4671F">
            <w:pPr>
              <w:widowControl/>
              <w:jc w:val="left"/>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2018C11201</w:t>
            </w:r>
          </w:p>
        </w:tc>
        <w:tc>
          <w:tcPr>
            <w:tcW w:w="2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71F" w:rsidRPr="00696901" w:rsidRDefault="00C4671F">
            <w:pPr>
              <w:widowControl/>
              <w:jc w:val="left"/>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高热效率大容量节能干燥机关键技术研发及产业化项目</w:t>
            </w:r>
          </w:p>
        </w:tc>
        <w:tc>
          <w:tcPr>
            <w:tcW w:w="2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71F" w:rsidRPr="00696901" w:rsidRDefault="00C4671F">
            <w:pPr>
              <w:widowControl/>
              <w:jc w:val="left"/>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舟山新舟鱼粉机械有限公司</w:t>
            </w:r>
          </w:p>
        </w:tc>
        <w:tc>
          <w:tcPr>
            <w:tcW w:w="1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71F" w:rsidRPr="00696901" w:rsidRDefault="00C4671F">
            <w:pPr>
              <w:widowControl/>
              <w:jc w:val="left"/>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市级科技计划项目</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71F" w:rsidRPr="00696901" w:rsidRDefault="00C4671F">
            <w:pPr>
              <w:widowControl/>
              <w:jc w:val="left"/>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计划处</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71F" w:rsidRPr="00696901" w:rsidRDefault="00C4671F">
            <w:pPr>
              <w:widowControl/>
              <w:jc w:val="left"/>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高新区管委会</w:t>
            </w:r>
          </w:p>
        </w:tc>
      </w:tr>
      <w:tr w:rsidR="00C4671F" w:rsidRPr="00696901" w:rsidTr="00C4671F">
        <w:trPr>
          <w:trHeight w:val="227"/>
          <w:jc w:val="center"/>
        </w:trPr>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71F" w:rsidRPr="00696901" w:rsidRDefault="00C4671F">
            <w:pPr>
              <w:widowControl/>
              <w:jc w:val="center"/>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3</w:t>
            </w:r>
          </w:p>
        </w:tc>
        <w:tc>
          <w:tcPr>
            <w:tcW w:w="11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71F" w:rsidRPr="00696901" w:rsidRDefault="00C4671F">
            <w:pPr>
              <w:widowControl/>
              <w:jc w:val="left"/>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2018C11205</w:t>
            </w:r>
          </w:p>
        </w:tc>
        <w:tc>
          <w:tcPr>
            <w:tcW w:w="2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71F" w:rsidRPr="00696901" w:rsidRDefault="00C4671F">
            <w:pPr>
              <w:widowControl/>
              <w:jc w:val="left"/>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铸造件材料成型与控制工艺优化研究及其产业化项目</w:t>
            </w:r>
          </w:p>
        </w:tc>
        <w:tc>
          <w:tcPr>
            <w:tcW w:w="2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71F" w:rsidRPr="00696901" w:rsidRDefault="00C4671F">
            <w:pPr>
              <w:widowControl/>
              <w:jc w:val="left"/>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浙江永盈机械科技有限公司</w:t>
            </w:r>
          </w:p>
        </w:tc>
        <w:tc>
          <w:tcPr>
            <w:tcW w:w="1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71F" w:rsidRPr="00696901" w:rsidRDefault="00C4671F">
            <w:pPr>
              <w:widowControl/>
              <w:jc w:val="left"/>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市级科技计划项目</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71F" w:rsidRPr="00696901" w:rsidRDefault="00C4671F">
            <w:pPr>
              <w:widowControl/>
              <w:jc w:val="left"/>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计划处</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71F" w:rsidRPr="00696901" w:rsidRDefault="00C4671F">
            <w:pPr>
              <w:widowControl/>
              <w:jc w:val="left"/>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高新区管委会</w:t>
            </w:r>
          </w:p>
        </w:tc>
      </w:tr>
      <w:tr w:rsidR="00C4671F" w:rsidRPr="00696901" w:rsidTr="00C4671F">
        <w:trPr>
          <w:trHeight w:val="227"/>
          <w:jc w:val="center"/>
        </w:trPr>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71F" w:rsidRPr="00696901" w:rsidRDefault="00C4671F">
            <w:pPr>
              <w:widowControl/>
              <w:jc w:val="center"/>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4</w:t>
            </w:r>
          </w:p>
        </w:tc>
        <w:tc>
          <w:tcPr>
            <w:tcW w:w="11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71F" w:rsidRPr="00696901" w:rsidRDefault="00C4671F">
            <w:pPr>
              <w:widowControl/>
              <w:jc w:val="left"/>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2018C11222</w:t>
            </w:r>
          </w:p>
        </w:tc>
        <w:tc>
          <w:tcPr>
            <w:tcW w:w="2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71F" w:rsidRPr="00696901" w:rsidRDefault="00C4671F">
            <w:pPr>
              <w:widowControl/>
              <w:jc w:val="left"/>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江河湖水面污染物清理专用船开发与应用</w:t>
            </w:r>
          </w:p>
        </w:tc>
        <w:tc>
          <w:tcPr>
            <w:tcW w:w="2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71F" w:rsidRPr="00696901" w:rsidRDefault="00C4671F">
            <w:pPr>
              <w:widowControl/>
              <w:jc w:val="left"/>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浙江中盛船舶设备有限公司</w:t>
            </w:r>
          </w:p>
        </w:tc>
        <w:tc>
          <w:tcPr>
            <w:tcW w:w="1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71F" w:rsidRPr="00696901" w:rsidRDefault="00C4671F">
            <w:pPr>
              <w:widowControl/>
              <w:jc w:val="left"/>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市级科技计划项目</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71F" w:rsidRPr="00696901" w:rsidRDefault="00C4671F">
            <w:pPr>
              <w:widowControl/>
              <w:jc w:val="left"/>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海洋处</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71F" w:rsidRPr="00696901" w:rsidRDefault="00C4671F">
            <w:pPr>
              <w:widowControl/>
              <w:jc w:val="left"/>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高新区管委会</w:t>
            </w:r>
          </w:p>
        </w:tc>
      </w:tr>
      <w:tr w:rsidR="00C4671F" w:rsidRPr="00696901" w:rsidTr="00C4671F">
        <w:trPr>
          <w:trHeight w:val="227"/>
          <w:jc w:val="center"/>
        </w:trPr>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71F" w:rsidRPr="00696901" w:rsidRDefault="00C4671F">
            <w:pPr>
              <w:widowControl/>
              <w:jc w:val="center"/>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5</w:t>
            </w:r>
          </w:p>
        </w:tc>
        <w:tc>
          <w:tcPr>
            <w:tcW w:w="11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71F" w:rsidRPr="00696901" w:rsidRDefault="00C4671F">
            <w:pPr>
              <w:widowControl/>
              <w:jc w:val="left"/>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2018C21211</w:t>
            </w:r>
          </w:p>
        </w:tc>
        <w:tc>
          <w:tcPr>
            <w:tcW w:w="2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71F" w:rsidRPr="00696901" w:rsidRDefault="00C4671F">
            <w:pPr>
              <w:widowControl/>
              <w:jc w:val="left"/>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预拌混凝土绿色无尘环保关键研发及规模化应用项目</w:t>
            </w:r>
          </w:p>
        </w:tc>
        <w:tc>
          <w:tcPr>
            <w:tcW w:w="2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71F" w:rsidRPr="00696901" w:rsidRDefault="00C4671F">
            <w:pPr>
              <w:widowControl/>
              <w:jc w:val="left"/>
              <w:textAlignment w:val="center"/>
              <w:rPr>
                <w:rFonts w:ascii="微软雅黑" w:eastAsia="微软雅黑" w:hAnsi="微软雅黑" w:cs="微软雅黑"/>
                <w:sz w:val="18"/>
                <w:szCs w:val="18"/>
              </w:rPr>
            </w:pPr>
            <w:proofErr w:type="gramStart"/>
            <w:r w:rsidRPr="00696901">
              <w:rPr>
                <w:rFonts w:ascii="微软雅黑" w:eastAsia="微软雅黑" w:hAnsi="微软雅黑" w:cs="微软雅黑" w:hint="eastAsia"/>
                <w:kern w:val="0"/>
                <w:sz w:val="18"/>
                <w:szCs w:val="18"/>
                <w:lang w:bidi="ar"/>
              </w:rPr>
              <w:t>舟山恒尊预拌</w:t>
            </w:r>
            <w:proofErr w:type="gramEnd"/>
            <w:r w:rsidRPr="00696901">
              <w:rPr>
                <w:rFonts w:ascii="微软雅黑" w:eastAsia="微软雅黑" w:hAnsi="微软雅黑" w:cs="微软雅黑" w:hint="eastAsia"/>
                <w:kern w:val="0"/>
                <w:sz w:val="18"/>
                <w:szCs w:val="18"/>
                <w:lang w:bidi="ar"/>
              </w:rPr>
              <w:t>混凝土有限公司</w:t>
            </w:r>
          </w:p>
        </w:tc>
        <w:tc>
          <w:tcPr>
            <w:tcW w:w="1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71F" w:rsidRPr="00696901" w:rsidRDefault="00C4671F">
            <w:pPr>
              <w:widowControl/>
              <w:jc w:val="left"/>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市级科技合作项目</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71F" w:rsidRPr="00696901" w:rsidRDefault="00C4671F">
            <w:pPr>
              <w:widowControl/>
              <w:jc w:val="left"/>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合作处</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71F" w:rsidRPr="00696901" w:rsidRDefault="00C4671F">
            <w:pPr>
              <w:widowControl/>
              <w:jc w:val="left"/>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高新区管委会</w:t>
            </w:r>
          </w:p>
        </w:tc>
      </w:tr>
      <w:tr w:rsidR="00C4671F" w:rsidRPr="00696901" w:rsidTr="00C4671F">
        <w:trPr>
          <w:trHeight w:val="227"/>
          <w:jc w:val="center"/>
        </w:trPr>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71F" w:rsidRPr="00696901" w:rsidRDefault="00C4671F">
            <w:pPr>
              <w:widowControl/>
              <w:jc w:val="center"/>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6</w:t>
            </w:r>
          </w:p>
        </w:tc>
        <w:tc>
          <w:tcPr>
            <w:tcW w:w="11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71F" w:rsidRPr="00696901" w:rsidRDefault="00C4671F">
            <w:pPr>
              <w:widowControl/>
              <w:jc w:val="left"/>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2018C21206</w:t>
            </w:r>
          </w:p>
        </w:tc>
        <w:tc>
          <w:tcPr>
            <w:tcW w:w="2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71F" w:rsidRPr="00696901" w:rsidRDefault="00C4671F">
            <w:pPr>
              <w:widowControl/>
              <w:jc w:val="left"/>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江铃GSE平台智能化高压盒</w:t>
            </w:r>
          </w:p>
        </w:tc>
        <w:tc>
          <w:tcPr>
            <w:tcW w:w="2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71F" w:rsidRPr="00696901" w:rsidRDefault="00C4671F">
            <w:pPr>
              <w:widowControl/>
              <w:jc w:val="left"/>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浙江宏舟新能源科技有限公司</w:t>
            </w:r>
          </w:p>
        </w:tc>
        <w:tc>
          <w:tcPr>
            <w:tcW w:w="1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71F" w:rsidRPr="00696901" w:rsidRDefault="00C4671F">
            <w:pPr>
              <w:widowControl/>
              <w:jc w:val="left"/>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市级科技合作项目</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71F" w:rsidRPr="00696901" w:rsidRDefault="00C4671F">
            <w:pPr>
              <w:widowControl/>
              <w:jc w:val="left"/>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合作处</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71F" w:rsidRPr="00696901" w:rsidRDefault="00C4671F">
            <w:pPr>
              <w:widowControl/>
              <w:jc w:val="left"/>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高新区管委会</w:t>
            </w:r>
          </w:p>
        </w:tc>
      </w:tr>
      <w:tr w:rsidR="00C4671F" w:rsidRPr="00696901" w:rsidTr="00C4671F">
        <w:trPr>
          <w:trHeight w:val="227"/>
          <w:jc w:val="center"/>
        </w:trPr>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71F" w:rsidRPr="00696901" w:rsidRDefault="00C4671F">
            <w:pPr>
              <w:widowControl/>
              <w:jc w:val="center"/>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7</w:t>
            </w:r>
          </w:p>
        </w:tc>
        <w:tc>
          <w:tcPr>
            <w:tcW w:w="11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71F" w:rsidRPr="00696901" w:rsidRDefault="00C4671F">
            <w:pPr>
              <w:widowControl/>
              <w:jc w:val="left"/>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2018C21135</w:t>
            </w:r>
          </w:p>
        </w:tc>
        <w:tc>
          <w:tcPr>
            <w:tcW w:w="2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71F" w:rsidRPr="00696901" w:rsidRDefault="00C4671F">
            <w:pPr>
              <w:widowControl/>
              <w:jc w:val="left"/>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秘鲁鱿鱼新型脱酸</w:t>
            </w:r>
            <w:proofErr w:type="gramStart"/>
            <w:r w:rsidRPr="00696901">
              <w:rPr>
                <w:rFonts w:ascii="微软雅黑" w:eastAsia="微软雅黑" w:hAnsi="微软雅黑" w:cs="微软雅黑" w:hint="eastAsia"/>
                <w:kern w:val="0"/>
                <w:sz w:val="18"/>
                <w:szCs w:val="18"/>
                <w:lang w:bidi="ar"/>
              </w:rPr>
              <w:t>剂开发</w:t>
            </w:r>
            <w:proofErr w:type="gramEnd"/>
            <w:r w:rsidRPr="00696901">
              <w:rPr>
                <w:rFonts w:ascii="微软雅黑" w:eastAsia="微软雅黑" w:hAnsi="微软雅黑" w:cs="微软雅黑" w:hint="eastAsia"/>
                <w:kern w:val="0"/>
                <w:sz w:val="18"/>
                <w:szCs w:val="18"/>
                <w:lang w:bidi="ar"/>
              </w:rPr>
              <w:t>及品质改良工艺研发</w:t>
            </w:r>
          </w:p>
        </w:tc>
        <w:tc>
          <w:tcPr>
            <w:tcW w:w="2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71F" w:rsidRPr="00696901" w:rsidRDefault="00C4671F">
            <w:pPr>
              <w:widowControl/>
              <w:jc w:val="left"/>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浙江好德食品集团有限公司</w:t>
            </w:r>
          </w:p>
        </w:tc>
        <w:tc>
          <w:tcPr>
            <w:tcW w:w="1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71F" w:rsidRPr="00696901" w:rsidRDefault="00C4671F">
            <w:pPr>
              <w:widowControl/>
              <w:jc w:val="left"/>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市级科技合作项目</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71F" w:rsidRPr="00696901" w:rsidRDefault="00C4671F">
            <w:pPr>
              <w:widowControl/>
              <w:jc w:val="left"/>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合作处</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71F" w:rsidRPr="00696901" w:rsidRDefault="00C4671F">
            <w:pPr>
              <w:widowControl/>
              <w:jc w:val="left"/>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新城管委会</w:t>
            </w:r>
          </w:p>
        </w:tc>
      </w:tr>
      <w:tr w:rsidR="00C4671F" w:rsidRPr="00696901" w:rsidTr="00C4671F">
        <w:trPr>
          <w:trHeight w:val="227"/>
          <w:jc w:val="center"/>
        </w:trPr>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71F" w:rsidRPr="00696901" w:rsidRDefault="00C4671F">
            <w:pPr>
              <w:widowControl/>
              <w:jc w:val="center"/>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8</w:t>
            </w:r>
          </w:p>
        </w:tc>
        <w:tc>
          <w:tcPr>
            <w:tcW w:w="11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71F" w:rsidRPr="00696901" w:rsidRDefault="00C4671F">
            <w:pPr>
              <w:widowControl/>
              <w:jc w:val="left"/>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2018C21226</w:t>
            </w:r>
          </w:p>
        </w:tc>
        <w:tc>
          <w:tcPr>
            <w:tcW w:w="2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71F" w:rsidRPr="00696901" w:rsidRDefault="00C4671F">
            <w:pPr>
              <w:widowControl/>
              <w:jc w:val="left"/>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智慧企业（组织）管理系统项目</w:t>
            </w:r>
          </w:p>
        </w:tc>
        <w:tc>
          <w:tcPr>
            <w:tcW w:w="2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71F" w:rsidRPr="00696901" w:rsidRDefault="00C4671F">
            <w:pPr>
              <w:widowControl/>
              <w:jc w:val="left"/>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国脉海洋信息发展有限公司</w:t>
            </w:r>
          </w:p>
        </w:tc>
        <w:tc>
          <w:tcPr>
            <w:tcW w:w="1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71F" w:rsidRPr="00696901" w:rsidRDefault="00C4671F">
            <w:pPr>
              <w:widowControl/>
              <w:jc w:val="left"/>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市级科技合作项目(松原合作)</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71F" w:rsidRPr="00696901" w:rsidRDefault="00C4671F">
            <w:pPr>
              <w:widowControl/>
              <w:jc w:val="left"/>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合作处</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71F" w:rsidRPr="00696901" w:rsidRDefault="00C4671F">
            <w:pPr>
              <w:widowControl/>
              <w:jc w:val="left"/>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海洋科学城</w:t>
            </w:r>
          </w:p>
        </w:tc>
      </w:tr>
      <w:tr w:rsidR="00C4671F" w:rsidRPr="00696901" w:rsidTr="00C4671F">
        <w:trPr>
          <w:trHeight w:val="227"/>
          <w:jc w:val="center"/>
        </w:trPr>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71F" w:rsidRPr="00696901" w:rsidRDefault="00C4671F">
            <w:pPr>
              <w:widowControl/>
              <w:jc w:val="center"/>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9</w:t>
            </w:r>
          </w:p>
        </w:tc>
        <w:tc>
          <w:tcPr>
            <w:tcW w:w="11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71F" w:rsidRPr="00696901" w:rsidRDefault="00C4671F">
            <w:pPr>
              <w:widowControl/>
              <w:jc w:val="left"/>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2018C11148</w:t>
            </w:r>
          </w:p>
        </w:tc>
        <w:tc>
          <w:tcPr>
            <w:tcW w:w="2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71F" w:rsidRPr="00696901" w:rsidRDefault="00C4671F">
            <w:pPr>
              <w:widowControl/>
              <w:jc w:val="left"/>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船用BOG再液化系统关键技术研究</w:t>
            </w:r>
          </w:p>
        </w:tc>
        <w:tc>
          <w:tcPr>
            <w:tcW w:w="2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71F" w:rsidRPr="00696901" w:rsidRDefault="00C4671F">
            <w:pPr>
              <w:widowControl/>
              <w:jc w:val="left"/>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舟山市</w:t>
            </w:r>
            <w:proofErr w:type="gramStart"/>
            <w:r w:rsidRPr="00696901">
              <w:rPr>
                <w:rFonts w:ascii="微软雅黑" w:eastAsia="微软雅黑" w:hAnsi="微软雅黑" w:cs="微软雅黑" w:hint="eastAsia"/>
                <w:kern w:val="0"/>
                <w:sz w:val="18"/>
                <w:szCs w:val="18"/>
                <w:lang w:bidi="ar"/>
              </w:rPr>
              <w:t>祥睿</w:t>
            </w:r>
            <w:proofErr w:type="gramEnd"/>
            <w:r w:rsidRPr="00696901">
              <w:rPr>
                <w:rFonts w:ascii="微软雅黑" w:eastAsia="微软雅黑" w:hAnsi="微软雅黑" w:cs="微软雅黑" w:hint="eastAsia"/>
                <w:kern w:val="0"/>
                <w:sz w:val="18"/>
                <w:szCs w:val="18"/>
                <w:lang w:bidi="ar"/>
              </w:rPr>
              <w:t>船舶科技开发有限责任公司</w:t>
            </w:r>
          </w:p>
        </w:tc>
        <w:tc>
          <w:tcPr>
            <w:tcW w:w="1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71F" w:rsidRPr="00696901" w:rsidRDefault="00C4671F">
            <w:pPr>
              <w:widowControl/>
              <w:jc w:val="left"/>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市级科技计划项目</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71F" w:rsidRPr="00696901" w:rsidRDefault="00C4671F">
            <w:pPr>
              <w:widowControl/>
              <w:jc w:val="left"/>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海洋处</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71F" w:rsidRPr="00696901" w:rsidRDefault="00C4671F">
            <w:pPr>
              <w:widowControl/>
              <w:jc w:val="left"/>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海洋科学城</w:t>
            </w:r>
          </w:p>
        </w:tc>
      </w:tr>
      <w:tr w:rsidR="00C4671F" w:rsidRPr="00696901" w:rsidTr="00C4671F">
        <w:trPr>
          <w:trHeight w:val="227"/>
          <w:jc w:val="center"/>
        </w:trPr>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71F" w:rsidRPr="00696901" w:rsidRDefault="00C4671F">
            <w:pPr>
              <w:widowControl/>
              <w:jc w:val="center"/>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10</w:t>
            </w:r>
          </w:p>
        </w:tc>
        <w:tc>
          <w:tcPr>
            <w:tcW w:w="11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71F" w:rsidRPr="00696901" w:rsidRDefault="00C4671F">
            <w:pPr>
              <w:widowControl/>
              <w:jc w:val="left"/>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2018C11184</w:t>
            </w:r>
          </w:p>
        </w:tc>
        <w:tc>
          <w:tcPr>
            <w:tcW w:w="2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71F" w:rsidRPr="00696901" w:rsidRDefault="00C4671F">
            <w:pPr>
              <w:widowControl/>
              <w:jc w:val="left"/>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海水淡化浓海水工厂化食用盐生产全过程监测系统研发与应用项目</w:t>
            </w:r>
          </w:p>
        </w:tc>
        <w:tc>
          <w:tcPr>
            <w:tcW w:w="2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71F" w:rsidRPr="00696901" w:rsidRDefault="00C4671F">
            <w:pPr>
              <w:widowControl/>
              <w:jc w:val="left"/>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舟山青</w:t>
            </w:r>
            <w:proofErr w:type="gramStart"/>
            <w:r w:rsidRPr="00696901">
              <w:rPr>
                <w:rFonts w:ascii="微软雅黑" w:eastAsia="微软雅黑" w:hAnsi="微软雅黑" w:cs="微软雅黑" w:hint="eastAsia"/>
                <w:kern w:val="0"/>
                <w:sz w:val="18"/>
                <w:szCs w:val="18"/>
                <w:lang w:bidi="ar"/>
              </w:rPr>
              <w:t>兰科技</w:t>
            </w:r>
            <w:proofErr w:type="gramEnd"/>
            <w:r w:rsidRPr="00696901">
              <w:rPr>
                <w:rFonts w:ascii="微软雅黑" w:eastAsia="微软雅黑" w:hAnsi="微软雅黑" w:cs="微软雅黑" w:hint="eastAsia"/>
                <w:kern w:val="0"/>
                <w:sz w:val="18"/>
                <w:szCs w:val="18"/>
                <w:lang w:bidi="ar"/>
              </w:rPr>
              <w:t>有限公司</w:t>
            </w:r>
          </w:p>
        </w:tc>
        <w:tc>
          <w:tcPr>
            <w:tcW w:w="1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71F" w:rsidRPr="00696901" w:rsidRDefault="00C4671F">
            <w:pPr>
              <w:widowControl/>
              <w:jc w:val="left"/>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市级科技计划项目</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71F" w:rsidRPr="00696901" w:rsidRDefault="00C4671F">
            <w:pPr>
              <w:widowControl/>
              <w:jc w:val="left"/>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海洋处</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71F" w:rsidRPr="00696901" w:rsidRDefault="00C4671F">
            <w:pPr>
              <w:widowControl/>
              <w:jc w:val="left"/>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海洋科学城</w:t>
            </w:r>
          </w:p>
        </w:tc>
      </w:tr>
      <w:tr w:rsidR="00C4671F" w:rsidRPr="00696901" w:rsidTr="00C4671F">
        <w:trPr>
          <w:trHeight w:val="227"/>
          <w:jc w:val="center"/>
        </w:trPr>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71F" w:rsidRPr="00696901" w:rsidRDefault="00C4671F">
            <w:pPr>
              <w:widowControl/>
              <w:jc w:val="center"/>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11</w:t>
            </w:r>
          </w:p>
        </w:tc>
        <w:tc>
          <w:tcPr>
            <w:tcW w:w="11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71F" w:rsidRPr="00696901" w:rsidRDefault="00C4671F">
            <w:pPr>
              <w:widowControl/>
              <w:jc w:val="left"/>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2018C11165</w:t>
            </w:r>
          </w:p>
        </w:tc>
        <w:tc>
          <w:tcPr>
            <w:tcW w:w="2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71F" w:rsidRPr="00696901" w:rsidRDefault="00C4671F">
            <w:pPr>
              <w:widowControl/>
              <w:jc w:val="left"/>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基于智慧海洋建设的多功能科考</w:t>
            </w:r>
            <w:proofErr w:type="gramStart"/>
            <w:r w:rsidRPr="00696901">
              <w:rPr>
                <w:rFonts w:ascii="微软雅黑" w:eastAsia="微软雅黑" w:hAnsi="微软雅黑" w:cs="微软雅黑" w:hint="eastAsia"/>
                <w:kern w:val="0"/>
                <w:sz w:val="18"/>
                <w:szCs w:val="18"/>
                <w:lang w:bidi="ar"/>
              </w:rPr>
              <w:t>船关键</w:t>
            </w:r>
            <w:proofErr w:type="gramEnd"/>
            <w:r w:rsidRPr="00696901">
              <w:rPr>
                <w:rFonts w:ascii="微软雅黑" w:eastAsia="微软雅黑" w:hAnsi="微软雅黑" w:cs="微软雅黑" w:hint="eastAsia"/>
                <w:kern w:val="0"/>
                <w:sz w:val="18"/>
                <w:szCs w:val="18"/>
                <w:lang w:bidi="ar"/>
              </w:rPr>
              <w:t>技术开发及产业化项目</w:t>
            </w:r>
          </w:p>
        </w:tc>
        <w:tc>
          <w:tcPr>
            <w:tcW w:w="2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71F" w:rsidRPr="00696901" w:rsidRDefault="00C4671F">
            <w:pPr>
              <w:widowControl/>
              <w:jc w:val="left"/>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浙江舟山博斯特船舶设计研究院有限公司</w:t>
            </w:r>
          </w:p>
        </w:tc>
        <w:tc>
          <w:tcPr>
            <w:tcW w:w="1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71F" w:rsidRPr="00696901" w:rsidRDefault="00C4671F">
            <w:pPr>
              <w:widowControl/>
              <w:jc w:val="left"/>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市级科技计划项目</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71F" w:rsidRPr="00696901" w:rsidRDefault="00C4671F">
            <w:pPr>
              <w:widowControl/>
              <w:jc w:val="left"/>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海洋处</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71F" w:rsidRPr="00696901" w:rsidRDefault="00C4671F">
            <w:pPr>
              <w:widowControl/>
              <w:jc w:val="left"/>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海洋科学城</w:t>
            </w:r>
          </w:p>
        </w:tc>
      </w:tr>
      <w:tr w:rsidR="00C4671F" w:rsidRPr="00696901" w:rsidTr="00C4671F">
        <w:trPr>
          <w:trHeight w:val="227"/>
          <w:jc w:val="center"/>
        </w:trPr>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71F" w:rsidRPr="00696901" w:rsidRDefault="00C4671F">
            <w:pPr>
              <w:widowControl/>
              <w:jc w:val="center"/>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12</w:t>
            </w:r>
          </w:p>
        </w:tc>
        <w:tc>
          <w:tcPr>
            <w:tcW w:w="11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71F" w:rsidRPr="00696901" w:rsidRDefault="00C4671F">
            <w:pPr>
              <w:widowControl/>
              <w:jc w:val="left"/>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2018C11122</w:t>
            </w:r>
          </w:p>
        </w:tc>
        <w:tc>
          <w:tcPr>
            <w:tcW w:w="2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71F" w:rsidRPr="00696901" w:rsidRDefault="00C4671F">
            <w:pPr>
              <w:widowControl/>
              <w:jc w:val="left"/>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船舶生产计划管理平台</w:t>
            </w:r>
          </w:p>
        </w:tc>
        <w:tc>
          <w:tcPr>
            <w:tcW w:w="2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71F" w:rsidRPr="00696901" w:rsidRDefault="00C4671F">
            <w:pPr>
              <w:widowControl/>
              <w:jc w:val="left"/>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舟山</w:t>
            </w:r>
            <w:proofErr w:type="gramStart"/>
            <w:r w:rsidRPr="00696901">
              <w:rPr>
                <w:rFonts w:ascii="微软雅黑" w:eastAsia="微软雅黑" w:hAnsi="微软雅黑" w:cs="微软雅黑" w:hint="eastAsia"/>
                <w:kern w:val="0"/>
                <w:sz w:val="18"/>
                <w:szCs w:val="18"/>
                <w:lang w:bidi="ar"/>
              </w:rPr>
              <w:t>翱晟</w:t>
            </w:r>
            <w:proofErr w:type="gramEnd"/>
            <w:r w:rsidRPr="00696901">
              <w:rPr>
                <w:rFonts w:ascii="微软雅黑" w:eastAsia="微软雅黑" w:hAnsi="微软雅黑" w:cs="微软雅黑" w:hint="eastAsia"/>
                <w:kern w:val="0"/>
                <w:sz w:val="18"/>
                <w:szCs w:val="18"/>
                <w:lang w:bidi="ar"/>
              </w:rPr>
              <w:t>信息科技有限公司</w:t>
            </w:r>
          </w:p>
        </w:tc>
        <w:tc>
          <w:tcPr>
            <w:tcW w:w="1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71F" w:rsidRPr="00696901" w:rsidRDefault="00C4671F">
            <w:pPr>
              <w:widowControl/>
              <w:jc w:val="left"/>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市级科技计划项目</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71F" w:rsidRPr="00696901" w:rsidRDefault="00C4671F">
            <w:pPr>
              <w:widowControl/>
              <w:jc w:val="left"/>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海洋处</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71F" w:rsidRPr="00696901" w:rsidRDefault="00C4671F">
            <w:pPr>
              <w:widowControl/>
              <w:jc w:val="left"/>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海洋科学城</w:t>
            </w:r>
          </w:p>
        </w:tc>
      </w:tr>
      <w:tr w:rsidR="00C4671F" w:rsidRPr="00696901" w:rsidTr="00C4671F">
        <w:trPr>
          <w:trHeight w:val="227"/>
          <w:jc w:val="center"/>
        </w:trPr>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71F" w:rsidRPr="00696901" w:rsidRDefault="00C4671F">
            <w:pPr>
              <w:widowControl/>
              <w:jc w:val="center"/>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13</w:t>
            </w:r>
          </w:p>
        </w:tc>
        <w:tc>
          <w:tcPr>
            <w:tcW w:w="11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71F" w:rsidRPr="00696901" w:rsidRDefault="00C4671F">
            <w:pPr>
              <w:widowControl/>
              <w:jc w:val="left"/>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2018C11170</w:t>
            </w:r>
          </w:p>
        </w:tc>
        <w:tc>
          <w:tcPr>
            <w:tcW w:w="2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71F" w:rsidRPr="00696901" w:rsidRDefault="00C4671F">
            <w:pPr>
              <w:widowControl/>
              <w:jc w:val="left"/>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水下智能远程控制与释放系统</w:t>
            </w:r>
          </w:p>
        </w:tc>
        <w:tc>
          <w:tcPr>
            <w:tcW w:w="2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71F" w:rsidRPr="00696901" w:rsidRDefault="00C4671F">
            <w:pPr>
              <w:widowControl/>
              <w:jc w:val="left"/>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浙江科声电子科技有限公司</w:t>
            </w:r>
          </w:p>
        </w:tc>
        <w:tc>
          <w:tcPr>
            <w:tcW w:w="1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71F" w:rsidRPr="00696901" w:rsidRDefault="00C4671F">
            <w:pPr>
              <w:widowControl/>
              <w:jc w:val="left"/>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市级科技计划项目</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71F" w:rsidRPr="00696901" w:rsidRDefault="00C4671F">
            <w:pPr>
              <w:widowControl/>
              <w:jc w:val="left"/>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海洋处</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71F" w:rsidRPr="00696901" w:rsidRDefault="00C4671F">
            <w:pPr>
              <w:widowControl/>
              <w:jc w:val="left"/>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海洋科学城</w:t>
            </w:r>
          </w:p>
        </w:tc>
      </w:tr>
      <w:tr w:rsidR="00C4671F" w:rsidRPr="00696901" w:rsidTr="00C4671F">
        <w:trPr>
          <w:trHeight w:val="227"/>
          <w:jc w:val="center"/>
        </w:trPr>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71F" w:rsidRPr="00696901" w:rsidRDefault="00C4671F">
            <w:pPr>
              <w:widowControl/>
              <w:jc w:val="center"/>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14</w:t>
            </w:r>
          </w:p>
        </w:tc>
        <w:tc>
          <w:tcPr>
            <w:tcW w:w="11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71F" w:rsidRPr="00696901" w:rsidRDefault="00C4671F">
            <w:pPr>
              <w:widowControl/>
              <w:jc w:val="left"/>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2018C11157</w:t>
            </w:r>
          </w:p>
        </w:tc>
        <w:tc>
          <w:tcPr>
            <w:tcW w:w="2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71F" w:rsidRPr="00696901" w:rsidRDefault="00C4671F">
            <w:pPr>
              <w:widowControl/>
              <w:jc w:val="left"/>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沿海电池动力客船关键技术研究及示范</w:t>
            </w:r>
          </w:p>
        </w:tc>
        <w:tc>
          <w:tcPr>
            <w:tcW w:w="2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71F" w:rsidRPr="00696901" w:rsidRDefault="00C4671F">
            <w:pPr>
              <w:widowControl/>
              <w:jc w:val="left"/>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浙江欣亚磁电发展有限公司</w:t>
            </w:r>
          </w:p>
        </w:tc>
        <w:tc>
          <w:tcPr>
            <w:tcW w:w="1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71F" w:rsidRPr="00696901" w:rsidRDefault="00C4671F">
            <w:pPr>
              <w:widowControl/>
              <w:jc w:val="left"/>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市级科技计划项目</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71F" w:rsidRPr="00696901" w:rsidRDefault="00C4671F">
            <w:pPr>
              <w:widowControl/>
              <w:jc w:val="left"/>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海洋处</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71F" w:rsidRPr="00696901" w:rsidRDefault="00C4671F">
            <w:pPr>
              <w:widowControl/>
              <w:jc w:val="left"/>
              <w:textAlignment w:val="center"/>
              <w:rPr>
                <w:rFonts w:ascii="微软雅黑" w:eastAsia="微软雅黑" w:hAnsi="微软雅黑" w:cs="微软雅黑"/>
                <w:sz w:val="20"/>
                <w:szCs w:val="20"/>
              </w:rPr>
            </w:pPr>
            <w:r w:rsidRPr="00696901">
              <w:rPr>
                <w:rStyle w:val="font91"/>
                <w:rFonts w:hint="default"/>
                <w:color w:val="auto"/>
                <w:lang w:bidi="ar"/>
              </w:rPr>
              <w:t>普</w:t>
            </w:r>
            <w:r w:rsidRPr="00696901">
              <w:rPr>
                <w:rStyle w:val="font61"/>
                <w:rFonts w:hint="default"/>
                <w:color w:val="auto"/>
                <w:lang w:bidi="ar"/>
              </w:rPr>
              <w:t>—朱管委会</w:t>
            </w:r>
          </w:p>
        </w:tc>
      </w:tr>
      <w:tr w:rsidR="00C4671F" w:rsidRPr="00696901" w:rsidTr="00C4671F">
        <w:trPr>
          <w:trHeight w:val="227"/>
          <w:jc w:val="center"/>
        </w:trPr>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71F" w:rsidRPr="00696901" w:rsidRDefault="00C4671F">
            <w:pPr>
              <w:widowControl/>
              <w:jc w:val="center"/>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15</w:t>
            </w:r>
          </w:p>
        </w:tc>
        <w:tc>
          <w:tcPr>
            <w:tcW w:w="11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71F" w:rsidRPr="00696901" w:rsidRDefault="00C4671F">
            <w:pPr>
              <w:widowControl/>
              <w:jc w:val="left"/>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2018C11190</w:t>
            </w:r>
          </w:p>
        </w:tc>
        <w:tc>
          <w:tcPr>
            <w:tcW w:w="2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71F" w:rsidRPr="00696901" w:rsidRDefault="00C4671F">
            <w:pPr>
              <w:widowControl/>
              <w:jc w:val="left"/>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美洲黑石斑深水网箱智能化养殖示范</w:t>
            </w:r>
          </w:p>
        </w:tc>
        <w:tc>
          <w:tcPr>
            <w:tcW w:w="2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71F" w:rsidRPr="00696901" w:rsidRDefault="00C4671F">
            <w:pPr>
              <w:widowControl/>
              <w:jc w:val="left"/>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舟山施诺海洋科技有限公司</w:t>
            </w:r>
          </w:p>
        </w:tc>
        <w:tc>
          <w:tcPr>
            <w:tcW w:w="1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71F" w:rsidRPr="00696901" w:rsidRDefault="00C4671F">
            <w:pPr>
              <w:widowControl/>
              <w:jc w:val="left"/>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市级科技计划项目</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71F" w:rsidRPr="00696901" w:rsidRDefault="00C4671F">
            <w:pPr>
              <w:widowControl/>
              <w:jc w:val="left"/>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海洋处</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71F" w:rsidRPr="00696901" w:rsidRDefault="00C4671F">
            <w:pPr>
              <w:widowControl/>
              <w:jc w:val="left"/>
              <w:textAlignment w:val="center"/>
              <w:rPr>
                <w:rFonts w:ascii="微软雅黑" w:eastAsia="微软雅黑" w:hAnsi="微软雅黑" w:cs="微软雅黑"/>
                <w:sz w:val="20"/>
                <w:szCs w:val="20"/>
              </w:rPr>
            </w:pPr>
            <w:r w:rsidRPr="00696901">
              <w:rPr>
                <w:rStyle w:val="font91"/>
                <w:rFonts w:hint="default"/>
                <w:color w:val="auto"/>
                <w:lang w:bidi="ar"/>
              </w:rPr>
              <w:t>普</w:t>
            </w:r>
            <w:r w:rsidRPr="00696901">
              <w:rPr>
                <w:rStyle w:val="font61"/>
                <w:rFonts w:hint="default"/>
                <w:color w:val="auto"/>
                <w:lang w:bidi="ar"/>
              </w:rPr>
              <w:t>—朱管委会</w:t>
            </w:r>
          </w:p>
        </w:tc>
      </w:tr>
      <w:tr w:rsidR="00C4671F" w:rsidRPr="00696901" w:rsidTr="00C4671F">
        <w:trPr>
          <w:trHeight w:val="227"/>
          <w:jc w:val="center"/>
        </w:trPr>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71F" w:rsidRPr="00696901" w:rsidRDefault="00C4671F">
            <w:pPr>
              <w:widowControl/>
              <w:jc w:val="center"/>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16</w:t>
            </w:r>
          </w:p>
        </w:tc>
        <w:tc>
          <w:tcPr>
            <w:tcW w:w="11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71F" w:rsidRPr="00696901" w:rsidRDefault="00C4671F">
            <w:pPr>
              <w:widowControl/>
              <w:jc w:val="left"/>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2018C21128</w:t>
            </w:r>
          </w:p>
        </w:tc>
        <w:tc>
          <w:tcPr>
            <w:tcW w:w="2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71F" w:rsidRPr="00696901" w:rsidRDefault="00C4671F">
            <w:pPr>
              <w:widowControl/>
              <w:jc w:val="left"/>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水下结构物智能清洗机器人研制</w:t>
            </w:r>
          </w:p>
        </w:tc>
        <w:tc>
          <w:tcPr>
            <w:tcW w:w="2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71F" w:rsidRPr="00696901" w:rsidRDefault="00C4671F">
            <w:pPr>
              <w:widowControl/>
              <w:jc w:val="left"/>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上海船舶工艺研究所舟山船舶工程研究中心</w:t>
            </w:r>
          </w:p>
        </w:tc>
        <w:tc>
          <w:tcPr>
            <w:tcW w:w="1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71F" w:rsidRPr="00696901" w:rsidRDefault="00C4671F">
            <w:pPr>
              <w:widowControl/>
              <w:jc w:val="left"/>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市级科技合作项目</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71F" w:rsidRPr="00696901" w:rsidRDefault="00C4671F">
            <w:pPr>
              <w:widowControl/>
              <w:jc w:val="left"/>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合作处</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71F" w:rsidRPr="00696901" w:rsidRDefault="00C4671F">
            <w:pPr>
              <w:widowControl/>
              <w:jc w:val="left"/>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市科技局</w:t>
            </w:r>
          </w:p>
        </w:tc>
      </w:tr>
      <w:tr w:rsidR="00C4671F" w:rsidRPr="00696901" w:rsidTr="00C4671F">
        <w:trPr>
          <w:trHeight w:val="227"/>
          <w:jc w:val="center"/>
        </w:trPr>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71F" w:rsidRPr="00696901" w:rsidRDefault="00C4671F">
            <w:pPr>
              <w:widowControl/>
              <w:jc w:val="center"/>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17</w:t>
            </w:r>
          </w:p>
        </w:tc>
        <w:tc>
          <w:tcPr>
            <w:tcW w:w="11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71F" w:rsidRPr="00696901" w:rsidRDefault="00C4671F">
            <w:pPr>
              <w:widowControl/>
              <w:jc w:val="left"/>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2018C22174</w:t>
            </w:r>
          </w:p>
        </w:tc>
        <w:tc>
          <w:tcPr>
            <w:tcW w:w="2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71F" w:rsidRPr="00696901" w:rsidRDefault="00C4671F">
            <w:pPr>
              <w:widowControl/>
              <w:jc w:val="left"/>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高效精准型免耕播种机的研制</w:t>
            </w:r>
            <w:r w:rsidRPr="00696901">
              <w:rPr>
                <w:rFonts w:ascii="微软雅黑" w:eastAsia="微软雅黑" w:hAnsi="微软雅黑" w:cs="微软雅黑" w:hint="eastAsia"/>
                <w:kern w:val="0"/>
                <w:sz w:val="18"/>
                <w:szCs w:val="18"/>
                <w:lang w:bidi="ar"/>
              </w:rPr>
              <w:lastRenderedPageBreak/>
              <w:t>与示范</w:t>
            </w:r>
          </w:p>
        </w:tc>
        <w:tc>
          <w:tcPr>
            <w:tcW w:w="2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71F" w:rsidRPr="00696901" w:rsidRDefault="00C4671F">
            <w:pPr>
              <w:widowControl/>
              <w:jc w:val="left"/>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lastRenderedPageBreak/>
              <w:t>浙大舟山海洋研究中心</w:t>
            </w:r>
          </w:p>
        </w:tc>
        <w:tc>
          <w:tcPr>
            <w:tcW w:w="1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71F" w:rsidRPr="00696901" w:rsidRDefault="00C4671F">
            <w:pPr>
              <w:widowControl/>
              <w:jc w:val="left"/>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市级科技合作项目</w:t>
            </w:r>
            <w:r w:rsidRPr="00696901">
              <w:rPr>
                <w:rFonts w:ascii="微软雅黑" w:eastAsia="微软雅黑" w:hAnsi="微软雅黑" w:cs="微软雅黑" w:hint="eastAsia"/>
                <w:kern w:val="0"/>
                <w:sz w:val="18"/>
                <w:szCs w:val="18"/>
                <w:lang w:bidi="ar"/>
              </w:rPr>
              <w:lastRenderedPageBreak/>
              <w:t>(松原合作)</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71F" w:rsidRPr="00696901" w:rsidRDefault="00C4671F">
            <w:pPr>
              <w:widowControl/>
              <w:jc w:val="left"/>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lastRenderedPageBreak/>
              <w:t>合作处</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71F" w:rsidRPr="00696901" w:rsidRDefault="00C4671F">
            <w:pPr>
              <w:widowControl/>
              <w:jc w:val="left"/>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市科技局</w:t>
            </w:r>
          </w:p>
        </w:tc>
      </w:tr>
      <w:tr w:rsidR="00C4671F" w:rsidRPr="00696901" w:rsidTr="00C4671F">
        <w:trPr>
          <w:trHeight w:val="227"/>
          <w:jc w:val="center"/>
        </w:trPr>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71F" w:rsidRPr="00696901" w:rsidRDefault="00C4671F">
            <w:pPr>
              <w:widowControl/>
              <w:jc w:val="center"/>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lastRenderedPageBreak/>
              <w:t>18</w:t>
            </w:r>
          </w:p>
        </w:tc>
        <w:tc>
          <w:tcPr>
            <w:tcW w:w="11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71F" w:rsidRPr="00696901" w:rsidRDefault="00C4671F">
            <w:pPr>
              <w:widowControl/>
              <w:jc w:val="left"/>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2018C22173</w:t>
            </w:r>
          </w:p>
        </w:tc>
        <w:tc>
          <w:tcPr>
            <w:tcW w:w="2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71F" w:rsidRPr="00696901" w:rsidRDefault="00C4671F">
            <w:pPr>
              <w:widowControl/>
              <w:jc w:val="left"/>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石化用大型</w:t>
            </w:r>
            <w:proofErr w:type="gramStart"/>
            <w:r w:rsidRPr="00696901">
              <w:rPr>
                <w:rFonts w:ascii="微软雅黑" w:eastAsia="微软雅黑" w:hAnsi="微软雅黑" w:cs="微软雅黑" w:hint="eastAsia"/>
                <w:kern w:val="0"/>
                <w:sz w:val="18"/>
                <w:szCs w:val="18"/>
                <w:lang w:bidi="ar"/>
              </w:rPr>
              <w:t>阀门电液</w:t>
            </w:r>
            <w:proofErr w:type="gramEnd"/>
            <w:r w:rsidRPr="00696901">
              <w:rPr>
                <w:rFonts w:ascii="微软雅黑" w:eastAsia="微软雅黑" w:hAnsi="微软雅黑" w:cs="微软雅黑" w:hint="eastAsia"/>
                <w:kern w:val="0"/>
                <w:sz w:val="18"/>
                <w:szCs w:val="18"/>
                <w:lang w:bidi="ar"/>
              </w:rPr>
              <w:t>比例驱动装置研制与示范</w:t>
            </w:r>
          </w:p>
        </w:tc>
        <w:tc>
          <w:tcPr>
            <w:tcW w:w="2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71F" w:rsidRPr="00696901" w:rsidRDefault="00C4671F">
            <w:pPr>
              <w:widowControl/>
              <w:jc w:val="left"/>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浙大舟山海洋研究中心</w:t>
            </w:r>
          </w:p>
        </w:tc>
        <w:tc>
          <w:tcPr>
            <w:tcW w:w="1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71F" w:rsidRPr="00696901" w:rsidRDefault="00C4671F">
            <w:pPr>
              <w:widowControl/>
              <w:jc w:val="left"/>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市级科技合作项目(松原合作)</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71F" w:rsidRPr="00696901" w:rsidRDefault="00C4671F">
            <w:pPr>
              <w:widowControl/>
              <w:jc w:val="left"/>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合作处</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71F" w:rsidRPr="00696901" w:rsidRDefault="00C4671F">
            <w:pPr>
              <w:widowControl/>
              <w:jc w:val="left"/>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市科技局</w:t>
            </w:r>
          </w:p>
        </w:tc>
      </w:tr>
      <w:tr w:rsidR="00C4671F" w:rsidRPr="00696901" w:rsidTr="00C4671F">
        <w:trPr>
          <w:trHeight w:val="227"/>
          <w:jc w:val="center"/>
        </w:trPr>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71F" w:rsidRPr="00696901" w:rsidRDefault="00C4671F">
            <w:pPr>
              <w:widowControl/>
              <w:jc w:val="center"/>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19</w:t>
            </w:r>
          </w:p>
        </w:tc>
        <w:tc>
          <w:tcPr>
            <w:tcW w:w="11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71F" w:rsidRPr="00696901" w:rsidRDefault="00C4671F">
            <w:pPr>
              <w:widowControl/>
              <w:jc w:val="left"/>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2018C11199</w:t>
            </w:r>
          </w:p>
        </w:tc>
        <w:tc>
          <w:tcPr>
            <w:tcW w:w="2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71F" w:rsidRPr="00696901" w:rsidRDefault="00C4671F">
            <w:pPr>
              <w:widowControl/>
              <w:jc w:val="left"/>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修造船工业机器人研发</w:t>
            </w:r>
          </w:p>
        </w:tc>
        <w:tc>
          <w:tcPr>
            <w:tcW w:w="2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71F" w:rsidRPr="00696901" w:rsidRDefault="00C4671F">
            <w:pPr>
              <w:widowControl/>
              <w:jc w:val="left"/>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舟山昌</w:t>
            </w:r>
            <w:proofErr w:type="gramStart"/>
            <w:r w:rsidRPr="00696901">
              <w:rPr>
                <w:rFonts w:ascii="微软雅黑" w:eastAsia="微软雅黑" w:hAnsi="微软雅黑" w:cs="微软雅黑" w:hint="eastAsia"/>
                <w:kern w:val="0"/>
                <w:sz w:val="18"/>
                <w:szCs w:val="18"/>
                <w:lang w:bidi="ar"/>
              </w:rPr>
              <w:t>屹</w:t>
            </w:r>
            <w:proofErr w:type="gramEnd"/>
            <w:r w:rsidRPr="00696901">
              <w:rPr>
                <w:rFonts w:ascii="微软雅黑" w:eastAsia="微软雅黑" w:hAnsi="微软雅黑" w:cs="微软雅黑" w:hint="eastAsia"/>
                <w:kern w:val="0"/>
                <w:sz w:val="18"/>
                <w:szCs w:val="18"/>
                <w:lang w:bidi="ar"/>
              </w:rPr>
              <w:t>机器人科技有限公司</w:t>
            </w:r>
          </w:p>
        </w:tc>
        <w:tc>
          <w:tcPr>
            <w:tcW w:w="1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71F" w:rsidRPr="00696901" w:rsidRDefault="00C4671F">
            <w:pPr>
              <w:widowControl/>
              <w:jc w:val="left"/>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市级科技计划项目</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71F" w:rsidRPr="00696901" w:rsidRDefault="00C4671F">
            <w:pPr>
              <w:widowControl/>
              <w:jc w:val="left"/>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海洋处</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71F" w:rsidRPr="00696901" w:rsidRDefault="00C4671F">
            <w:pPr>
              <w:widowControl/>
              <w:jc w:val="left"/>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市安监局</w:t>
            </w:r>
          </w:p>
        </w:tc>
      </w:tr>
      <w:tr w:rsidR="00C4671F" w:rsidRPr="00696901" w:rsidTr="00001CB0">
        <w:trPr>
          <w:trHeight w:val="227"/>
          <w:jc w:val="center"/>
        </w:trPr>
        <w:tc>
          <w:tcPr>
            <w:tcW w:w="10120"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C4671F" w:rsidRPr="00C4671F" w:rsidRDefault="00C4671F" w:rsidP="00C4671F">
            <w:pPr>
              <w:widowControl/>
              <w:jc w:val="center"/>
              <w:textAlignment w:val="center"/>
              <w:rPr>
                <w:rFonts w:ascii="微软雅黑" w:eastAsia="微软雅黑" w:hAnsi="微软雅黑" w:cs="微软雅黑"/>
                <w:b/>
                <w:kern w:val="0"/>
                <w:sz w:val="18"/>
                <w:szCs w:val="18"/>
                <w:lang w:bidi="ar"/>
              </w:rPr>
            </w:pPr>
            <w:r w:rsidRPr="00C4671F">
              <w:rPr>
                <w:rFonts w:ascii="微软雅黑" w:eastAsia="微软雅黑" w:hAnsi="微软雅黑" w:cs="微软雅黑" w:hint="eastAsia"/>
                <w:b/>
                <w:kern w:val="0"/>
                <w:sz w:val="18"/>
                <w:szCs w:val="18"/>
                <w:lang w:bidi="ar"/>
              </w:rPr>
              <w:t>定海区</w:t>
            </w:r>
          </w:p>
        </w:tc>
      </w:tr>
      <w:tr w:rsidR="00C4671F" w:rsidRPr="00696901" w:rsidTr="00C4671F">
        <w:trPr>
          <w:trHeight w:val="227"/>
          <w:jc w:val="center"/>
        </w:trPr>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71F" w:rsidRPr="00696901" w:rsidRDefault="00C4671F">
            <w:pPr>
              <w:widowControl/>
              <w:jc w:val="center"/>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20</w:t>
            </w:r>
          </w:p>
        </w:tc>
        <w:tc>
          <w:tcPr>
            <w:tcW w:w="11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71F" w:rsidRPr="00696901" w:rsidRDefault="00C4671F">
            <w:pPr>
              <w:widowControl/>
              <w:jc w:val="left"/>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2018C11185</w:t>
            </w:r>
          </w:p>
        </w:tc>
        <w:tc>
          <w:tcPr>
            <w:tcW w:w="2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71F" w:rsidRPr="00696901" w:rsidRDefault="00C4671F">
            <w:pPr>
              <w:widowControl/>
              <w:jc w:val="left"/>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海上浮式天然气储存及再气化发电一体化模块的设计研发</w:t>
            </w:r>
          </w:p>
        </w:tc>
        <w:tc>
          <w:tcPr>
            <w:tcW w:w="2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71F" w:rsidRPr="00696901" w:rsidRDefault="00C4671F">
            <w:pPr>
              <w:widowControl/>
              <w:jc w:val="left"/>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太平洋工程（舟山）有限公司</w:t>
            </w:r>
          </w:p>
        </w:tc>
        <w:tc>
          <w:tcPr>
            <w:tcW w:w="1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71F" w:rsidRPr="00696901" w:rsidRDefault="00C4671F">
            <w:pPr>
              <w:widowControl/>
              <w:jc w:val="left"/>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市级科技计划项目</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71F" w:rsidRPr="00696901" w:rsidRDefault="00C4671F">
            <w:pPr>
              <w:widowControl/>
              <w:jc w:val="left"/>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海洋处</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71F" w:rsidRPr="00696901" w:rsidRDefault="00C4671F">
            <w:pPr>
              <w:widowControl/>
              <w:jc w:val="left"/>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定海区经科局</w:t>
            </w:r>
          </w:p>
        </w:tc>
      </w:tr>
      <w:tr w:rsidR="00C4671F" w:rsidRPr="00696901" w:rsidTr="00C4671F">
        <w:trPr>
          <w:trHeight w:val="227"/>
          <w:jc w:val="center"/>
        </w:trPr>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71F" w:rsidRPr="00696901" w:rsidRDefault="00C4671F">
            <w:pPr>
              <w:widowControl/>
              <w:jc w:val="center"/>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21</w:t>
            </w:r>
          </w:p>
        </w:tc>
        <w:tc>
          <w:tcPr>
            <w:tcW w:w="11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71F" w:rsidRPr="00696901" w:rsidRDefault="00C4671F">
            <w:pPr>
              <w:widowControl/>
              <w:jc w:val="left"/>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2018C11136</w:t>
            </w:r>
          </w:p>
        </w:tc>
        <w:tc>
          <w:tcPr>
            <w:tcW w:w="2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71F" w:rsidRPr="00696901" w:rsidRDefault="00C4671F">
            <w:pPr>
              <w:widowControl/>
              <w:jc w:val="left"/>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高导热耐弯折石墨</w:t>
            </w:r>
            <w:proofErr w:type="gramStart"/>
            <w:r w:rsidRPr="00696901">
              <w:rPr>
                <w:rFonts w:ascii="微软雅黑" w:eastAsia="微软雅黑" w:hAnsi="微软雅黑" w:cs="微软雅黑" w:hint="eastAsia"/>
                <w:kern w:val="0"/>
                <w:sz w:val="18"/>
                <w:szCs w:val="18"/>
                <w:lang w:bidi="ar"/>
              </w:rPr>
              <w:t>烯</w:t>
            </w:r>
            <w:proofErr w:type="gramEnd"/>
            <w:r w:rsidRPr="00696901">
              <w:rPr>
                <w:rFonts w:ascii="微软雅黑" w:eastAsia="微软雅黑" w:hAnsi="微软雅黑" w:cs="微软雅黑" w:hint="eastAsia"/>
                <w:kern w:val="0"/>
                <w:sz w:val="18"/>
                <w:szCs w:val="18"/>
                <w:lang w:bidi="ar"/>
              </w:rPr>
              <w:t>复合散热膜材料研发</w:t>
            </w:r>
          </w:p>
        </w:tc>
        <w:tc>
          <w:tcPr>
            <w:tcW w:w="2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71F" w:rsidRPr="00696901" w:rsidRDefault="00C4671F">
            <w:pPr>
              <w:widowControl/>
              <w:jc w:val="left"/>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浙江原邦材料科技有限公司</w:t>
            </w:r>
          </w:p>
        </w:tc>
        <w:tc>
          <w:tcPr>
            <w:tcW w:w="1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71F" w:rsidRPr="00696901" w:rsidRDefault="00C4671F">
            <w:pPr>
              <w:widowControl/>
              <w:jc w:val="left"/>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市级科技计划项目</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71F" w:rsidRPr="00696901" w:rsidRDefault="00C4671F">
            <w:pPr>
              <w:widowControl/>
              <w:jc w:val="left"/>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计划处</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71F" w:rsidRPr="00696901" w:rsidRDefault="00C4671F">
            <w:pPr>
              <w:widowControl/>
              <w:jc w:val="left"/>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定海区经科局</w:t>
            </w:r>
          </w:p>
        </w:tc>
      </w:tr>
      <w:tr w:rsidR="00C4671F" w:rsidRPr="00696901" w:rsidTr="00C4671F">
        <w:trPr>
          <w:trHeight w:val="227"/>
          <w:jc w:val="center"/>
        </w:trPr>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71F" w:rsidRPr="00696901" w:rsidRDefault="00C4671F">
            <w:pPr>
              <w:widowControl/>
              <w:jc w:val="center"/>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22</w:t>
            </w:r>
          </w:p>
        </w:tc>
        <w:tc>
          <w:tcPr>
            <w:tcW w:w="11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71F" w:rsidRPr="00696901" w:rsidRDefault="00C4671F">
            <w:pPr>
              <w:widowControl/>
              <w:jc w:val="left"/>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2018C21139</w:t>
            </w:r>
          </w:p>
        </w:tc>
        <w:tc>
          <w:tcPr>
            <w:tcW w:w="2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71F" w:rsidRPr="00696901" w:rsidRDefault="00C4671F">
            <w:pPr>
              <w:widowControl/>
              <w:jc w:val="left"/>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船舶自主可控PLC研制项目</w:t>
            </w:r>
          </w:p>
        </w:tc>
        <w:tc>
          <w:tcPr>
            <w:tcW w:w="2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71F" w:rsidRPr="00696901" w:rsidRDefault="00C4671F">
            <w:pPr>
              <w:widowControl/>
              <w:jc w:val="left"/>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浙江</w:t>
            </w:r>
            <w:proofErr w:type="gramStart"/>
            <w:r w:rsidRPr="00696901">
              <w:rPr>
                <w:rFonts w:ascii="微软雅黑" w:eastAsia="微软雅黑" w:hAnsi="微软雅黑" w:cs="微软雅黑" w:hint="eastAsia"/>
                <w:kern w:val="0"/>
                <w:sz w:val="18"/>
                <w:szCs w:val="18"/>
                <w:lang w:bidi="ar"/>
              </w:rPr>
              <w:t>舟山至控智能</w:t>
            </w:r>
            <w:proofErr w:type="gramEnd"/>
            <w:r w:rsidRPr="00696901">
              <w:rPr>
                <w:rFonts w:ascii="微软雅黑" w:eastAsia="微软雅黑" w:hAnsi="微软雅黑" w:cs="微软雅黑" w:hint="eastAsia"/>
                <w:kern w:val="0"/>
                <w:sz w:val="18"/>
                <w:szCs w:val="18"/>
                <w:lang w:bidi="ar"/>
              </w:rPr>
              <w:t>装备技术有限公司</w:t>
            </w:r>
          </w:p>
        </w:tc>
        <w:tc>
          <w:tcPr>
            <w:tcW w:w="1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71F" w:rsidRPr="00696901" w:rsidRDefault="00C4671F">
            <w:pPr>
              <w:widowControl/>
              <w:jc w:val="left"/>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市级科技计划项目</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71F" w:rsidRPr="00696901" w:rsidRDefault="00C4671F">
            <w:pPr>
              <w:widowControl/>
              <w:jc w:val="left"/>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海洋处</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71F" w:rsidRPr="00696901" w:rsidRDefault="00C4671F">
            <w:pPr>
              <w:widowControl/>
              <w:jc w:val="left"/>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定海区经科局</w:t>
            </w:r>
          </w:p>
        </w:tc>
      </w:tr>
      <w:tr w:rsidR="00C4671F" w:rsidRPr="00696901" w:rsidTr="00C4671F">
        <w:trPr>
          <w:trHeight w:val="227"/>
          <w:jc w:val="center"/>
        </w:trPr>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71F" w:rsidRPr="00696901" w:rsidRDefault="00C4671F">
            <w:pPr>
              <w:widowControl/>
              <w:jc w:val="center"/>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23</w:t>
            </w:r>
          </w:p>
        </w:tc>
        <w:tc>
          <w:tcPr>
            <w:tcW w:w="11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71F" w:rsidRPr="00696901" w:rsidRDefault="00C4671F">
            <w:pPr>
              <w:widowControl/>
              <w:jc w:val="left"/>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2018C11161</w:t>
            </w:r>
          </w:p>
        </w:tc>
        <w:tc>
          <w:tcPr>
            <w:tcW w:w="2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71F" w:rsidRPr="00696901" w:rsidRDefault="00C4671F">
            <w:pPr>
              <w:widowControl/>
              <w:jc w:val="left"/>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建筑废弃物在道路工程中的再生利用研究</w:t>
            </w:r>
          </w:p>
        </w:tc>
        <w:tc>
          <w:tcPr>
            <w:tcW w:w="2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71F" w:rsidRPr="00696901" w:rsidRDefault="00C4671F">
            <w:pPr>
              <w:widowControl/>
              <w:jc w:val="left"/>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舟山市金</w:t>
            </w:r>
            <w:proofErr w:type="gramStart"/>
            <w:r w:rsidRPr="00696901">
              <w:rPr>
                <w:rFonts w:ascii="微软雅黑" w:eastAsia="微软雅黑" w:hAnsi="微软雅黑" w:cs="微软雅黑" w:hint="eastAsia"/>
                <w:kern w:val="0"/>
                <w:sz w:val="18"/>
                <w:szCs w:val="18"/>
                <w:lang w:bidi="ar"/>
              </w:rPr>
              <w:t>科资源</w:t>
            </w:r>
            <w:proofErr w:type="gramEnd"/>
            <w:r w:rsidRPr="00696901">
              <w:rPr>
                <w:rFonts w:ascii="微软雅黑" w:eastAsia="微软雅黑" w:hAnsi="微软雅黑" w:cs="微软雅黑" w:hint="eastAsia"/>
                <w:kern w:val="0"/>
                <w:sz w:val="18"/>
                <w:szCs w:val="18"/>
                <w:lang w:bidi="ar"/>
              </w:rPr>
              <w:t>再生有限公司</w:t>
            </w:r>
          </w:p>
        </w:tc>
        <w:tc>
          <w:tcPr>
            <w:tcW w:w="1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71F" w:rsidRPr="00696901" w:rsidRDefault="00C4671F">
            <w:pPr>
              <w:widowControl/>
              <w:jc w:val="left"/>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市级科技合作项目</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71F" w:rsidRPr="00696901" w:rsidRDefault="00C4671F">
            <w:pPr>
              <w:widowControl/>
              <w:jc w:val="left"/>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合作处</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71F" w:rsidRPr="00696901" w:rsidRDefault="00C4671F">
            <w:pPr>
              <w:widowControl/>
              <w:jc w:val="left"/>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定海区经科局</w:t>
            </w:r>
          </w:p>
        </w:tc>
      </w:tr>
      <w:tr w:rsidR="00C4671F" w:rsidRPr="00696901" w:rsidTr="00C4671F">
        <w:trPr>
          <w:trHeight w:val="227"/>
          <w:jc w:val="center"/>
        </w:trPr>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71F" w:rsidRPr="00696901" w:rsidRDefault="00C4671F">
            <w:pPr>
              <w:widowControl/>
              <w:jc w:val="center"/>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24</w:t>
            </w:r>
          </w:p>
        </w:tc>
        <w:tc>
          <w:tcPr>
            <w:tcW w:w="11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71F" w:rsidRPr="00696901" w:rsidRDefault="00C4671F">
            <w:pPr>
              <w:widowControl/>
              <w:jc w:val="left"/>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2018C11232</w:t>
            </w:r>
          </w:p>
        </w:tc>
        <w:tc>
          <w:tcPr>
            <w:tcW w:w="2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71F" w:rsidRPr="00696901" w:rsidRDefault="00C4671F">
            <w:pPr>
              <w:widowControl/>
              <w:jc w:val="left"/>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高效组合式</w:t>
            </w:r>
            <w:proofErr w:type="gramStart"/>
            <w:r w:rsidRPr="00696901">
              <w:rPr>
                <w:rFonts w:ascii="微软雅黑" w:eastAsia="微软雅黑" w:hAnsi="微软雅黑" w:cs="微软雅黑" w:hint="eastAsia"/>
                <w:kern w:val="0"/>
                <w:sz w:val="18"/>
                <w:szCs w:val="18"/>
                <w:lang w:bidi="ar"/>
              </w:rPr>
              <w:t>锥双机筒关键</w:t>
            </w:r>
            <w:proofErr w:type="gramEnd"/>
            <w:r w:rsidRPr="00696901">
              <w:rPr>
                <w:rFonts w:ascii="微软雅黑" w:eastAsia="微软雅黑" w:hAnsi="微软雅黑" w:cs="微软雅黑" w:hint="eastAsia"/>
                <w:kern w:val="0"/>
                <w:sz w:val="18"/>
                <w:szCs w:val="18"/>
                <w:lang w:bidi="ar"/>
              </w:rPr>
              <w:t>技术研究与产业化</w:t>
            </w:r>
          </w:p>
        </w:tc>
        <w:tc>
          <w:tcPr>
            <w:tcW w:w="2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71F" w:rsidRPr="00696901" w:rsidRDefault="00C4671F">
            <w:pPr>
              <w:widowControl/>
              <w:jc w:val="left"/>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浙江博海机械有限公司</w:t>
            </w:r>
          </w:p>
        </w:tc>
        <w:tc>
          <w:tcPr>
            <w:tcW w:w="1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71F" w:rsidRPr="00696901" w:rsidRDefault="00C4671F">
            <w:pPr>
              <w:widowControl/>
              <w:jc w:val="left"/>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市级科技计划项目</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71F" w:rsidRPr="00696901" w:rsidRDefault="00C4671F">
            <w:pPr>
              <w:widowControl/>
              <w:jc w:val="left"/>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计划处</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71F" w:rsidRPr="00696901" w:rsidRDefault="00C4671F">
            <w:pPr>
              <w:widowControl/>
              <w:jc w:val="left"/>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金塘管委会经发局</w:t>
            </w:r>
          </w:p>
        </w:tc>
      </w:tr>
      <w:tr w:rsidR="00C4671F" w:rsidRPr="00696901" w:rsidTr="00C4671F">
        <w:trPr>
          <w:trHeight w:val="227"/>
          <w:jc w:val="center"/>
        </w:trPr>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71F" w:rsidRPr="00696901" w:rsidRDefault="00C4671F">
            <w:pPr>
              <w:widowControl/>
              <w:jc w:val="center"/>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25</w:t>
            </w:r>
          </w:p>
        </w:tc>
        <w:tc>
          <w:tcPr>
            <w:tcW w:w="11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71F" w:rsidRPr="00696901" w:rsidRDefault="00C4671F">
            <w:pPr>
              <w:widowControl/>
              <w:jc w:val="left"/>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2018C11189</w:t>
            </w:r>
          </w:p>
        </w:tc>
        <w:tc>
          <w:tcPr>
            <w:tcW w:w="2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71F" w:rsidRPr="00696901" w:rsidRDefault="00C4671F">
            <w:pPr>
              <w:widowControl/>
              <w:jc w:val="left"/>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粒子再生挤出生产线研发</w:t>
            </w:r>
          </w:p>
        </w:tc>
        <w:tc>
          <w:tcPr>
            <w:tcW w:w="2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71F" w:rsidRPr="00696901" w:rsidRDefault="00C4671F">
            <w:pPr>
              <w:widowControl/>
              <w:jc w:val="left"/>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浙江金腾机械制造有限公司</w:t>
            </w:r>
          </w:p>
        </w:tc>
        <w:tc>
          <w:tcPr>
            <w:tcW w:w="1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71F" w:rsidRPr="00696901" w:rsidRDefault="00C4671F">
            <w:pPr>
              <w:widowControl/>
              <w:jc w:val="left"/>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市级科技计划项目</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71F" w:rsidRPr="00696901" w:rsidRDefault="00C4671F">
            <w:pPr>
              <w:widowControl/>
              <w:jc w:val="left"/>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计划处</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71F" w:rsidRPr="00696901" w:rsidRDefault="00C4671F">
            <w:pPr>
              <w:widowControl/>
              <w:jc w:val="left"/>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金塘管委会经发局</w:t>
            </w:r>
          </w:p>
        </w:tc>
      </w:tr>
      <w:tr w:rsidR="00C4671F" w:rsidRPr="00696901" w:rsidTr="00001CB0">
        <w:trPr>
          <w:trHeight w:val="227"/>
          <w:jc w:val="center"/>
        </w:trPr>
        <w:tc>
          <w:tcPr>
            <w:tcW w:w="10120"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C4671F" w:rsidRPr="00C4671F" w:rsidRDefault="00C4671F" w:rsidP="00C4671F">
            <w:pPr>
              <w:widowControl/>
              <w:jc w:val="center"/>
              <w:textAlignment w:val="center"/>
              <w:rPr>
                <w:rFonts w:ascii="微软雅黑" w:eastAsia="微软雅黑" w:hAnsi="微软雅黑" w:cs="微软雅黑"/>
                <w:b/>
                <w:kern w:val="0"/>
                <w:sz w:val="18"/>
                <w:szCs w:val="18"/>
                <w:lang w:bidi="ar"/>
              </w:rPr>
            </w:pPr>
            <w:r w:rsidRPr="00C4671F">
              <w:rPr>
                <w:rFonts w:ascii="微软雅黑" w:eastAsia="微软雅黑" w:hAnsi="微软雅黑" w:cs="微软雅黑" w:hint="eastAsia"/>
                <w:b/>
                <w:kern w:val="0"/>
                <w:sz w:val="18"/>
                <w:szCs w:val="18"/>
                <w:lang w:bidi="ar"/>
              </w:rPr>
              <w:t>普陀区</w:t>
            </w:r>
          </w:p>
        </w:tc>
      </w:tr>
      <w:tr w:rsidR="00C4671F" w:rsidRPr="00696901" w:rsidTr="00C4671F">
        <w:trPr>
          <w:trHeight w:val="227"/>
          <w:jc w:val="center"/>
        </w:trPr>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71F" w:rsidRPr="00696901" w:rsidRDefault="00C4671F">
            <w:pPr>
              <w:widowControl/>
              <w:jc w:val="center"/>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26</w:t>
            </w:r>
          </w:p>
        </w:tc>
        <w:tc>
          <w:tcPr>
            <w:tcW w:w="11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71F" w:rsidRPr="00696901" w:rsidRDefault="00C4671F">
            <w:pPr>
              <w:widowControl/>
              <w:jc w:val="left"/>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2018C11156</w:t>
            </w:r>
          </w:p>
        </w:tc>
        <w:tc>
          <w:tcPr>
            <w:tcW w:w="2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71F" w:rsidRPr="00696901" w:rsidRDefault="00C4671F">
            <w:pPr>
              <w:widowControl/>
              <w:jc w:val="left"/>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船用柴油机关键零部件激光复合</w:t>
            </w:r>
            <w:proofErr w:type="gramStart"/>
            <w:r w:rsidRPr="00696901">
              <w:rPr>
                <w:rFonts w:ascii="微软雅黑" w:eastAsia="微软雅黑" w:hAnsi="微软雅黑" w:cs="微软雅黑" w:hint="eastAsia"/>
                <w:kern w:val="0"/>
                <w:sz w:val="18"/>
                <w:szCs w:val="18"/>
                <w:lang w:bidi="ar"/>
              </w:rPr>
              <w:t>熔覆技术</w:t>
            </w:r>
            <w:proofErr w:type="gramEnd"/>
            <w:r w:rsidRPr="00696901">
              <w:rPr>
                <w:rFonts w:ascii="微软雅黑" w:eastAsia="微软雅黑" w:hAnsi="微软雅黑" w:cs="微软雅黑" w:hint="eastAsia"/>
                <w:kern w:val="0"/>
                <w:sz w:val="18"/>
                <w:szCs w:val="18"/>
                <w:lang w:bidi="ar"/>
              </w:rPr>
              <w:t>研究</w:t>
            </w:r>
          </w:p>
        </w:tc>
        <w:tc>
          <w:tcPr>
            <w:tcW w:w="2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71F" w:rsidRPr="00696901" w:rsidRDefault="00C4671F">
            <w:pPr>
              <w:widowControl/>
              <w:jc w:val="left"/>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舟山和成机械有限公司</w:t>
            </w:r>
          </w:p>
        </w:tc>
        <w:tc>
          <w:tcPr>
            <w:tcW w:w="1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71F" w:rsidRPr="00696901" w:rsidRDefault="00C4671F">
            <w:pPr>
              <w:widowControl/>
              <w:jc w:val="left"/>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市级科技计划项目</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71F" w:rsidRPr="00696901" w:rsidRDefault="00C4671F">
            <w:pPr>
              <w:widowControl/>
              <w:jc w:val="left"/>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计划处</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71F" w:rsidRPr="00696901" w:rsidRDefault="00C4671F">
            <w:pPr>
              <w:widowControl/>
              <w:jc w:val="left"/>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普陀区经科局</w:t>
            </w:r>
          </w:p>
        </w:tc>
      </w:tr>
      <w:tr w:rsidR="00C4671F" w:rsidRPr="00696901" w:rsidTr="00C4671F">
        <w:trPr>
          <w:trHeight w:val="227"/>
          <w:jc w:val="center"/>
        </w:trPr>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71F" w:rsidRPr="00696901" w:rsidRDefault="00C4671F">
            <w:pPr>
              <w:widowControl/>
              <w:jc w:val="center"/>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27</w:t>
            </w:r>
          </w:p>
        </w:tc>
        <w:tc>
          <w:tcPr>
            <w:tcW w:w="11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71F" w:rsidRPr="00696901" w:rsidRDefault="00C4671F">
            <w:pPr>
              <w:widowControl/>
              <w:jc w:val="left"/>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2018C11216</w:t>
            </w:r>
          </w:p>
        </w:tc>
        <w:tc>
          <w:tcPr>
            <w:tcW w:w="2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71F" w:rsidRPr="00696901" w:rsidRDefault="00C4671F">
            <w:pPr>
              <w:widowControl/>
              <w:jc w:val="left"/>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“黄海5号”对虾新品种繁育养殖技术研究及推广示范</w:t>
            </w:r>
          </w:p>
        </w:tc>
        <w:tc>
          <w:tcPr>
            <w:tcW w:w="2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71F" w:rsidRPr="00696901" w:rsidRDefault="00C4671F">
            <w:pPr>
              <w:widowControl/>
              <w:jc w:val="left"/>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舟山市普陀兴海养殖优质种苗选育研究所</w:t>
            </w:r>
          </w:p>
        </w:tc>
        <w:tc>
          <w:tcPr>
            <w:tcW w:w="1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71F" w:rsidRPr="00696901" w:rsidRDefault="00C4671F">
            <w:pPr>
              <w:widowControl/>
              <w:jc w:val="left"/>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市级科技计划项目</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71F" w:rsidRPr="00696901" w:rsidRDefault="00C4671F">
            <w:pPr>
              <w:widowControl/>
              <w:jc w:val="left"/>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海洋处</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71F" w:rsidRPr="00696901" w:rsidRDefault="00C4671F">
            <w:pPr>
              <w:widowControl/>
              <w:jc w:val="left"/>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普陀区经科局</w:t>
            </w:r>
          </w:p>
        </w:tc>
      </w:tr>
      <w:tr w:rsidR="00C4671F" w:rsidRPr="00696901" w:rsidTr="00C4671F">
        <w:trPr>
          <w:trHeight w:val="227"/>
          <w:jc w:val="center"/>
        </w:trPr>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71F" w:rsidRPr="00696901" w:rsidRDefault="00C4671F">
            <w:pPr>
              <w:widowControl/>
              <w:jc w:val="center"/>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28</w:t>
            </w:r>
          </w:p>
        </w:tc>
        <w:tc>
          <w:tcPr>
            <w:tcW w:w="11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71F" w:rsidRPr="00696901" w:rsidRDefault="00C4671F">
            <w:pPr>
              <w:widowControl/>
              <w:jc w:val="left"/>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2018C11146</w:t>
            </w:r>
          </w:p>
        </w:tc>
        <w:tc>
          <w:tcPr>
            <w:tcW w:w="2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71F" w:rsidRPr="00696901" w:rsidRDefault="00C4671F">
            <w:pPr>
              <w:widowControl/>
              <w:jc w:val="left"/>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7800PCTC汽车滚装船设计及建造关键技术研究与示范</w:t>
            </w:r>
          </w:p>
        </w:tc>
        <w:tc>
          <w:tcPr>
            <w:tcW w:w="2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71F" w:rsidRPr="00696901" w:rsidRDefault="00C4671F">
            <w:pPr>
              <w:widowControl/>
              <w:jc w:val="left"/>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扬帆集团股份有限公司</w:t>
            </w:r>
          </w:p>
        </w:tc>
        <w:tc>
          <w:tcPr>
            <w:tcW w:w="1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71F" w:rsidRPr="00696901" w:rsidRDefault="00C4671F">
            <w:pPr>
              <w:widowControl/>
              <w:jc w:val="left"/>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市级科技计划项目</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71F" w:rsidRPr="00696901" w:rsidRDefault="00C4671F">
            <w:pPr>
              <w:widowControl/>
              <w:jc w:val="left"/>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海洋处</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71F" w:rsidRPr="00696901" w:rsidRDefault="00C4671F">
            <w:pPr>
              <w:widowControl/>
              <w:jc w:val="left"/>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普陀区经科局</w:t>
            </w:r>
          </w:p>
        </w:tc>
      </w:tr>
      <w:tr w:rsidR="00C4671F" w:rsidRPr="00696901" w:rsidTr="00C4671F">
        <w:trPr>
          <w:trHeight w:val="227"/>
          <w:jc w:val="center"/>
        </w:trPr>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71F" w:rsidRPr="00696901" w:rsidRDefault="00C4671F">
            <w:pPr>
              <w:widowControl/>
              <w:jc w:val="center"/>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29</w:t>
            </w:r>
          </w:p>
        </w:tc>
        <w:tc>
          <w:tcPr>
            <w:tcW w:w="11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71F" w:rsidRPr="00696901" w:rsidRDefault="00C4671F">
            <w:pPr>
              <w:widowControl/>
              <w:jc w:val="left"/>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2018C11138</w:t>
            </w:r>
          </w:p>
        </w:tc>
        <w:tc>
          <w:tcPr>
            <w:tcW w:w="2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71F" w:rsidRPr="00696901" w:rsidRDefault="00C4671F">
            <w:pPr>
              <w:widowControl/>
              <w:jc w:val="left"/>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即食章鱼加工品质提升关键技术及装置研发</w:t>
            </w:r>
          </w:p>
        </w:tc>
        <w:tc>
          <w:tcPr>
            <w:tcW w:w="2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71F" w:rsidRPr="00696901" w:rsidRDefault="00C4671F">
            <w:pPr>
              <w:widowControl/>
              <w:jc w:val="left"/>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浙江海士德食品有限公司</w:t>
            </w:r>
          </w:p>
        </w:tc>
        <w:tc>
          <w:tcPr>
            <w:tcW w:w="1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71F" w:rsidRPr="00696901" w:rsidRDefault="00C4671F">
            <w:pPr>
              <w:widowControl/>
              <w:jc w:val="left"/>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市级科技计划项目</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71F" w:rsidRPr="00696901" w:rsidRDefault="00C4671F">
            <w:pPr>
              <w:widowControl/>
              <w:jc w:val="left"/>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海洋处</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71F" w:rsidRPr="00696901" w:rsidRDefault="00C4671F">
            <w:pPr>
              <w:widowControl/>
              <w:jc w:val="left"/>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普陀区经科局</w:t>
            </w:r>
          </w:p>
        </w:tc>
      </w:tr>
      <w:tr w:rsidR="00C4671F" w:rsidRPr="00696901" w:rsidTr="00C4671F">
        <w:trPr>
          <w:trHeight w:val="227"/>
          <w:jc w:val="center"/>
        </w:trPr>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71F" w:rsidRPr="00696901" w:rsidRDefault="00C4671F">
            <w:pPr>
              <w:widowControl/>
              <w:jc w:val="center"/>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30</w:t>
            </w:r>
          </w:p>
        </w:tc>
        <w:tc>
          <w:tcPr>
            <w:tcW w:w="11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71F" w:rsidRPr="00696901" w:rsidRDefault="00C4671F">
            <w:pPr>
              <w:widowControl/>
              <w:jc w:val="left"/>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 xml:space="preserve">2018C11235 </w:t>
            </w:r>
          </w:p>
        </w:tc>
        <w:tc>
          <w:tcPr>
            <w:tcW w:w="2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71F" w:rsidRPr="00696901" w:rsidRDefault="00C4671F">
            <w:pPr>
              <w:widowControl/>
              <w:jc w:val="left"/>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 xml:space="preserve">船舶燃油脱硫技术研究与产业化 </w:t>
            </w:r>
          </w:p>
        </w:tc>
        <w:tc>
          <w:tcPr>
            <w:tcW w:w="2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71F" w:rsidRPr="00696901" w:rsidRDefault="00C4671F">
            <w:pPr>
              <w:widowControl/>
              <w:jc w:val="left"/>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舟山市</w:t>
            </w:r>
            <w:proofErr w:type="gramStart"/>
            <w:r w:rsidRPr="00696901">
              <w:rPr>
                <w:rFonts w:ascii="微软雅黑" w:eastAsia="微软雅黑" w:hAnsi="微软雅黑" w:cs="微软雅黑" w:hint="eastAsia"/>
                <w:kern w:val="0"/>
                <w:sz w:val="18"/>
                <w:szCs w:val="18"/>
                <w:lang w:bidi="ar"/>
              </w:rPr>
              <w:t>鑫</w:t>
            </w:r>
            <w:proofErr w:type="gramEnd"/>
            <w:r w:rsidRPr="00696901">
              <w:rPr>
                <w:rFonts w:ascii="微软雅黑" w:eastAsia="微软雅黑" w:hAnsi="微软雅黑" w:cs="微软雅黑" w:hint="eastAsia"/>
                <w:kern w:val="0"/>
                <w:sz w:val="18"/>
                <w:szCs w:val="18"/>
                <w:lang w:bidi="ar"/>
              </w:rPr>
              <w:t>亚船舶修造有限公司</w:t>
            </w:r>
          </w:p>
        </w:tc>
        <w:tc>
          <w:tcPr>
            <w:tcW w:w="1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71F" w:rsidRPr="00696901" w:rsidRDefault="00C4671F">
            <w:pPr>
              <w:widowControl/>
              <w:jc w:val="left"/>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市级科技计划项目</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71F" w:rsidRPr="00696901" w:rsidRDefault="00C4671F">
            <w:pPr>
              <w:widowControl/>
              <w:jc w:val="left"/>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海洋处</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71F" w:rsidRPr="00696901" w:rsidRDefault="00C4671F">
            <w:pPr>
              <w:widowControl/>
              <w:jc w:val="left"/>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六横管委会</w:t>
            </w:r>
          </w:p>
        </w:tc>
      </w:tr>
      <w:tr w:rsidR="00C4671F" w:rsidRPr="00696901" w:rsidTr="00001CB0">
        <w:trPr>
          <w:trHeight w:val="227"/>
          <w:jc w:val="center"/>
        </w:trPr>
        <w:tc>
          <w:tcPr>
            <w:tcW w:w="10120"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C4671F" w:rsidRPr="00C4671F" w:rsidRDefault="00C4671F" w:rsidP="00C4671F">
            <w:pPr>
              <w:widowControl/>
              <w:jc w:val="center"/>
              <w:textAlignment w:val="center"/>
              <w:rPr>
                <w:rFonts w:ascii="微软雅黑" w:eastAsia="微软雅黑" w:hAnsi="微软雅黑" w:cs="微软雅黑"/>
                <w:b/>
                <w:kern w:val="0"/>
                <w:sz w:val="18"/>
                <w:szCs w:val="18"/>
                <w:lang w:bidi="ar"/>
              </w:rPr>
            </w:pPr>
            <w:r w:rsidRPr="00C4671F">
              <w:rPr>
                <w:rFonts w:ascii="微软雅黑" w:eastAsia="微软雅黑" w:hAnsi="微软雅黑" w:cs="微软雅黑" w:hint="eastAsia"/>
                <w:b/>
                <w:kern w:val="0"/>
                <w:sz w:val="18"/>
                <w:szCs w:val="18"/>
                <w:lang w:bidi="ar"/>
              </w:rPr>
              <w:t>岱山县</w:t>
            </w:r>
          </w:p>
        </w:tc>
      </w:tr>
      <w:tr w:rsidR="00C4671F" w:rsidRPr="00696901" w:rsidTr="00C4671F">
        <w:trPr>
          <w:trHeight w:val="227"/>
          <w:jc w:val="center"/>
        </w:trPr>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71F" w:rsidRPr="00696901" w:rsidRDefault="00C4671F">
            <w:pPr>
              <w:widowControl/>
              <w:jc w:val="center"/>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31</w:t>
            </w:r>
          </w:p>
        </w:tc>
        <w:tc>
          <w:tcPr>
            <w:tcW w:w="11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71F" w:rsidRPr="00696901" w:rsidRDefault="00C4671F">
            <w:pPr>
              <w:widowControl/>
              <w:jc w:val="left"/>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 xml:space="preserve">2018C11234 </w:t>
            </w:r>
          </w:p>
        </w:tc>
        <w:tc>
          <w:tcPr>
            <w:tcW w:w="2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71F" w:rsidRPr="00696901" w:rsidRDefault="00C4671F">
            <w:pPr>
              <w:widowControl/>
              <w:jc w:val="left"/>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 xml:space="preserve">高压水雾除锈技术在船舶修造中的应用研究  </w:t>
            </w:r>
          </w:p>
        </w:tc>
        <w:tc>
          <w:tcPr>
            <w:tcW w:w="2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71F" w:rsidRPr="00696901" w:rsidRDefault="00C4671F">
            <w:pPr>
              <w:widowControl/>
              <w:jc w:val="left"/>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舟山市龙山船厂有限公司</w:t>
            </w:r>
          </w:p>
        </w:tc>
        <w:tc>
          <w:tcPr>
            <w:tcW w:w="1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71F" w:rsidRPr="00696901" w:rsidRDefault="00C4671F">
            <w:pPr>
              <w:widowControl/>
              <w:jc w:val="left"/>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市级科技合作项目</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71F" w:rsidRPr="00696901" w:rsidRDefault="00C4671F">
            <w:pPr>
              <w:widowControl/>
              <w:jc w:val="left"/>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海洋处</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71F" w:rsidRPr="00696901" w:rsidRDefault="00C4671F">
            <w:pPr>
              <w:widowControl/>
              <w:jc w:val="left"/>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六横管委会</w:t>
            </w:r>
          </w:p>
        </w:tc>
      </w:tr>
      <w:tr w:rsidR="00C4671F" w:rsidRPr="00696901" w:rsidTr="00C4671F">
        <w:trPr>
          <w:trHeight w:val="227"/>
          <w:jc w:val="center"/>
        </w:trPr>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71F" w:rsidRPr="00696901" w:rsidRDefault="00C4671F">
            <w:pPr>
              <w:widowControl/>
              <w:jc w:val="center"/>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32</w:t>
            </w:r>
          </w:p>
        </w:tc>
        <w:tc>
          <w:tcPr>
            <w:tcW w:w="11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71F" w:rsidRPr="00696901" w:rsidRDefault="00C4671F">
            <w:pPr>
              <w:widowControl/>
              <w:jc w:val="left"/>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2018C11227</w:t>
            </w:r>
          </w:p>
        </w:tc>
        <w:tc>
          <w:tcPr>
            <w:tcW w:w="2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71F" w:rsidRPr="00696901" w:rsidRDefault="00C4671F">
            <w:pPr>
              <w:widowControl/>
              <w:spacing w:line="376" w:lineRule="exact"/>
              <w:jc w:val="left"/>
              <w:textAlignment w:val="center"/>
              <w:rPr>
                <w:rFonts w:ascii="微软雅黑" w:eastAsia="微软雅黑" w:hAnsi="微软雅黑" w:cs="微软雅黑"/>
                <w:sz w:val="20"/>
                <w:szCs w:val="20"/>
              </w:rPr>
            </w:pPr>
            <w:r w:rsidRPr="00696901">
              <w:rPr>
                <w:rStyle w:val="font91"/>
                <w:rFonts w:hint="default"/>
                <w:color w:val="auto"/>
                <w:lang w:bidi="ar"/>
              </w:rPr>
              <w:t>T</w:t>
            </w:r>
            <w:r w:rsidRPr="00696901">
              <w:rPr>
                <w:rFonts w:ascii="微软雅黑" w:eastAsia="微软雅黑" w:hAnsi="微软雅黑" w:cs="微软雅黑" w:hint="eastAsia"/>
                <w:kern w:val="0"/>
                <w:sz w:val="18"/>
                <w:szCs w:val="18"/>
                <w:lang w:bidi="ar"/>
              </w:rPr>
              <w:t>ribonM3船舶模型轻量化开发及Web应用</w:t>
            </w:r>
          </w:p>
        </w:tc>
        <w:tc>
          <w:tcPr>
            <w:tcW w:w="2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71F" w:rsidRPr="00696901" w:rsidRDefault="00C4671F">
            <w:pPr>
              <w:widowControl/>
              <w:jc w:val="left"/>
              <w:textAlignment w:val="center"/>
              <w:rPr>
                <w:rFonts w:ascii="微软雅黑" w:eastAsia="微软雅黑" w:hAnsi="微软雅黑" w:cs="微软雅黑"/>
                <w:sz w:val="18"/>
                <w:szCs w:val="18"/>
              </w:rPr>
            </w:pPr>
            <w:proofErr w:type="gramStart"/>
            <w:r w:rsidRPr="00696901">
              <w:rPr>
                <w:rFonts w:ascii="微软雅黑" w:eastAsia="微软雅黑" w:hAnsi="微软雅黑" w:cs="微软雅黑" w:hint="eastAsia"/>
                <w:kern w:val="0"/>
                <w:sz w:val="18"/>
                <w:szCs w:val="18"/>
                <w:lang w:bidi="ar"/>
              </w:rPr>
              <w:t>金海智造</w:t>
            </w:r>
            <w:proofErr w:type="gramEnd"/>
            <w:r w:rsidRPr="00696901">
              <w:rPr>
                <w:rFonts w:ascii="微软雅黑" w:eastAsia="微软雅黑" w:hAnsi="微软雅黑" w:cs="微软雅黑" w:hint="eastAsia"/>
                <w:kern w:val="0"/>
                <w:sz w:val="18"/>
                <w:szCs w:val="18"/>
                <w:lang w:bidi="ar"/>
              </w:rPr>
              <w:t>股份有限公司</w:t>
            </w:r>
          </w:p>
        </w:tc>
        <w:tc>
          <w:tcPr>
            <w:tcW w:w="1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71F" w:rsidRPr="00696901" w:rsidRDefault="00C4671F">
            <w:pPr>
              <w:widowControl/>
              <w:jc w:val="left"/>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市级科技计划项目</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71F" w:rsidRPr="00696901" w:rsidRDefault="00C4671F">
            <w:pPr>
              <w:widowControl/>
              <w:jc w:val="left"/>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海洋处</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71F" w:rsidRPr="00696901" w:rsidRDefault="00C4671F">
            <w:pPr>
              <w:widowControl/>
              <w:jc w:val="left"/>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岱山县科技局</w:t>
            </w:r>
          </w:p>
        </w:tc>
      </w:tr>
      <w:tr w:rsidR="00C4671F" w:rsidRPr="00696901" w:rsidTr="00C4671F">
        <w:trPr>
          <w:trHeight w:val="227"/>
          <w:jc w:val="center"/>
        </w:trPr>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71F" w:rsidRPr="00696901" w:rsidRDefault="00C4671F">
            <w:pPr>
              <w:widowControl/>
              <w:jc w:val="center"/>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33</w:t>
            </w:r>
          </w:p>
        </w:tc>
        <w:tc>
          <w:tcPr>
            <w:tcW w:w="11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71F" w:rsidRPr="00696901" w:rsidRDefault="00C4671F">
            <w:pPr>
              <w:widowControl/>
              <w:jc w:val="left"/>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2018C11224</w:t>
            </w:r>
          </w:p>
        </w:tc>
        <w:tc>
          <w:tcPr>
            <w:tcW w:w="2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71F" w:rsidRPr="00696901" w:rsidRDefault="00C4671F">
            <w:pPr>
              <w:widowControl/>
              <w:jc w:val="left"/>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高强度压差机管路研发</w:t>
            </w:r>
          </w:p>
        </w:tc>
        <w:tc>
          <w:tcPr>
            <w:tcW w:w="2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71F" w:rsidRPr="00696901" w:rsidRDefault="00C4671F">
            <w:pPr>
              <w:widowControl/>
              <w:jc w:val="left"/>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舟山市奥博管业有限公司</w:t>
            </w:r>
          </w:p>
        </w:tc>
        <w:tc>
          <w:tcPr>
            <w:tcW w:w="1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71F" w:rsidRPr="00696901" w:rsidRDefault="00C4671F">
            <w:pPr>
              <w:widowControl/>
              <w:jc w:val="left"/>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市级科技计划项目</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71F" w:rsidRPr="00696901" w:rsidRDefault="00C4671F">
            <w:pPr>
              <w:widowControl/>
              <w:jc w:val="left"/>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计划处</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71F" w:rsidRPr="00696901" w:rsidRDefault="00C4671F">
            <w:pPr>
              <w:widowControl/>
              <w:jc w:val="left"/>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岱山县科技局</w:t>
            </w:r>
          </w:p>
        </w:tc>
      </w:tr>
      <w:tr w:rsidR="00C4671F" w:rsidRPr="00696901" w:rsidTr="00001CB0">
        <w:trPr>
          <w:trHeight w:val="227"/>
          <w:jc w:val="center"/>
        </w:trPr>
        <w:tc>
          <w:tcPr>
            <w:tcW w:w="10120"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C4671F" w:rsidRPr="00C4671F" w:rsidRDefault="00C4671F" w:rsidP="00C4671F">
            <w:pPr>
              <w:widowControl/>
              <w:jc w:val="center"/>
              <w:textAlignment w:val="center"/>
              <w:rPr>
                <w:rFonts w:ascii="微软雅黑" w:eastAsia="微软雅黑" w:hAnsi="微软雅黑" w:cs="微软雅黑"/>
                <w:b/>
                <w:kern w:val="0"/>
                <w:sz w:val="18"/>
                <w:szCs w:val="18"/>
                <w:lang w:bidi="ar"/>
              </w:rPr>
            </w:pPr>
            <w:r w:rsidRPr="00C4671F">
              <w:rPr>
                <w:rFonts w:ascii="微软雅黑" w:eastAsia="微软雅黑" w:hAnsi="微软雅黑" w:cs="微软雅黑" w:hint="eastAsia"/>
                <w:b/>
                <w:kern w:val="0"/>
                <w:sz w:val="18"/>
                <w:szCs w:val="18"/>
                <w:lang w:bidi="ar"/>
              </w:rPr>
              <w:t>嵊泗县</w:t>
            </w:r>
          </w:p>
        </w:tc>
      </w:tr>
      <w:tr w:rsidR="00C4671F" w:rsidRPr="00696901" w:rsidTr="00C4671F">
        <w:trPr>
          <w:trHeight w:val="227"/>
          <w:jc w:val="center"/>
        </w:trPr>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71F" w:rsidRPr="00696901" w:rsidRDefault="00C4671F">
            <w:pPr>
              <w:widowControl/>
              <w:jc w:val="center"/>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34</w:t>
            </w:r>
          </w:p>
        </w:tc>
        <w:tc>
          <w:tcPr>
            <w:tcW w:w="11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71F" w:rsidRPr="00696901" w:rsidRDefault="00C4671F">
            <w:pPr>
              <w:widowControl/>
              <w:jc w:val="left"/>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2018C21141</w:t>
            </w:r>
          </w:p>
        </w:tc>
        <w:tc>
          <w:tcPr>
            <w:tcW w:w="2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71F" w:rsidRPr="00696901" w:rsidRDefault="00C4671F">
            <w:pPr>
              <w:widowControl/>
              <w:jc w:val="left"/>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船舶综合信息管理系统的研发及在航运业中的应用</w:t>
            </w:r>
          </w:p>
        </w:tc>
        <w:tc>
          <w:tcPr>
            <w:tcW w:w="2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71F" w:rsidRPr="00696901" w:rsidRDefault="00C4671F">
            <w:pPr>
              <w:widowControl/>
              <w:jc w:val="left"/>
              <w:textAlignment w:val="center"/>
              <w:rPr>
                <w:rFonts w:ascii="微软雅黑" w:eastAsia="微软雅黑" w:hAnsi="微软雅黑" w:cs="微软雅黑"/>
                <w:sz w:val="18"/>
                <w:szCs w:val="18"/>
              </w:rPr>
            </w:pPr>
            <w:proofErr w:type="gramStart"/>
            <w:r w:rsidRPr="00696901">
              <w:rPr>
                <w:rFonts w:ascii="微软雅黑" w:eastAsia="微软雅黑" w:hAnsi="微软雅黑" w:cs="微软雅黑" w:hint="eastAsia"/>
                <w:kern w:val="0"/>
                <w:sz w:val="18"/>
                <w:szCs w:val="18"/>
                <w:lang w:bidi="ar"/>
              </w:rPr>
              <w:t>舟山中昌海运</w:t>
            </w:r>
            <w:proofErr w:type="gramEnd"/>
            <w:r w:rsidRPr="00696901">
              <w:rPr>
                <w:rFonts w:ascii="微软雅黑" w:eastAsia="微软雅黑" w:hAnsi="微软雅黑" w:cs="微软雅黑" w:hint="eastAsia"/>
                <w:kern w:val="0"/>
                <w:sz w:val="18"/>
                <w:szCs w:val="18"/>
                <w:lang w:bidi="ar"/>
              </w:rPr>
              <w:t>有限责任公司</w:t>
            </w:r>
          </w:p>
        </w:tc>
        <w:tc>
          <w:tcPr>
            <w:tcW w:w="1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71F" w:rsidRPr="00696901" w:rsidRDefault="00C4671F">
            <w:pPr>
              <w:widowControl/>
              <w:jc w:val="left"/>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市级科技合作项目</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71F" w:rsidRPr="00696901" w:rsidRDefault="00C4671F">
            <w:pPr>
              <w:widowControl/>
              <w:jc w:val="left"/>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合作处</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71F" w:rsidRPr="00696901" w:rsidRDefault="00C4671F">
            <w:pPr>
              <w:widowControl/>
              <w:jc w:val="left"/>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嵊泗县科技局</w:t>
            </w:r>
          </w:p>
        </w:tc>
      </w:tr>
      <w:tr w:rsidR="00C4671F" w:rsidRPr="00696901" w:rsidTr="00C4671F">
        <w:trPr>
          <w:trHeight w:val="227"/>
          <w:jc w:val="center"/>
        </w:trPr>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71F" w:rsidRPr="00696901" w:rsidRDefault="00C4671F">
            <w:pPr>
              <w:widowControl/>
              <w:jc w:val="center"/>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35</w:t>
            </w:r>
          </w:p>
        </w:tc>
        <w:tc>
          <w:tcPr>
            <w:tcW w:w="11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71F" w:rsidRPr="00696901" w:rsidRDefault="00C4671F">
            <w:pPr>
              <w:widowControl/>
              <w:jc w:val="left"/>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2018C31125</w:t>
            </w:r>
          </w:p>
        </w:tc>
        <w:tc>
          <w:tcPr>
            <w:tcW w:w="2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71F" w:rsidRPr="00696901" w:rsidRDefault="00C4671F">
            <w:pPr>
              <w:widowControl/>
              <w:jc w:val="left"/>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枸杞岛邻近海域贻贝养殖的种质、环境及养殖策略优化研究</w:t>
            </w:r>
          </w:p>
        </w:tc>
        <w:tc>
          <w:tcPr>
            <w:tcW w:w="2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71F" w:rsidRPr="00696901" w:rsidRDefault="00C4671F">
            <w:pPr>
              <w:widowControl/>
              <w:jc w:val="left"/>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嵊泗山海奇观海洋科技开发有限公司</w:t>
            </w:r>
          </w:p>
        </w:tc>
        <w:tc>
          <w:tcPr>
            <w:tcW w:w="1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71F" w:rsidRPr="00696901" w:rsidRDefault="00C4671F">
            <w:pPr>
              <w:widowControl/>
              <w:jc w:val="left"/>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市级科技合作项目</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71F" w:rsidRPr="00696901" w:rsidRDefault="00C4671F">
            <w:pPr>
              <w:widowControl/>
              <w:jc w:val="left"/>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合作处</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71F" w:rsidRPr="00696901" w:rsidRDefault="00C4671F">
            <w:pPr>
              <w:widowControl/>
              <w:jc w:val="left"/>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嵊泗县科技局</w:t>
            </w:r>
          </w:p>
        </w:tc>
      </w:tr>
    </w:tbl>
    <w:p w:rsidR="00437348" w:rsidRPr="00696901" w:rsidRDefault="00483C97" w:rsidP="00483C97">
      <w:pPr>
        <w:pStyle w:val="a3"/>
        <w:widowControl/>
        <w:shd w:val="clear" w:color="auto" w:fill="FFFFFF"/>
        <w:spacing w:beforeAutospacing="0" w:afterAutospacing="0"/>
        <w:ind w:firstLine="555"/>
        <w:jc w:val="center"/>
        <w:rPr>
          <w:rFonts w:ascii="Times New Roman" w:eastAsia="仿宋" w:hAnsi="Times New Roman"/>
          <w:sz w:val="32"/>
          <w:szCs w:val="32"/>
        </w:rPr>
      </w:pPr>
      <w:r>
        <w:rPr>
          <w:rFonts w:ascii="Times New Roman" w:eastAsia="仿宋" w:hAnsi="Times New Roman" w:hint="eastAsia"/>
          <w:sz w:val="32"/>
          <w:szCs w:val="32"/>
        </w:rPr>
        <w:lastRenderedPageBreak/>
        <w:t>（公益类、软科学）</w:t>
      </w:r>
    </w:p>
    <w:tbl>
      <w:tblPr>
        <w:tblW w:w="9775" w:type="dxa"/>
        <w:jc w:val="center"/>
        <w:tblInd w:w="94" w:type="dxa"/>
        <w:tblLayout w:type="fixed"/>
        <w:tblCellMar>
          <w:top w:w="15" w:type="dxa"/>
          <w:left w:w="15" w:type="dxa"/>
          <w:bottom w:w="15" w:type="dxa"/>
          <w:right w:w="15" w:type="dxa"/>
        </w:tblCellMar>
        <w:tblLook w:val="04A0" w:firstRow="1" w:lastRow="0" w:firstColumn="1" w:lastColumn="0" w:noHBand="0" w:noVBand="1"/>
      </w:tblPr>
      <w:tblGrid>
        <w:gridCol w:w="655"/>
        <w:gridCol w:w="1109"/>
        <w:gridCol w:w="2651"/>
        <w:gridCol w:w="1320"/>
        <w:gridCol w:w="1679"/>
        <w:gridCol w:w="1611"/>
        <w:gridCol w:w="750"/>
      </w:tblGrid>
      <w:tr w:rsidR="00483C97" w:rsidRPr="00696901" w:rsidTr="00483C97">
        <w:trPr>
          <w:trHeight w:val="735"/>
          <w:jc w:val="center"/>
        </w:trPr>
        <w:tc>
          <w:tcPr>
            <w:tcW w:w="6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3C97" w:rsidRPr="00696901" w:rsidRDefault="00483C97">
            <w:pPr>
              <w:widowControl/>
              <w:jc w:val="center"/>
              <w:textAlignment w:val="center"/>
              <w:rPr>
                <w:rFonts w:ascii="微软雅黑" w:eastAsia="微软雅黑" w:hAnsi="微软雅黑" w:cs="微软雅黑"/>
                <w:b/>
                <w:sz w:val="18"/>
                <w:szCs w:val="18"/>
              </w:rPr>
            </w:pPr>
            <w:r w:rsidRPr="00696901">
              <w:rPr>
                <w:rFonts w:ascii="微软雅黑" w:eastAsia="微软雅黑" w:hAnsi="微软雅黑" w:cs="微软雅黑" w:hint="eastAsia"/>
                <w:b/>
                <w:kern w:val="0"/>
                <w:sz w:val="18"/>
                <w:szCs w:val="18"/>
                <w:lang w:bidi="ar"/>
              </w:rPr>
              <w:t>序号</w:t>
            </w:r>
          </w:p>
        </w:tc>
        <w:tc>
          <w:tcPr>
            <w:tcW w:w="11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3C97" w:rsidRPr="00696901" w:rsidRDefault="00483C97">
            <w:pPr>
              <w:widowControl/>
              <w:jc w:val="center"/>
              <w:textAlignment w:val="center"/>
              <w:rPr>
                <w:rFonts w:ascii="微软雅黑" w:eastAsia="微软雅黑" w:hAnsi="微软雅黑" w:cs="微软雅黑"/>
                <w:b/>
                <w:sz w:val="18"/>
                <w:szCs w:val="18"/>
              </w:rPr>
            </w:pPr>
            <w:r w:rsidRPr="00696901">
              <w:rPr>
                <w:rFonts w:ascii="微软雅黑" w:eastAsia="微软雅黑" w:hAnsi="微软雅黑" w:cs="微软雅黑" w:hint="eastAsia"/>
                <w:b/>
                <w:kern w:val="0"/>
                <w:sz w:val="18"/>
                <w:szCs w:val="18"/>
                <w:lang w:bidi="ar"/>
              </w:rPr>
              <w:t>申请编号</w:t>
            </w:r>
          </w:p>
        </w:tc>
        <w:tc>
          <w:tcPr>
            <w:tcW w:w="26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3C97" w:rsidRPr="00696901" w:rsidRDefault="00483C97">
            <w:pPr>
              <w:widowControl/>
              <w:jc w:val="center"/>
              <w:textAlignment w:val="center"/>
              <w:rPr>
                <w:rFonts w:ascii="微软雅黑" w:eastAsia="微软雅黑" w:hAnsi="微软雅黑" w:cs="微软雅黑"/>
                <w:b/>
                <w:sz w:val="18"/>
                <w:szCs w:val="18"/>
              </w:rPr>
            </w:pPr>
            <w:r w:rsidRPr="00696901">
              <w:rPr>
                <w:rFonts w:ascii="微软雅黑" w:eastAsia="微软雅黑" w:hAnsi="微软雅黑" w:cs="微软雅黑" w:hint="eastAsia"/>
                <w:b/>
                <w:kern w:val="0"/>
                <w:sz w:val="18"/>
                <w:szCs w:val="18"/>
                <w:lang w:bidi="ar"/>
              </w:rPr>
              <w:t>项目名称</w:t>
            </w:r>
          </w:p>
        </w:tc>
        <w:tc>
          <w:tcPr>
            <w:tcW w:w="13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3C97" w:rsidRPr="00696901" w:rsidRDefault="00483C97">
            <w:pPr>
              <w:widowControl/>
              <w:jc w:val="center"/>
              <w:textAlignment w:val="center"/>
              <w:rPr>
                <w:rFonts w:ascii="微软雅黑" w:eastAsia="微软雅黑" w:hAnsi="微软雅黑" w:cs="微软雅黑"/>
                <w:b/>
                <w:sz w:val="18"/>
                <w:szCs w:val="18"/>
              </w:rPr>
            </w:pPr>
            <w:r w:rsidRPr="00696901">
              <w:rPr>
                <w:rFonts w:ascii="微软雅黑" w:eastAsia="微软雅黑" w:hAnsi="微软雅黑" w:cs="微软雅黑" w:hint="eastAsia"/>
                <w:b/>
                <w:kern w:val="0"/>
                <w:sz w:val="18"/>
                <w:szCs w:val="18"/>
                <w:lang w:bidi="ar"/>
              </w:rPr>
              <w:t>申报单位名称</w:t>
            </w:r>
          </w:p>
        </w:tc>
        <w:tc>
          <w:tcPr>
            <w:tcW w:w="16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3C97" w:rsidRPr="00696901" w:rsidRDefault="00483C97">
            <w:pPr>
              <w:widowControl/>
              <w:jc w:val="center"/>
              <w:textAlignment w:val="center"/>
              <w:rPr>
                <w:rFonts w:ascii="微软雅黑" w:eastAsia="微软雅黑" w:hAnsi="微软雅黑" w:cs="微软雅黑"/>
                <w:b/>
                <w:sz w:val="18"/>
                <w:szCs w:val="18"/>
              </w:rPr>
            </w:pPr>
            <w:r w:rsidRPr="00696901">
              <w:rPr>
                <w:rFonts w:ascii="微软雅黑" w:eastAsia="微软雅黑" w:hAnsi="微软雅黑" w:cs="微软雅黑" w:hint="eastAsia"/>
                <w:b/>
                <w:kern w:val="0"/>
                <w:sz w:val="18"/>
                <w:szCs w:val="18"/>
                <w:lang w:bidi="ar"/>
              </w:rPr>
              <w:t>申报类别</w:t>
            </w:r>
          </w:p>
        </w:tc>
        <w:tc>
          <w:tcPr>
            <w:tcW w:w="16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3C97" w:rsidRPr="00696901" w:rsidRDefault="00483C97">
            <w:pPr>
              <w:widowControl/>
              <w:jc w:val="center"/>
              <w:textAlignment w:val="center"/>
              <w:rPr>
                <w:rFonts w:ascii="微软雅黑" w:eastAsia="微软雅黑" w:hAnsi="微软雅黑" w:cs="微软雅黑"/>
                <w:b/>
                <w:sz w:val="18"/>
                <w:szCs w:val="18"/>
              </w:rPr>
            </w:pPr>
            <w:r w:rsidRPr="00696901">
              <w:rPr>
                <w:rFonts w:ascii="微软雅黑" w:eastAsia="微软雅黑" w:hAnsi="微软雅黑" w:cs="微软雅黑" w:hint="eastAsia"/>
                <w:b/>
                <w:kern w:val="0"/>
                <w:sz w:val="18"/>
                <w:szCs w:val="18"/>
                <w:lang w:bidi="ar"/>
              </w:rPr>
              <w:t>归口管理部门</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3C97" w:rsidRPr="00696901" w:rsidRDefault="00483C97">
            <w:pPr>
              <w:widowControl/>
              <w:jc w:val="center"/>
              <w:textAlignment w:val="center"/>
              <w:rPr>
                <w:rFonts w:ascii="微软雅黑" w:eastAsia="微软雅黑" w:hAnsi="微软雅黑" w:cs="微软雅黑"/>
                <w:b/>
                <w:kern w:val="0"/>
                <w:sz w:val="18"/>
                <w:szCs w:val="18"/>
                <w:lang w:bidi="ar"/>
              </w:rPr>
            </w:pPr>
            <w:r w:rsidRPr="00696901">
              <w:rPr>
                <w:rFonts w:ascii="微软雅黑" w:eastAsia="微软雅黑" w:hAnsi="微软雅黑" w:cs="微软雅黑" w:hint="eastAsia"/>
                <w:b/>
                <w:kern w:val="0"/>
                <w:sz w:val="18"/>
                <w:szCs w:val="18"/>
                <w:lang w:bidi="ar"/>
              </w:rPr>
              <w:t>归口</w:t>
            </w:r>
          </w:p>
          <w:p w:rsidR="00483C97" w:rsidRPr="00696901" w:rsidRDefault="00483C97">
            <w:pPr>
              <w:widowControl/>
              <w:jc w:val="center"/>
              <w:textAlignment w:val="center"/>
              <w:rPr>
                <w:rFonts w:ascii="微软雅黑" w:eastAsia="微软雅黑" w:hAnsi="微软雅黑" w:cs="微软雅黑"/>
                <w:b/>
                <w:sz w:val="18"/>
                <w:szCs w:val="18"/>
              </w:rPr>
            </w:pPr>
            <w:r w:rsidRPr="00696901">
              <w:rPr>
                <w:rFonts w:ascii="微软雅黑" w:eastAsia="微软雅黑" w:hAnsi="微软雅黑" w:cs="微软雅黑" w:hint="eastAsia"/>
                <w:b/>
                <w:kern w:val="0"/>
                <w:sz w:val="18"/>
                <w:szCs w:val="18"/>
                <w:lang w:bidi="ar"/>
              </w:rPr>
              <w:t>处室</w:t>
            </w:r>
          </w:p>
        </w:tc>
      </w:tr>
      <w:tr w:rsidR="00483C97" w:rsidRPr="00696901" w:rsidTr="00483C97">
        <w:trPr>
          <w:trHeight w:val="600"/>
          <w:jc w:val="center"/>
        </w:trPr>
        <w:tc>
          <w:tcPr>
            <w:tcW w:w="6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3C97" w:rsidRPr="00696901" w:rsidRDefault="00483C97">
            <w:pPr>
              <w:widowControl/>
              <w:jc w:val="center"/>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1</w:t>
            </w:r>
          </w:p>
        </w:tc>
        <w:tc>
          <w:tcPr>
            <w:tcW w:w="11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3C97" w:rsidRPr="00696901" w:rsidRDefault="00483C97">
            <w:pPr>
              <w:widowControl/>
              <w:jc w:val="left"/>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2018C33134</w:t>
            </w:r>
          </w:p>
        </w:tc>
        <w:tc>
          <w:tcPr>
            <w:tcW w:w="26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3C97" w:rsidRPr="00696901" w:rsidRDefault="00483C97">
            <w:pPr>
              <w:widowControl/>
              <w:jc w:val="left"/>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自酸蚀黏结剂用于窝沟封闭的推广应用</w:t>
            </w:r>
          </w:p>
        </w:tc>
        <w:tc>
          <w:tcPr>
            <w:tcW w:w="13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3C97" w:rsidRPr="00696901" w:rsidRDefault="00483C97">
            <w:pPr>
              <w:widowControl/>
              <w:jc w:val="left"/>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舟山市口腔医院</w:t>
            </w:r>
          </w:p>
        </w:tc>
        <w:tc>
          <w:tcPr>
            <w:tcW w:w="16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3C97" w:rsidRPr="00696901" w:rsidRDefault="00483C97">
            <w:pPr>
              <w:widowControl/>
              <w:jc w:val="left"/>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市级公益类科技项目</w:t>
            </w:r>
          </w:p>
        </w:tc>
        <w:tc>
          <w:tcPr>
            <w:tcW w:w="16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3C97" w:rsidRPr="00696901" w:rsidRDefault="00483C97">
            <w:pPr>
              <w:widowControl/>
              <w:jc w:val="left"/>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市卫生与计生局</w:t>
            </w:r>
          </w:p>
        </w:tc>
        <w:tc>
          <w:tcPr>
            <w:tcW w:w="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83C97" w:rsidRPr="00696901" w:rsidRDefault="00483C97">
            <w:pPr>
              <w:widowControl/>
              <w:jc w:val="left"/>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计划处</w:t>
            </w:r>
          </w:p>
        </w:tc>
      </w:tr>
      <w:tr w:rsidR="00483C97" w:rsidRPr="00696901" w:rsidTr="00483C97">
        <w:trPr>
          <w:trHeight w:val="600"/>
          <w:jc w:val="center"/>
        </w:trPr>
        <w:tc>
          <w:tcPr>
            <w:tcW w:w="6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3C97" w:rsidRPr="00696901" w:rsidRDefault="00483C97">
            <w:pPr>
              <w:widowControl/>
              <w:jc w:val="center"/>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2</w:t>
            </w:r>
          </w:p>
        </w:tc>
        <w:tc>
          <w:tcPr>
            <w:tcW w:w="11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3C97" w:rsidRPr="00696901" w:rsidRDefault="00483C97">
            <w:pPr>
              <w:widowControl/>
              <w:jc w:val="left"/>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2018C13198</w:t>
            </w:r>
          </w:p>
        </w:tc>
        <w:tc>
          <w:tcPr>
            <w:tcW w:w="26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3C97" w:rsidRPr="00696901" w:rsidRDefault="00483C97">
            <w:pPr>
              <w:widowControl/>
              <w:jc w:val="left"/>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TOP1MT在促进弥漫大B细胞淋巴</w:t>
            </w:r>
            <w:proofErr w:type="gramStart"/>
            <w:r w:rsidRPr="00696901">
              <w:rPr>
                <w:rFonts w:ascii="微软雅黑" w:eastAsia="微软雅黑" w:hAnsi="微软雅黑" w:cs="微软雅黑" w:hint="eastAsia"/>
                <w:kern w:val="0"/>
                <w:sz w:val="18"/>
                <w:szCs w:val="18"/>
                <w:lang w:bidi="ar"/>
              </w:rPr>
              <w:t>瘤转移</w:t>
            </w:r>
            <w:proofErr w:type="gramEnd"/>
            <w:r w:rsidRPr="00696901">
              <w:rPr>
                <w:rFonts w:ascii="微软雅黑" w:eastAsia="微软雅黑" w:hAnsi="微软雅黑" w:cs="微软雅黑" w:hint="eastAsia"/>
                <w:kern w:val="0"/>
                <w:sz w:val="18"/>
                <w:szCs w:val="18"/>
                <w:lang w:bidi="ar"/>
              </w:rPr>
              <w:t>中作用及机制探讨</w:t>
            </w:r>
          </w:p>
        </w:tc>
        <w:tc>
          <w:tcPr>
            <w:tcW w:w="13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3C97" w:rsidRPr="00696901" w:rsidRDefault="00483C97">
            <w:pPr>
              <w:widowControl/>
              <w:jc w:val="left"/>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舟山医院</w:t>
            </w:r>
          </w:p>
        </w:tc>
        <w:tc>
          <w:tcPr>
            <w:tcW w:w="16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3C97" w:rsidRPr="00696901" w:rsidRDefault="00483C97">
            <w:pPr>
              <w:widowControl/>
              <w:jc w:val="left"/>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市级公益类科技项目</w:t>
            </w:r>
          </w:p>
        </w:tc>
        <w:tc>
          <w:tcPr>
            <w:tcW w:w="16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3C97" w:rsidRPr="00696901" w:rsidRDefault="00483C97">
            <w:pPr>
              <w:widowControl/>
              <w:jc w:val="left"/>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市卫生与计生局</w:t>
            </w:r>
          </w:p>
        </w:tc>
        <w:tc>
          <w:tcPr>
            <w:tcW w:w="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83C97" w:rsidRPr="00696901" w:rsidRDefault="00483C97">
            <w:pPr>
              <w:widowControl/>
              <w:jc w:val="left"/>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计划处</w:t>
            </w:r>
          </w:p>
        </w:tc>
      </w:tr>
      <w:tr w:rsidR="00483C97" w:rsidRPr="00696901" w:rsidTr="00483C97">
        <w:trPr>
          <w:trHeight w:val="600"/>
          <w:jc w:val="center"/>
        </w:trPr>
        <w:tc>
          <w:tcPr>
            <w:tcW w:w="6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3C97" w:rsidRPr="00696901" w:rsidRDefault="00483C97">
            <w:pPr>
              <w:widowControl/>
              <w:jc w:val="center"/>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3</w:t>
            </w:r>
          </w:p>
        </w:tc>
        <w:tc>
          <w:tcPr>
            <w:tcW w:w="11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3C97" w:rsidRPr="00696901" w:rsidRDefault="00483C97">
            <w:pPr>
              <w:widowControl/>
              <w:jc w:val="left"/>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2018C13213</w:t>
            </w:r>
          </w:p>
        </w:tc>
        <w:tc>
          <w:tcPr>
            <w:tcW w:w="26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3C97" w:rsidRPr="00696901" w:rsidRDefault="00483C97">
            <w:pPr>
              <w:widowControl/>
              <w:jc w:val="left"/>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基于糖代谢的胃癌预后评估技术的建立与临床研究</w:t>
            </w:r>
          </w:p>
        </w:tc>
        <w:tc>
          <w:tcPr>
            <w:tcW w:w="13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3C97" w:rsidRPr="00696901" w:rsidRDefault="00483C97">
            <w:pPr>
              <w:widowControl/>
              <w:jc w:val="left"/>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舟山医院</w:t>
            </w:r>
          </w:p>
        </w:tc>
        <w:tc>
          <w:tcPr>
            <w:tcW w:w="16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3C97" w:rsidRPr="00696901" w:rsidRDefault="00483C97">
            <w:pPr>
              <w:widowControl/>
              <w:jc w:val="left"/>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市级公益类科技项目</w:t>
            </w:r>
          </w:p>
        </w:tc>
        <w:tc>
          <w:tcPr>
            <w:tcW w:w="16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3C97" w:rsidRPr="00696901" w:rsidRDefault="00483C97">
            <w:pPr>
              <w:widowControl/>
              <w:jc w:val="left"/>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市卫生与计生局</w:t>
            </w:r>
          </w:p>
        </w:tc>
        <w:tc>
          <w:tcPr>
            <w:tcW w:w="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83C97" w:rsidRPr="00696901" w:rsidRDefault="00483C97">
            <w:pPr>
              <w:widowControl/>
              <w:jc w:val="left"/>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计划处</w:t>
            </w:r>
          </w:p>
        </w:tc>
      </w:tr>
      <w:tr w:rsidR="00483C97" w:rsidRPr="00696901" w:rsidTr="00483C97">
        <w:trPr>
          <w:trHeight w:val="600"/>
          <w:jc w:val="center"/>
        </w:trPr>
        <w:tc>
          <w:tcPr>
            <w:tcW w:w="6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3C97" w:rsidRPr="00696901" w:rsidRDefault="00483C97">
            <w:pPr>
              <w:widowControl/>
              <w:jc w:val="center"/>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4</w:t>
            </w:r>
          </w:p>
        </w:tc>
        <w:tc>
          <w:tcPr>
            <w:tcW w:w="11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3C97" w:rsidRPr="00696901" w:rsidRDefault="00483C97">
            <w:pPr>
              <w:widowControl/>
              <w:jc w:val="left"/>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2018C13208</w:t>
            </w:r>
          </w:p>
        </w:tc>
        <w:tc>
          <w:tcPr>
            <w:tcW w:w="26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3C97" w:rsidRPr="00696901" w:rsidRDefault="00483C97">
            <w:pPr>
              <w:widowControl/>
              <w:jc w:val="left"/>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舟山地区乳腺癌及健康遗传高危人群BRCA1/2基因突变筛查研究</w:t>
            </w:r>
          </w:p>
        </w:tc>
        <w:tc>
          <w:tcPr>
            <w:tcW w:w="13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3C97" w:rsidRPr="00696901" w:rsidRDefault="00483C97">
            <w:pPr>
              <w:widowControl/>
              <w:jc w:val="left"/>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舟山医院</w:t>
            </w:r>
          </w:p>
        </w:tc>
        <w:tc>
          <w:tcPr>
            <w:tcW w:w="16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3C97" w:rsidRPr="00696901" w:rsidRDefault="00483C97">
            <w:pPr>
              <w:widowControl/>
              <w:jc w:val="left"/>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市级公益类科技项目</w:t>
            </w:r>
          </w:p>
        </w:tc>
        <w:tc>
          <w:tcPr>
            <w:tcW w:w="16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3C97" w:rsidRPr="00696901" w:rsidRDefault="00483C97">
            <w:pPr>
              <w:widowControl/>
              <w:jc w:val="left"/>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市卫生与计生局</w:t>
            </w:r>
          </w:p>
        </w:tc>
        <w:tc>
          <w:tcPr>
            <w:tcW w:w="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83C97" w:rsidRPr="00696901" w:rsidRDefault="00483C97">
            <w:pPr>
              <w:widowControl/>
              <w:jc w:val="left"/>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计划处</w:t>
            </w:r>
          </w:p>
        </w:tc>
      </w:tr>
      <w:tr w:rsidR="00483C97" w:rsidRPr="00696901" w:rsidTr="00483C97">
        <w:trPr>
          <w:trHeight w:val="600"/>
          <w:jc w:val="center"/>
        </w:trPr>
        <w:tc>
          <w:tcPr>
            <w:tcW w:w="6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3C97" w:rsidRPr="00696901" w:rsidRDefault="00483C97">
            <w:pPr>
              <w:widowControl/>
              <w:jc w:val="center"/>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5</w:t>
            </w:r>
          </w:p>
        </w:tc>
        <w:tc>
          <w:tcPr>
            <w:tcW w:w="11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3C97" w:rsidRPr="00696901" w:rsidRDefault="00483C97">
            <w:pPr>
              <w:widowControl/>
              <w:jc w:val="left"/>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2018C33196</w:t>
            </w:r>
          </w:p>
        </w:tc>
        <w:tc>
          <w:tcPr>
            <w:tcW w:w="26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3C97" w:rsidRPr="00696901" w:rsidRDefault="00483C97">
            <w:pPr>
              <w:widowControl/>
              <w:jc w:val="left"/>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超声内镜引导下的肝硬化食管胃静脉曲张的精准诊断及治疗</w:t>
            </w:r>
          </w:p>
        </w:tc>
        <w:tc>
          <w:tcPr>
            <w:tcW w:w="13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3C97" w:rsidRPr="00696901" w:rsidRDefault="00483C97">
            <w:pPr>
              <w:widowControl/>
              <w:jc w:val="left"/>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舟山医院</w:t>
            </w:r>
          </w:p>
        </w:tc>
        <w:tc>
          <w:tcPr>
            <w:tcW w:w="16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3C97" w:rsidRPr="00696901" w:rsidRDefault="00483C97">
            <w:pPr>
              <w:widowControl/>
              <w:jc w:val="left"/>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市级公益类科技项目</w:t>
            </w:r>
          </w:p>
        </w:tc>
        <w:tc>
          <w:tcPr>
            <w:tcW w:w="16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3C97" w:rsidRPr="00696901" w:rsidRDefault="00483C97">
            <w:pPr>
              <w:widowControl/>
              <w:jc w:val="left"/>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市卫生与计生局</w:t>
            </w:r>
          </w:p>
        </w:tc>
        <w:tc>
          <w:tcPr>
            <w:tcW w:w="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83C97" w:rsidRPr="00696901" w:rsidRDefault="00483C97">
            <w:pPr>
              <w:widowControl/>
              <w:jc w:val="left"/>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计划处</w:t>
            </w:r>
          </w:p>
        </w:tc>
      </w:tr>
      <w:tr w:rsidR="00483C97" w:rsidRPr="00696901" w:rsidTr="00483C97">
        <w:trPr>
          <w:trHeight w:val="600"/>
          <w:jc w:val="center"/>
        </w:trPr>
        <w:tc>
          <w:tcPr>
            <w:tcW w:w="6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3C97" w:rsidRPr="00696901" w:rsidRDefault="00483C97">
            <w:pPr>
              <w:widowControl/>
              <w:jc w:val="center"/>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6</w:t>
            </w:r>
          </w:p>
        </w:tc>
        <w:tc>
          <w:tcPr>
            <w:tcW w:w="11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3C97" w:rsidRPr="00696901" w:rsidRDefault="00483C97">
            <w:pPr>
              <w:widowControl/>
              <w:jc w:val="left"/>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2018C33197</w:t>
            </w:r>
          </w:p>
        </w:tc>
        <w:tc>
          <w:tcPr>
            <w:tcW w:w="26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3C97" w:rsidRPr="00696901" w:rsidRDefault="00483C97">
            <w:pPr>
              <w:widowControl/>
              <w:jc w:val="left"/>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大骨瓣减压+脑-硬膜-动脉血管融通术治疗大面积脑梗死的疗效分析</w:t>
            </w:r>
          </w:p>
        </w:tc>
        <w:tc>
          <w:tcPr>
            <w:tcW w:w="13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3C97" w:rsidRPr="00696901" w:rsidRDefault="00483C97">
            <w:pPr>
              <w:widowControl/>
              <w:jc w:val="left"/>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舟山医院</w:t>
            </w:r>
          </w:p>
        </w:tc>
        <w:tc>
          <w:tcPr>
            <w:tcW w:w="16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3C97" w:rsidRPr="00696901" w:rsidRDefault="00483C97">
            <w:pPr>
              <w:widowControl/>
              <w:jc w:val="left"/>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市级公益类科技项目</w:t>
            </w:r>
          </w:p>
        </w:tc>
        <w:tc>
          <w:tcPr>
            <w:tcW w:w="16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3C97" w:rsidRPr="00696901" w:rsidRDefault="00483C97">
            <w:pPr>
              <w:widowControl/>
              <w:jc w:val="left"/>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市卫生与计生局</w:t>
            </w:r>
          </w:p>
        </w:tc>
        <w:tc>
          <w:tcPr>
            <w:tcW w:w="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83C97" w:rsidRPr="00696901" w:rsidRDefault="00483C97">
            <w:pPr>
              <w:widowControl/>
              <w:jc w:val="left"/>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计划处</w:t>
            </w:r>
          </w:p>
        </w:tc>
      </w:tr>
      <w:tr w:rsidR="00483C97" w:rsidRPr="00696901" w:rsidTr="00483C97">
        <w:trPr>
          <w:trHeight w:val="600"/>
          <w:jc w:val="center"/>
        </w:trPr>
        <w:tc>
          <w:tcPr>
            <w:tcW w:w="6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3C97" w:rsidRPr="00696901" w:rsidRDefault="00483C97">
            <w:pPr>
              <w:widowControl/>
              <w:jc w:val="center"/>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7</w:t>
            </w:r>
          </w:p>
        </w:tc>
        <w:tc>
          <w:tcPr>
            <w:tcW w:w="11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3C97" w:rsidRPr="00696901" w:rsidRDefault="00483C97">
            <w:pPr>
              <w:widowControl/>
              <w:jc w:val="left"/>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2018C33212</w:t>
            </w:r>
          </w:p>
        </w:tc>
        <w:tc>
          <w:tcPr>
            <w:tcW w:w="26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3C97" w:rsidRPr="00696901" w:rsidRDefault="00483C97">
            <w:pPr>
              <w:widowControl/>
              <w:jc w:val="left"/>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两种保胆取石术的临床对比研究</w:t>
            </w:r>
          </w:p>
        </w:tc>
        <w:tc>
          <w:tcPr>
            <w:tcW w:w="13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3C97" w:rsidRPr="00696901" w:rsidRDefault="00483C97">
            <w:pPr>
              <w:widowControl/>
              <w:jc w:val="left"/>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舟山医院</w:t>
            </w:r>
          </w:p>
        </w:tc>
        <w:tc>
          <w:tcPr>
            <w:tcW w:w="16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3C97" w:rsidRPr="00696901" w:rsidRDefault="00483C97">
            <w:pPr>
              <w:widowControl/>
              <w:jc w:val="left"/>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市级公益类科技项目</w:t>
            </w:r>
          </w:p>
        </w:tc>
        <w:tc>
          <w:tcPr>
            <w:tcW w:w="16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3C97" w:rsidRPr="00696901" w:rsidRDefault="00483C97">
            <w:pPr>
              <w:widowControl/>
              <w:jc w:val="left"/>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市卫生与计生局</w:t>
            </w:r>
          </w:p>
        </w:tc>
        <w:tc>
          <w:tcPr>
            <w:tcW w:w="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83C97" w:rsidRPr="00696901" w:rsidRDefault="00483C97">
            <w:pPr>
              <w:widowControl/>
              <w:jc w:val="left"/>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计划处</w:t>
            </w:r>
          </w:p>
        </w:tc>
      </w:tr>
      <w:tr w:rsidR="00483C97" w:rsidRPr="00696901" w:rsidTr="00483C97">
        <w:trPr>
          <w:trHeight w:val="600"/>
          <w:jc w:val="center"/>
        </w:trPr>
        <w:tc>
          <w:tcPr>
            <w:tcW w:w="6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3C97" w:rsidRPr="00696901" w:rsidRDefault="00483C97">
            <w:pPr>
              <w:widowControl/>
              <w:jc w:val="center"/>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8</w:t>
            </w:r>
          </w:p>
        </w:tc>
        <w:tc>
          <w:tcPr>
            <w:tcW w:w="11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3C97" w:rsidRPr="00696901" w:rsidRDefault="00483C97">
            <w:pPr>
              <w:widowControl/>
              <w:jc w:val="left"/>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2018C33195</w:t>
            </w:r>
          </w:p>
        </w:tc>
        <w:tc>
          <w:tcPr>
            <w:tcW w:w="26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3C97" w:rsidRPr="00696901" w:rsidRDefault="00483C97">
            <w:pPr>
              <w:widowControl/>
              <w:jc w:val="left"/>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真菌感染治疗中伏立康</w:t>
            </w:r>
            <w:proofErr w:type="gramStart"/>
            <w:r w:rsidRPr="00696901">
              <w:rPr>
                <w:rFonts w:ascii="微软雅黑" w:eastAsia="微软雅黑" w:hAnsi="微软雅黑" w:cs="微软雅黑" w:hint="eastAsia"/>
                <w:kern w:val="0"/>
                <w:sz w:val="18"/>
                <w:szCs w:val="18"/>
                <w:lang w:bidi="ar"/>
              </w:rPr>
              <w:t>唑</w:t>
            </w:r>
            <w:proofErr w:type="gramEnd"/>
            <w:r w:rsidRPr="00696901">
              <w:rPr>
                <w:rFonts w:ascii="微软雅黑" w:eastAsia="微软雅黑" w:hAnsi="微软雅黑" w:cs="微软雅黑" w:hint="eastAsia"/>
                <w:kern w:val="0"/>
                <w:sz w:val="18"/>
                <w:szCs w:val="18"/>
                <w:lang w:bidi="ar"/>
              </w:rPr>
              <w:t>精准化给药模式的建立及临床验证</w:t>
            </w:r>
          </w:p>
        </w:tc>
        <w:tc>
          <w:tcPr>
            <w:tcW w:w="13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3C97" w:rsidRPr="00696901" w:rsidRDefault="00483C97">
            <w:pPr>
              <w:widowControl/>
              <w:jc w:val="left"/>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舟山医院</w:t>
            </w:r>
          </w:p>
        </w:tc>
        <w:tc>
          <w:tcPr>
            <w:tcW w:w="16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3C97" w:rsidRPr="00696901" w:rsidRDefault="00483C97">
            <w:pPr>
              <w:widowControl/>
              <w:jc w:val="left"/>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市级公益类科技项目</w:t>
            </w:r>
          </w:p>
        </w:tc>
        <w:tc>
          <w:tcPr>
            <w:tcW w:w="16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3C97" w:rsidRPr="00696901" w:rsidRDefault="00483C97">
            <w:pPr>
              <w:widowControl/>
              <w:jc w:val="left"/>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市卫生与计生局</w:t>
            </w:r>
          </w:p>
        </w:tc>
        <w:tc>
          <w:tcPr>
            <w:tcW w:w="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83C97" w:rsidRPr="00696901" w:rsidRDefault="00483C97">
            <w:pPr>
              <w:widowControl/>
              <w:jc w:val="left"/>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计划处</w:t>
            </w:r>
          </w:p>
        </w:tc>
      </w:tr>
      <w:tr w:rsidR="00483C97" w:rsidRPr="00696901" w:rsidTr="00483C97">
        <w:trPr>
          <w:trHeight w:val="600"/>
          <w:jc w:val="center"/>
        </w:trPr>
        <w:tc>
          <w:tcPr>
            <w:tcW w:w="6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3C97" w:rsidRPr="00696901" w:rsidRDefault="00483C97">
            <w:pPr>
              <w:widowControl/>
              <w:jc w:val="center"/>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9</w:t>
            </w:r>
          </w:p>
        </w:tc>
        <w:tc>
          <w:tcPr>
            <w:tcW w:w="11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3C97" w:rsidRPr="00696901" w:rsidRDefault="00483C97">
            <w:pPr>
              <w:widowControl/>
              <w:jc w:val="left"/>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2018C33209</w:t>
            </w:r>
          </w:p>
        </w:tc>
        <w:tc>
          <w:tcPr>
            <w:tcW w:w="26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3C97" w:rsidRPr="00696901" w:rsidRDefault="00483C97">
            <w:pPr>
              <w:widowControl/>
              <w:jc w:val="left"/>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睡眠、肠道菌群与代谢综合征的关联研究</w:t>
            </w:r>
          </w:p>
        </w:tc>
        <w:tc>
          <w:tcPr>
            <w:tcW w:w="13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3C97" w:rsidRPr="00696901" w:rsidRDefault="00483C97">
            <w:pPr>
              <w:widowControl/>
              <w:jc w:val="left"/>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舟山医院</w:t>
            </w:r>
          </w:p>
        </w:tc>
        <w:tc>
          <w:tcPr>
            <w:tcW w:w="16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3C97" w:rsidRPr="00696901" w:rsidRDefault="00483C97">
            <w:pPr>
              <w:widowControl/>
              <w:jc w:val="left"/>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市级公益类科技项目</w:t>
            </w:r>
          </w:p>
        </w:tc>
        <w:tc>
          <w:tcPr>
            <w:tcW w:w="16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3C97" w:rsidRPr="00696901" w:rsidRDefault="00483C97">
            <w:pPr>
              <w:widowControl/>
              <w:jc w:val="left"/>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市卫生与计生局</w:t>
            </w:r>
          </w:p>
        </w:tc>
        <w:tc>
          <w:tcPr>
            <w:tcW w:w="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83C97" w:rsidRPr="00696901" w:rsidRDefault="00483C97">
            <w:pPr>
              <w:widowControl/>
              <w:jc w:val="left"/>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计划处</w:t>
            </w:r>
          </w:p>
        </w:tc>
      </w:tr>
      <w:tr w:rsidR="00483C97" w:rsidRPr="00696901" w:rsidTr="00483C97">
        <w:trPr>
          <w:trHeight w:val="600"/>
          <w:jc w:val="center"/>
        </w:trPr>
        <w:tc>
          <w:tcPr>
            <w:tcW w:w="6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3C97" w:rsidRPr="00696901" w:rsidRDefault="00483C97">
            <w:pPr>
              <w:widowControl/>
              <w:jc w:val="center"/>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10</w:t>
            </w:r>
          </w:p>
        </w:tc>
        <w:tc>
          <w:tcPr>
            <w:tcW w:w="11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3C97" w:rsidRPr="00696901" w:rsidRDefault="00483C97">
            <w:pPr>
              <w:widowControl/>
              <w:jc w:val="left"/>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2018C13203</w:t>
            </w:r>
          </w:p>
        </w:tc>
        <w:tc>
          <w:tcPr>
            <w:tcW w:w="26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3C97" w:rsidRPr="00696901" w:rsidRDefault="00483C97">
            <w:pPr>
              <w:widowControl/>
              <w:jc w:val="left"/>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通过痰液菌群分布特点探索预测肺癌的生物标志物</w:t>
            </w:r>
          </w:p>
        </w:tc>
        <w:tc>
          <w:tcPr>
            <w:tcW w:w="13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3C97" w:rsidRPr="00696901" w:rsidRDefault="00483C97">
            <w:pPr>
              <w:widowControl/>
              <w:jc w:val="left"/>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舟山市中医院</w:t>
            </w:r>
          </w:p>
        </w:tc>
        <w:tc>
          <w:tcPr>
            <w:tcW w:w="16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3C97" w:rsidRPr="00696901" w:rsidRDefault="00483C97">
            <w:pPr>
              <w:widowControl/>
              <w:jc w:val="left"/>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市级公益类科技项目</w:t>
            </w:r>
          </w:p>
        </w:tc>
        <w:tc>
          <w:tcPr>
            <w:tcW w:w="16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3C97" w:rsidRPr="00696901" w:rsidRDefault="00483C97">
            <w:pPr>
              <w:widowControl/>
              <w:jc w:val="left"/>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市卫生与计生局</w:t>
            </w:r>
          </w:p>
        </w:tc>
        <w:tc>
          <w:tcPr>
            <w:tcW w:w="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83C97" w:rsidRPr="00696901" w:rsidRDefault="00483C97">
            <w:pPr>
              <w:widowControl/>
              <w:jc w:val="left"/>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计划处</w:t>
            </w:r>
          </w:p>
        </w:tc>
      </w:tr>
      <w:tr w:rsidR="00483C97" w:rsidRPr="00696901" w:rsidTr="00483C97">
        <w:trPr>
          <w:trHeight w:val="600"/>
          <w:jc w:val="center"/>
        </w:trPr>
        <w:tc>
          <w:tcPr>
            <w:tcW w:w="6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3C97" w:rsidRPr="00696901" w:rsidRDefault="00483C97">
            <w:pPr>
              <w:widowControl/>
              <w:jc w:val="center"/>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11</w:t>
            </w:r>
          </w:p>
        </w:tc>
        <w:tc>
          <w:tcPr>
            <w:tcW w:w="11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3C97" w:rsidRPr="00696901" w:rsidRDefault="00483C97">
            <w:pPr>
              <w:widowControl/>
              <w:jc w:val="left"/>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2018C13202</w:t>
            </w:r>
          </w:p>
        </w:tc>
        <w:tc>
          <w:tcPr>
            <w:tcW w:w="26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3C97" w:rsidRPr="00696901" w:rsidRDefault="00483C97">
            <w:pPr>
              <w:widowControl/>
              <w:jc w:val="left"/>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运用“上下交损，当治其中”理论治疗早发性卵巢功能不全临床研究</w:t>
            </w:r>
          </w:p>
        </w:tc>
        <w:tc>
          <w:tcPr>
            <w:tcW w:w="13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3C97" w:rsidRPr="00696901" w:rsidRDefault="00483C97">
            <w:pPr>
              <w:widowControl/>
              <w:jc w:val="left"/>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舟山市中医院</w:t>
            </w:r>
          </w:p>
        </w:tc>
        <w:tc>
          <w:tcPr>
            <w:tcW w:w="16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3C97" w:rsidRPr="00696901" w:rsidRDefault="00483C97">
            <w:pPr>
              <w:widowControl/>
              <w:jc w:val="left"/>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市级公益类科技项目</w:t>
            </w:r>
          </w:p>
        </w:tc>
        <w:tc>
          <w:tcPr>
            <w:tcW w:w="16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3C97" w:rsidRPr="00696901" w:rsidRDefault="00483C97">
            <w:pPr>
              <w:widowControl/>
              <w:jc w:val="left"/>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市卫生与计生局</w:t>
            </w:r>
          </w:p>
        </w:tc>
        <w:tc>
          <w:tcPr>
            <w:tcW w:w="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83C97" w:rsidRPr="00696901" w:rsidRDefault="00483C97">
            <w:pPr>
              <w:widowControl/>
              <w:jc w:val="left"/>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计划处</w:t>
            </w:r>
          </w:p>
        </w:tc>
      </w:tr>
      <w:tr w:rsidR="00483C97" w:rsidRPr="00696901" w:rsidTr="00483C97">
        <w:trPr>
          <w:trHeight w:val="600"/>
          <w:jc w:val="center"/>
        </w:trPr>
        <w:tc>
          <w:tcPr>
            <w:tcW w:w="6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3C97" w:rsidRPr="00696901" w:rsidRDefault="00483C97">
            <w:pPr>
              <w:widowControl/>
              <w:jc w:val="center"/>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12</w:t>
            </w:r>
          </w:p>
        </w:tc>
        <w:tc>
          <w:tcPr>
            <w:tcW w:w="11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3C97" w:rsidRPr="00696901" w:rsidRDefault="00483C97">
            <w:pPr>
              <w:widowControl/>
              <w:jc w:val="left"/>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2018C33210</w:t>
            </w:r>
          </w:p>
        </w:tc>
        <w:tc>
          <w:tcPr>
            <w:tcW w:w="26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3C97" w:rsidRPr="00696901" w:rsidRDefault="00483C97">
            <w:pPr>
              <w:widowControl/>
              <w:jc w:val="left"/>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舟山海岛地区上</w:t>
            </w:r>
            <w:proofErr w:type="gramStart"/>
            <w:r w:rsidRPr="00696901">
              <w:rPr>
                <w:rFonts w:ascii="微软雅黑" w:eastAsia="微软雅黑" w:hAnsi="微软雅黑" w:cs="微软雅黑" w:hint="eastAsia"/>
                <w:kern w:val="0"/>
                <w:sz w:val="18"/>
                <w:szCs w:val="18"/>
                <w:lang w:bidi="ar"/>
              </w:rPr>
              <w:t>消化道早癌内镜</w:t>
            </w:r>
            <w:proofErr w:type="gramEnd"/>
            <w:r w:rsidRPr="00696901">
              <w:rPr>
                <w:rFonts w:ascii="微软雅黑" w:eastAsia="微软雅黑" w:hAnsi="微软雅黑" w:cs="微软雅黑" w:hint="eastAsia"/>
                <w:kern w:val="0"/>
                <w:sz w:val="18"/>
                <w:szCs w:val="18"/>
                <w:lang w:bidi="ar"/>
              </w:rPr>
              <w:t>精查技术推广及其防治体系的建立</w:t>
            </w:r>
          </w:p>
        </w:tc>
        <w:tc>
          <w:tcPr>
            <w:tcW w:w="13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3C97" w:rsidRPr="00696901" w:rsidRDefault="00483C97">
            <w:pPr>
              <w:widowControl/>
              <w:jc w:val="left"/>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舟山市中医院</w:t>
            </w:r>
          </w:p>
        </w:tc>
        <w:tc>
          <w:tcPr>
            <w:tcW w:w="16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3C97" w:rsidRPr="00696901" w:rsidRDefault="00483C97">
            <w:pPr>
              <w:widowControl/>
              <w:jc w:val="left"/>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市级公益类科技项目</w:t>
            </w:r>
          </w:p>
        </w:tc>
        <w:tc>
          <w:tcPr>
            <w:tcW w:w="16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3C97" w:rsidRPr="00696901" w:rsidRDefault="00483C97">
            <w:pPr>
              <w:widowControl/>
              <w:jc w:val="left"/>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市卫生与计生局</w:t>
            </w:r>
          </w:p>
        </w:tc>
        <w:tc>
          <w:tcPr>
            <w:tcW w:w="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83C97" w:rsidRPr="00696901" w:rsidRDefault="00483C97">
            <w:pPr>
              <w:widowControl/>
              <w:jc w:val="left"/>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计划处</w:t>
            </w:r>
          </w:p>
        </w:tc>
      </w:tr>
      <w:tr w:rsidR="00483C97" w:rsidRPr="00696901" w:rsidTr="00483C97">
        <w:trPr>
          <w:trHeight w:val="600"/>
          <w:jc w:val="center"/>
        </w:trPr>
        <w:tc>
          <w:tcPr>
            <w:tcW w:w="6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3C97" w:rsidRPr="00696901" w:rsidRDefault="00483C97">
            <w:pPr>
              <w:widowControl/>
              <w:jc w:val="center"/>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13</w:t>
            </w:r>
          </w:p>
        </w:tc>
        <w:tc>
          <w:tcPr>
            <w:tcW w:w="11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3C97" w:rsidRPr="00696901" w:rsidRDefault="00483C97">
            <w:pPr>
              <w:widowControl/>
              <w:jc w:val="left"/>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2018C33154</w:t>
            </w:r>
          </w:p>
        </w:tc>
        <w:tc>
          <w:tcPr>
            <w:tcW w:w="26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3C97" w:rsidRPr="00696901" w:rsidRDefault="00483C97">
            <w:pPr>
              <w:widowControl/>
              <w:jc w:val="left"/>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舟山地区慢性阻塞性肺病病人多环芳烃类化合物暴露研究</w:t>
            </w:r>
          </w:p>
        </w:tc>
        <w:tc>
          <w:tcPr>
            <w:tcW w:w="13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3C97" w:rsidRPr="00696901" w:rsidRDefault="00483C97">
            <w:pPr>
              <w:widowControl/>
              <w:jc w:val="left"/>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舟山市疾病预防控制中心</w:t>
            </w:r>
          </w:p>
        </w:tc>
        <w:tc>
          <w:tcPr>
            <w:tcW w:w="16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3C97" w:rsidRPr="00696901" w:rsidRDefault="00483C97">
            <w:pPr>
              <w:widowControl/>
              <w:jc w:val="left"/>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市级公益类科技项目</w:t>
            </w:r>
          </w:p>
        </w:tc>
        <w:tc>
          <w:tcPr>
            <w:tcW w:w="16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3C97" w:rsidRPr="00696901" w:rsidRDefault="00483C97">
            <w:pPr>
              <w:widowControl/>
              <w:jc w:val="left"/>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市卫生与计生局</w:t>
            </w:r>
          </w:p>
        </w:tc>
        <w:tc>
          <w:tcPr>
            <w:tcW w:w="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83C97" w:rsidRPr="00696901" w:rsidRDefault="00483C97">
            <w:pPr>
              <w:widowControl/>
              <w:jc w:val="left"/>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计划处</w:t>
            </w:r>
          </w:p>
        </w:tc>
      </w:tr>
      <w:tr w:rsidR="00483C97" w:rsidRPr="00696901" w:rsidTr="00483C97">
        <w:trPr>
          <w:trHeight w:val="600"/>
          <w:jc w:val="center"/>
        </w:trPr>
        <w:tc>
          <w:tcPr>
            <w:tcW w:w="6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3C97" w:rsidRPr="00696901" w:rsidRDefault="00483C97">
            <w:pPr>
              <w:widowControl/>
              <w:jc w:val="center"/>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14</w:t>
            </w:r>
          </w:p>
        </w:tc>
        <w:tc>
          <w:tcPr>
            <w:tcW w:w="11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3C97" w:rsidRPr="00696901" w:rsidRDefault="00483C97">
            <w:pPr>
              <w:widowControl/>
              <w:jc w:val="left"/>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2018C13175</w:t>
            </w:r>
          </w:p>
        </w:tc>
        <w:tc>
          <w:tcPr>
            <w:tcW w:w="26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3C97" w:rsidRPr="00696901" w:rsidRDefault="00483C97">
            <w:pPr>
              <w:widowControl/>
              <w:jc w:val="left"/>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舟山地区儿童中人肠道病毒基因特征研究</w:t>
            </w:r>
          </w:p>
        </w:tc>
        <w:tc>
          <w:tcPr>
            <w:tcW w:w="13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3C97" w:rsidRPr="00696901" w:rsidRDefault="00483C97">
            <w:pPr>
              <w:widowControl/>
              <w:jc w:val="left"/>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舟山市疾病预防控制中心</w:t>
            </w:r>
          </w:p>
        </w:tc>
        <w:tc>
          <w:tcPr>
            <w:tcW w:w="16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3C97" w:rsidRPr="00696901" w:rsidRDefault="00483C97">
            <w:pPr>
              <w:widowControl/>
              <w:jc w:val="left"/>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市级公益类科技项目</w:t>
            </w:r>
          </w:p>
        </w:tc>
        <w:tc>
          <w:tcPr>
            <w:tcW w:w="16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3C97" w:rsidRPr="00696901" w:rsidRDefault="00483C97">
            <w:pPr>
              <w:widowControl/>
              <w:jc w:val="left"/>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市卫生与计生局</w:t>
            </w:r>
          </w:p>
        </w:tc>
        <w:tc>
          <w:tcPr>
            <w:tcW w:w="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83C97" w:rsidRPr="00696901" w:rsidRDefault="00483C97">
            <w:pPr>
              <w:widowControl/>
              <w:jc w:val="left"/>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计划处</w:t>
            </w:r>
          </w:p>
        </w:tc>
      </w:tr>
      <w:tr w:rsidR="00483C97" w:rsidRPr="00696901" w:rsidTr="00483C97">
        <w:trPr>
          <w:trHeight w:val="600"/>
          <w:jc w:val="center"/>
        </w:trPr>
        <w:tc>
          <w:tcPr>
            <w:tcW w:w="6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3C97" w:rsidRPr="00696901" w:rsidRDefault="00483C97">
            <w:pPr>
              <w:widowControl/>
              <w:jc w:val="center"/>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15</w:t>
            </w:r>
          </w:p>
        </w:tc>
        <w:tc>
          <w:tcPr>
            <w:tcW w:w="11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3C97" w:rsidRPr="00696901" w:rsidRDefault="00483C97">
            <w:pPr>
              <w:widowControl/>
              <w:jc w:val="left"/>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2018C13153</w:t>
            </w:r>
          </w:p>
        </w:tc>
        <w:tc>
          <w:tcPr>
            <w:tcW w:w="26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3C97" w:rsidRPr="00696901" w:rsidRDefault="00483C97">
            <w:pPr>
              <w:widowControl/>
              <w:jc w:val="left"/>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浙江舟山群岛新区海水淡化饮用水人群健康风险评估研究</w:t>
            </w:r>
          </w:p>
        </w:tc>
        <w:tc>
          <w:tcPr>
            <w:tcW w:w="13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3C97" w:rsidRPr="00696901" w:rsidRDefault="00483C97">
            <w:pPr>
              <w:widowControl/>
              <w:jc w:val="left"/>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舟山市疾病预防控制中心</w:t>
            </w:r>
          </w:p>
        </w:tc>
        <w:tc>
          <w:tcPr>
            <w:tcW w:w="16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3C97" w:rsidRPr="00696901" w:rsidRDefault="00483C97">
            <w:pPr>
              <w:widowControl/>
              <w:jc w:val="left"/>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市级公益类科技项目</w:t>
            </w:r>
          </w:p>
        </w:tc>
        <w:tc>
          <w:tcPr>
            <w:tcW w:w="16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3C97" w:rsidRPr="00696901" w:rsidRDefault="00483C97">
            <w:pPr>
              <w:widowControl/>
              <w:jc w:val="left"/>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市卫生与计生局</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3C97" w:rsidRPr="00696901" w:rsidRDefault="00483C97">
            <w:pPr>
              <w:widowControl/>
              <w:jc w:val="left"/>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海洋处</w:t>
            </w:r>
          </w:p>
        </w:tc>
      </w:tr>
      <w:tr w:rsidR="00483C97" w:rsidRPr="00696901" w:rsidTr="00483C97">
        <w:trPr>
          <w:trHeight w:val="600"/>
          <w:jc w:val="center"/>
        </w:trPr>
        <w:tc>
          <w:tcPr>
            <w:tcW w:w="6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3C97" w:rsidRPr="00696901" w:rsidRDefault="00483C97">
            <w:pPr>
              <w:widowControl/>
              <w:jc w:val="center"/>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16</w:t>
            </w:r>
          </w:p>
        </w:tc>
        <w:tc>
          <w:tcPr>
            <w:tcW w:w="11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3C97" w:rsidRPr="00696901" w:rsidRDefault="00483C97">
            <w:pPr>
              <w:widowControl/>
              <w:jc w:val="left"/>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2018C33183</w:t>
            </w:r>
          </w:p>
        </w:tc>
        <w:tc>
          <w:tcPr>
            <w:tcW w:w="26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3C97" w:rsidRPr="00696901" w:rsidRDefault="00483C97">
            <w:pPr>
              <w:widowControl/>
              <w:jc w:val="left"/>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浙江省舟山海岛新区渔民院前急救知识普及培训模式研究</w:t>
            </w:r>
          </w:p>
        </w:tc>
        <w:tc>
          <w:tcPr>
            <w:tcW w:w="13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3C97" w:rsidRPr="00696901" w:rsidRDefault="00483C97">
            <w:pPr>
              <w:widowControl/>
              <w:jc w:val="left"/>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舟山市急救指挥中心</w:t>
            </w:r>
          </w:p>
        </w:tc>
        <w:tc>
          <w:tcPr>
            <w:tcW w:w="16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3C97" w:rsidRPr="00696901" w:rsidRDefault="00483C97">
            <w:pPr>
              <w:widowControl/>
              <w:jc w:val="left"/>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市级公益类科技项目</w:t>
            </w:r>
          </w:p>
        </w:tc>
        <w:tc>
          <w:tcPr>
            <w:tcW w:w="16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3C97" w:rsidRPr="00696901" w:rsidRDefault="00483C97">
            <w:pPr>
              <w:widowControl/>
              <w:jc w:val="left"/>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市卫生与计生局</w:t>
            </w:r>
          </w:p>
        </w:tc>
        <w:tc>
          <w:tcPr>
            <w:tcW w:w="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83C97" w:rsidRPr="00696901" w:rsidRDefault="00483C97">
            <w:pPr>
              <w:widowControl/>
              <w:jc w:val="left"/>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计划处</w:t>
            </w:r>
          </w:p>
        </w:tc>
      </w:tr>
      <w:tr w:rsidR="00483C97" w:rsidRPr="00696901" w:rsidTr="00483C97">
        <w:trPr>
          <w:trHeight w:val="600"/>
          <w:jc w:val="center"/>
        </w:trPr>
        <w:tc>
          <w:tcPr>
            <w:tcW w:w="6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3C97" w:rsidRPr="00696901" w:rsidRDefault="00483C97">
            <w:pPr>
              <w:widowControl/>
              <w:jc w:val="center"/>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17</w:t>
            </w:r>
          </w:p>
        </w:tc>
        <w:tc>
          <w:tcPr>
            <w:tcW w:w="11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3C97" w:rsidRPr="00696901" w:rsidRDefault="00483C97">
            <w:pPr>
              <w:widowControl/>
              <w:jc w:val="left"/>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2018C33228</w:t>
            </w:r>
          </w:p>
        </w:tc>
        <w:tc>
          <w:tcPr>
            <w:tcW w:w="26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3C97" w:rsidRPr="00696901" w:rsidRDefault="00483C97">
            <w:pPr>
              <w:widowControl/>
              <w:jc w:val="left"/>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导管灌注治疗对中-重度乳痛症治疗作用的临床研究</w:t>
            </w:r>
          </w:p>
        </w:tc>
        <w:tc>
          <w:tcPr>
            <w:tcW w:w="13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3C97" w:rsidRPr="00696901" w:rsidRDefault="00483C97">
            <w:pPr>
              <w:widowControl/>
              <w:jc w:val="left"/>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舟山市妇幼保健院</w:t>
            </w:r>
          </w:p>
        </w:tc>
        <w:tc>
          <w:tcPr>
            <w:tcW w:w="16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3C97" w:rsidRPr="00696901" w:rsidRDefault="00483C97">
            <w:pPr>
              <w:widowControl/>
              <w:jc w:val="left"/>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市级公益类科技项目</w:t>
            </w:r>
          </w:p>
        </w:tc>
        <w:tc>
          <w:tcPr>
            <w:tcW w:w="16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3C97" w:rsidRPr="00696901" w:rsidRDefault="00483C97">
            <w:pPr>
              <w:widowControl/>
              <w:jc w:val="left"/>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市卫生与计生局</w:t>
            </w:r>
          </w:p>
        </w:tc>
        <w:tc>
          <w:tcPr>
            <w:tcW w:w="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83C97" w:rsidRPr="00696901" w:rsidRDefault="00483C97">
            <w:pPr>
              <w:widowControl/>
              <w:jc w:val="left"/>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计划处</w:t>
            </w:r>
          </w:p>
        </w:tc>
      </w:tr>
      <w:tr w:rsidR="00483C97" w:rsidRPr="00696901" w:rsidTr="00483C97">
        <w:trPr>
          <w:trHeight w:val="600"/>
          <w:jc w:val="center"/>
        </w:trPr>
        <w:tc>
          <w:tcPr>
            <w:tcW w:w="6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3C97" w:rsidRPr="00696901" w:rsidRDefault="00483C97">
            <w:pPr>
              <w:widowControl/>
              <w:jc w:val="center"/>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lastRenderedPageBreak/>
              <w:t>18</w:t>
            </w:r>
          </w:p>
        </w:tc>
        <w:tc>
          <w:tcPr>
            <w:tcW w:w="11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3C97" w:rsidRPr="00696901" w:rsidRDefault="00483C97">
            <w:pPr>
              <w:widowControl/>
              <w:jc w:val="left"/>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2018C33230</w:t>
            </w:r>
          </w:p>
        </w:tc>
        <w:tc>
          <w:tcPr>
            <w:tcW w:w="26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3C97" w:rsidRPr="00696901" w:rsidRDefault="00483C97">
            <w:pPr>
              <w:widowControl/>
              <w:jc w:val="left"/>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子宫内膜异位症患者经血及内膜中间充质干细胞的相关研究</w:t>
            </w:r>
          </w:p>
        </w:tc>
        <w:tc>
          <w:tcPr>
            <w:tcW w:w="13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3C97" w:rsidRPr="00696901" w:rsidRDefault="00483C97">
            <w:pPr>
              <w:widowControl/>
              <w:jc w:val="left"/>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舟山市妇幼保健院</w:t>
            </w:r>
          </w:p>
        </w:tc>
        <w:tc>
          <w:tcPr>
            <w:tcW w:w="16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3C97" w:rsidRPr="00696901" w:rsidRDefault="00483C97">
            <w:pPr>
              <w:widowControl/>
              <w:jc w:val="left"/>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市级公益类科技项目</w:t>
            </w:r>
          </w:p>
        </w:tc>
        <w:tc>
          <w:tcPr>
            <w:tcW w:w="16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3C97" w:rsidRPr="00696901" w:rsidRDefault="00483C97">
            <w:pPr>
              <w:widowControl/>
              <w:jc w:val="left"/>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市卫生与计生局</w:t>
            </w:r>
          </w:p>
        </w:tc>
        <w:tc>
          <w:tcPr>
            <w:tcW w:w="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83C97" w:rsidRPr="00696901" w:rsidRDefault="00483C97">
            <w:pPr>
              <w:widowControl/>
              <w:jc w:val="left"/>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计划处</w:t>
            </w:r>
          </w:p>
        </w:tc>
      </w:tr>
      <w:tr w:rsidR="00483C97" w:rsidRPr="00696901" w:rsidTr="00483C97">
        <w:trPr>
          <w:trHeight w:val="600"/>
          <w:jc w:val="center"/>
        </w:trPr>
        <w:tc>
          <w:tcPr>
            <w:tcW w:w="6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3C97" w:rsidRPr="00696901" w:rsidRDefault="00483C97">
            <w:pPr>
              <w:widowControl/>
              <w:jc w:val="center"/>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19</w:t>
            </w:r>
          </w:p>
        </w:tc>
        <w:tc>
          <w:tcPr>
            <w:tcW w:w="11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3C97" w:rsidRPr="00696901" w:rsidRDefault="00483C97">
            <w:pPr>
              <w:widowControl/>
              <w:jc w:val="left"/>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2018C13233</w:t>
            </w:r>
          </w:p>
        </w:tc>
        <w:tc>
          <w:tcPr>
            <w:tcW w:w="26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3C97" w:rsidRPr="00696901" w:rsidRDefault="00483C97">
            <w:pPr>
              <w:widowControl/>
              <w:jc w:val="left"/>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精神分裂症后抑郁血清皮质醇水平的变化与抑郁的相关性研究</w:t>
            </w:r>
          </w:p>
        </w:tc>
        <w:tc>
          <w:tcPr>
            <w:tcW w:w="13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3C97" w:rsidRPr="00696901" w:rsidRDefault="00483C97">
            <w:pPr>
              <w:widowControl/>
              <w:jc w:val="left"/>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舟山市第二人民医院</w:t>
            </w:r>
          </w:p>
        </w:tc>
        <w:tc>
          <w:tcPr>
            <w:tcW w:w="16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3C97" w:rsidRPr="00696901" w:rsidRDefault="00483C97">
            <w:pPr>
              <w:widowControl/>
              <w:jc w:val="left"/>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市级公益类科技项目</w:t>
            </w:r>
          </w:p>
        </w:tc>
        <w:tc>
          <w:tcPr>
            <w:tcW w:w="16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3C97" w:rsidRPr="00696901" w:rsidRDefault="00483C97">
            <w:pPr>
              <w:widowControl/>
              <w:jc w:val="left"/>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市卫生与计生局</w:t>
            </w:r>
          </w:p>
        </w:tc>
        <w:tc>
          <w:tcPr>
            <w:tcW w:w="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83C97" w:rsidRPr="00696901" w:rsidRDefault="00483C97">
            <w:pPr>
              <w:widowControl/>
              <w:jc w:val="left"/>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计划处</w:t>
            </w:r>
          </w:p>
        </w:tc>
      </w:tr>
      <w:tr w:rsidR="00483C97" w:rsidRPr="00696901" w:rsidTr="00483C97">
        <w:trPr>
          <w:trHeight w:val="600"/>
          <w:jc w:val="center"/>
        </w:trPr>
        <w:tc>
          <w:tcPr>
            <w:tcW w:w="6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3C97" w:rsidRPr="00696901" w:rsidRDefault="00483C97">
            <w:pPr>
              <w:widowControl/>
              <w:jc w:val="center"/>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20</w:t>
            </w:r>
          </w:p>
        </w:tc>
        <w:tc>
          <w:tcPr>
            <w:tcW w:w="11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3C97" w:rsidRPr="00696901" w:rsidRDefault="00483C97">
            <w:pPr>
              <w:widowControl/>
              <w:jc w:val="left"/>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2018C11142</w:t>
            </w:r>
          </w:p>
        </w:tc>
        <w:tc>
          <w:tcPr>
            <w:tcW w:w="26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3C97" w:rsidRPr="00696901" w:rsidRDefault="00483C97">
            <w:pPr>
              <w:widowControl/>
              <w:jc w:val="left"/>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普陀山僧尼人群代谢综合征流行现状及其影响因素研究</w:t>
            </w:r>
          </w:p>
        </w:tc>
        <w:tc>
          <w:tcPr>
            <w:tcW w:w="13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3C97" w:rsidRPr="00696901" w:rsidRDefault="00483C97">
            <w:pPr>
              <w:widowControl/>
              <w:jc w:val="left"/>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普陀山社区卫生服务中心</w:t>
            </w:r>
          </w:p>
        </w:tc>
        <w:tc>
          <w:tcPr>
            <w:tcW w:w="16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3C97" w:rsidRPr="00696901" w:rsidRDefault="00483C97">
            <w:pPr>
              <w:widowControl/>
              <w:jc w:val="left"/>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市级公益类科技项目</w:t>
            </w:r>
          </w:p>
        </w:tc>
        <w:tc>
          <w:tcPr>
            <w:tcW w:w="16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3C97" w:rsidRPr="00696901" w:rsidRDefault="00483C97">
            <w:pPr>
              <w:widowControl/>
              <w:jc w:val="left"/>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市卫生与计生局</w:t>
            </w:r>
          </w:p>
        </w:tc>
        <w:tc>
          <w:tcPr>
            <w:tcW w:w="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83C97" w:rsidRPr="00696901" w:rsidRDefault="00483C97">
            <w:pPr>
              <w:widowControl/>
              <w:jc w:val="left"/>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计划处</w:t>
            </w:r>
          </w:p>
        </w:tc>
      </w:tr>
      <w:tr w:rsidR="00483C97" w:rsidRPr="00696901" w:rsidTr="00483C97">
        <w:trPr>
          <w:trHeight w:val="600"/>
          <w:jc w:val="center"/>
        </w:trPr>
        <w:tc>
          <w:tcPr>
            <w:tcW w:w="6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3C97" w:rsidRPr="00696901" w:rsidRDefault="00483C97">
            <w:pPr>
              <w:widowControl/>
              <w:jc w:val="center"/>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21</w:t>
            </w:r>
          </w:p>
        </w:tc>
        <w:tc>
          <w:tcPr>
            <w:tcW w:w="11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3C97" w:rsidRPr="00696901" w:rsidRDefault="00483C97">
            <w:pPr>
              <w:widowControl/>
              <w:jc w:val="left"/>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2018C33194</w:t>
            </w:r>
          </w:p>
        </w:tc>
        <w:tc>
          <w:tcPr>
            <w:tcW w:w="26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3C97" w:rsidRPr="00696901" w:rsidRDefault="00483C97">
            <w:pPr>
              <w:widowControl/>
              <w:jc w:val="left"/>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基于智能网格的气象决策服务系统</w:t>
            </w:r>
          </w:p>
        </w:tc>
        <w:tc>
          <w:tcPr>
            <w:tcW w:w="13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3C97" w:rsidRPr="00696901" w:rsidRDefault="00483C97">
            <w:pPr>
              <w:widowControl/>
              <w:jc w:val="left"/>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舟山市气象局</w:t>
            </w:r>
          </w:p>
        </w:tc>
        <w:tc>
          <w:tcPr>
            <w:tcW w:w="16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3C97" w:rsidRPr="00696901" w:rsidRDefault="00483C97">
            <w:pPr>
              <w:widowControl/>
              <w:jc w:val="left"/>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市级公益类科技项目</w:t>
            </w:r>
          </w:p>
        </w:tc>
        <w:tc>
          <w:tcPr>
            <w:tcW w:w="16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3C97" w:rsidRPr="00696901" w:rsidRDefault="00483C97">
            <w:pPr>
              <w:widowControl/>
              <w:jc w:val="left"/>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市科技局</w:t>
            </w:r>
          </w:p>
        </w:tc>
        <w:tc>
          <w:tcPr>
            <w:tcW w:w="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83C97" w:rsidRPr="00696901" w:rsidRDefault="00483C97">
            <w:pPr>
              <w:widowControl/>
              <w:jc w:val="left"/>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计划处</w:t>
            </w:r>
          </w:p>
        </w:tc>
      </w:tr>
      <w:tr w:rsidR="00483C97" w:rsidRPr="00696901" w:rsidTr="00483C97">
        <w:trPr>
          <w:trHeight w:val="600"/>
          <w:jc w:val="center"/>
        </w:trPr>
        <w:tc>
          <w:tcPr>
            <w:tcW w:w="6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3C97" w:rsidRPr="00696901" w:rsidRDefault="00483C97">
            <w:pPr>
              <w:widowControl/>
              <w:jc w:val="center"/>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22</w:t>
            </w:r>
          </w:p>
        </w:tc>
        <w:tc>
          <w:tcPr>
            <w:tcW w:w="11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3C97" w:rsidRPr="00696901" w:rsidRDefault="00483C97">
            <w:pPr>
              <w:widowControl/>
              <w:jc w:val="left"/>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2018C33193</w:t>
            </w:r>
          </w:p>
        </w:tc>
        <w:tc>
          <w:tcPr>
            <w:tcW w:w="26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3C97" w:rsidRPr="00696901" w:rsidRDefault="00483C97">
            <w:pPr>
              <w:widowControl/>
              <w:jc w:val="left"/>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舟山港航风浪精细化预报预警系统研究</w:t>
            </w:r>
          </w:p>
        </w:tc>
        <w:tc>
          <w:tcPr>
            <w:tcW w:w="13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3C97" w:rsidRPr="00696901" w:rsidRDefault="00483C97">
            <w:pPr>
              <w:widowControl/>
              <w:jc w:val="left"/>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舟山市气象服务中心（舟山市海洋气象台）</w:t>
            </w:r>
          </w:p>
        </w:tc>
        <w:tc>
          <w:tcPr>
            <w:tcW w:w="16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3C97" w:rsidRPr="00696901" w:rsidRDefault="00483C97">
            <w:pPr>
              <w:widowControl/>
              <w:jc w:val="left"/>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市级公益类科技项目</w:t>
            </w:r>
          </w:p>
        </w:tc>
        <w:tc>
          <w:tcPr>
            <w:tcW w:w="16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3C97" w:rsidRPr="00696901" w:rsidRDefault="00483C97">
            <w:pPr>
              <w:widowControl/>
              <w:jc w:val="left"/>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市科技局</w:t>
            </w:r>
          </w:p>
        </w:tc>
        <w:tc>
          <w:tcPr>
            <w:tcW w:w="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83C97" w:rsidRPr="00696901" w:rsidRDefault="00483C97">
            <w:pPr>
              <w:widowControl/>
              <w:jc w:val="left"/>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计划处</w:t>
            </w:r>
          </w:p>
        </w:tc>
      </w:tr>
      <w:tr w:rsidR="00483C97" w:rsidRPr="00696901" w:rsidTr="00483C97">
        <w:trPr>
          <w:trHeight w:val="600"/>
          <w:jc w:val="center"/>
        </w:trPr>
        <w:tc>
          <w:tcPr>
            <w:tcW w:w="6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3C97" w:rsidRPr="00696901" w:rsidRDefault="00483C97">
            <w:pPr>
              <w:widowControl/>
              <w:jc w:val="center"/>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23</w:t>
            </w:r>
          </w:p>
        </w:tc>
        <w:tc>
          <w:tcPr>
            <w:tcW w:w="11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3C97" w:rsidRPr="00696901" w:rsidRDefault="00483C97">
            <w:pPr>
              <w:widowControl/>
              <w:jc w:val="left"/>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2018C33127</w:t>
            </w:r>
          </w:p>
        </w:tc>
        <w:tc>
          <w:tcPr>
            <w:tcW w:w="26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3C97" w:rsidRPr="00696901" w:rsidRDefault="00483C97">
            <w:pPr>
              <w:widowControl/>
              <w:jc w:val="left"/>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绿色石化基地大型储油罐建造高效焊技术研究</w:t>
            </w:r>
          </w:p>
        </w:tc>
        <w:tc>
          <w:tcPr>
            <w:tcW w:w="13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3C97" w:rsidRPr="00696901" w:rsidRDefault="00483C97">
            <w:pPr>
              <w:widowControl/>
              <w:jc w:val="left"/>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浙江国际海运职业技术学院</w:t>
            </w:r>
          </w:p>
        </w:tc>
        <w:tc>
          <w:tcPr>
            <w:tcW w:w="16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3C97" w:rsidRPr="00696901" w:rsidRDefault="00483C97">
            <w:pPr>
              <w:widowControl/>
              <w:jc w:val="left"/>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市级公益类科技项目</w:t>
            </w:r>
          </w:p>
        </w:tc>
        <w:tc>
          <w:tcPr>
            <w:tcW w:w="16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3C97" w:rsidRPr="00696901" w:rsidRDefault="00483C97">
            <w:pPr>
              <w:widowControl/>
              <w:jc w:val="left"/>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市科技局</w:t>
            </w:r>
          </w:p>
        </w:tc>
        <w:tc>
          <w:tcPr>
            <w:tcW w:w="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83C97" w:rsidRPr="00696901" w:rsidRDefault="00483C97">
            <w:pPr>
              <w:widowControl/>
              <w:jc w:val="left"/>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海洋处</w:t>
            </w:r>
          </w:p>
        </w:tc>
      </w:tr>
      <w:tr w:rsidR="00483C97" w:rsidRPr="00696901" w:rsidTr="00483C97">
        <w:trPr>
          <w:trHeight w:val="600"/>
          <w:jc w:val="center"/>
        </w:trPr>
        <w:tc>
          <w:tcPr>
            <w:tcW w:w="6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3C97" w:rsidRPr="00696901" w:rsidRDefault="00483C97">
            <w:pPr>
              <w:widowControl/>
              <w:jc w:val="center"/>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24</w:t>
            </w:r>
          </w:p>
        </w:tc>
        <w:tc>
          <w:tcPr>
            <w:tcW w:w="11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3C97" w:rsidRPr="00696901" w:rsidRDefault="00483C97">
            <w:pPr>
              <w:widowControl/>
              <w:jc w:val="left"/>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2018C33118</w:t>
            </w:r>
          </w:p>
        </w:tc>
        <w:tc>
          <w:tcPr>
            <w:tcW w:w="26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3C97" w:rsidRPr="00696901" w:rsidRDefault="00483C97">
            <w:pPr>
              <w:widowControl/>
              <w:jc w:val="left"/>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电子海图航线自动规划系统研发及应用</w:t>
            </w:r>
          </w:p>
        </w:tc>
        <w:tc>
          <w:tcPr>
            <w:tcW w:w="13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3C97" w:rsidRPr="00696901" w:rsidRDefault="00483C97">
            <w:pPr>
              <w:widowControl/>
              <w:jc w:val="left"/>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浙江国际海运职业技术学院</w:t>
            </w:r>
          </w:p>
        </w:tc>
        <w:tc>
          <w:tcPr>
            <w:tcW w:w="16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3C97" w:rsidRPr="00696901" w:rsidRDefault="00483C97">
            <w:pPr>
              <w:widowControl/>
              <w:jc w:val="left"/>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市级公益类科技项目</w:t>
            </w:r>
          </w:p>
        </w:tc>
        <w:tc>
          <w:tcPr>
            <w:tcW w:w="16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3C97" w:rsidRPr="00696901" w:rsidRDefault="00483C97">
            <w:pPr>
              <w:widowControl/>
              <w:jc w:val="left"/>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市科技局</w:t>
            </w:r>
          </w:p>
        </w:tc>
        <w:tc>
          <w:tcPr>
            <w:tcW w:w="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83C97" w:rsidRPr="00696901" w:rsidRDefault="00483C97">
            <w:pPr>
              <w:widowControl/>
              <w:jc w:val="left"/>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海洋处</w:t>
            </w:r>
          </w:p>
        </w:tc>
      </w:tr>
      <w:tr w:rsidR="00483C97" w:rsidRPr="00696901" w:rsidTr="00483C97">
        <w:trPr>
          <w:trHeight w:val="600"/>
          <w:jc w:val="center"/>
        </w:trPr>
        <w:tc>
          <w:tcPr>
            <w:tcW w:w="6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3C97" w:rsidRPr="00696901" w:rsidRDefault="00483C97">
            <w:pPr>
              <w:widowControl/>
              <w:jc w:val="center"/>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25</w:t>
            </w:r>
          </w:p>
        </w:tc>
        <w:tc>
          <w:tcPr>
            <w:tcW w:w="11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3C97" w:rsidRPr="00696901" w:rsidRDefault="00483C97">
            <w:pPr>
              <w:widowControl/>
              <w:jc w:val="left"/>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2018C33126</w:t>
            </w:r>
          </w:p>
        </w:tc>
        <w:tc>
          <w:tcPr>
            <w:tcW w:w="26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3C97" w:rsidRPr="00696901" w:rsidRDefault="00483C97">
            <w:pPr>
              <w:widowControl/>
              <w:jc w:val="left"/>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船舶锅炉烟</w:t>
            </w:r>
            <w:proofErr w:type="gramStart"/>
            <w:r w:rsidRPr="00696901">
              <w:rPr>
                <w:rFonts w:ascii="微软雅黑" w:eastAsia="微软雅黑" w:hAnsi="微软雅黑" w:cs="微软雅黑" w:hint="eastAsia"/>
                <w:kern w:val="0"/>
                <w:sz w:val="18"/>
                <w:szCs w:val="18"/>
                <w:lang w:bidi="ar"/>
              </w:rPr>
              <w:t>管清理</w:t>
            </w:r>
            <w:proofErr w:type="gramEnd"/>
            <w:r w:rsidRPr="00696901">
              <w:rPr>
                <w:rFonts w:ascii="微软雅黑" w:eastAsia="微软雅黑" w:hAnsi="微软雅黑" w:cs="微软雅黑" w:hint="eastAsia"/>
                <w:kern w:val="0"/>
                <w:sz w:val="18"/>
                <w:szCs w:val="18"/>
                <w:lang w:bidi="ar"/>
              </w:rPr>
              <w:t>机器人的关键技术研究与应用</w:t>
            </w:r>
          </w:p>
        </w:tc>
        <w:tc>
          <w:tcPr>
            <w:tcW w:w="13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3C97" w:rsidRPr="00696901" w:rsidRDefault="00483C97">
            <w:pPr>
              <w:widowControl/>
              <w:jc w:val="left"/>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浙江国际海运职业技术学院</w:t>
            </w:r>
          </w:p>
        </w:tc>
        <w:tc>
          <w:tcPr>
            <w:tcW w:w="16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3C97" w:rsidRPr="00696901" w:rsidRDefault="00483C97">
            <w:pPr>
              <w:widowControl/>
              <w:jc w:val="left"/>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市级公益类科技项目</w:t>
            </w:r>
          </w:p>
        </w:tc>
        <w:tc>
          <w:tcPr>
            <w:tcW w:w="16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3C97" w:rsidRPr="00696901" w:rsidRDefault="00483C97">
            <w:pPr>
              <w:widowControl/>
              <w:jc w:val="left"/>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市科技局</w:t>
            </w:r>
          </w:p>
        </w:tc>
        <w:tc>
          <w:tcPr>
            <w:tcW w:w="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83C97" w:rsidRPr="00696901" w:rsidRDefault="00483C97">
            <w:pPr>
              <w:widowControl/>
              <w:jc w:val="left"/>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海洋处</w:t>
            </w:r>
          </w:p>
        </w:tc>
      </w:tr>
      <w:tr w:rsidR="00483C97" w:rsidRPr="00696901" w:rsidTr="00483C97">
        <w:trPr>
          <w:trHeight w:val="600"/>
          <w:jc w:val="center"/>
        </w:trPr>
        <w:tc>
          <w:tcPr>
            <w:tcW w:w="6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3C97" w:rsidRPr="00696901" w:rsidRDefault="00483C97">
            <w:pPr>
              <w:widowControl/>
              <w:jc w:val="center"/>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26</w:t>
            </w:r>
          </w:p>
        </w:tc>
        <w:tc>
          <w:tcPr>
            <w:tcW w:w="11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3C97" w:rsidRPr="00696901" w:rsidRDefault="00483C97">
            <w:pPr>
              <w:widowControl/>
              <w:jc w:val="left"/>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2018C33133</w:t>
            </w:r>
          </w:p>
        </w:tc>
        <w:tc>
          <w:tcPr>
            <w:tcW w:w="26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3C97" w:rsidRPr="00696901" w:rsidRDefault="00483C97">
            <w:pPr>
              <w:widowControl/>
              <w:jc w:val="left"/>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水质检测机器人关键技术研究与应用</w:t>
            </w:r>
          </w:p>
        </w:tc>
        <w:tc>
          <w:tcPr>
            <w:tcW w:w="13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3C97" w:rsidRPr="00696901" w:rsidRDefault="00483C97">
            <w:pPr>
              <w:widowControl/>
              <w:jc w:val="left"/>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浙江国际海运职业技术学院</w:t>
            </w:r>
          </w:p>
        </w:tc>
        <w:tc>
          <w:tcPr>
            <w:tcW w:w="16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3C97" w:rsidRPr="00696901" w:rsidRDefault="00483C97">
            <w:pPr>
              <w:widowControl/>
              <w:jc w:val="left"/>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市级公益类科技项目</w:t>
            </w:r>
          </w:p>
        </w:tc>
        <w:tc>
          <w:tcPr>
            <w:tcW w:w="16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3C97" w:rsidRPr="00696901" w:rsidRDefault="00483C97">
            <w:pPr>
              <w:widowControl/>
              <w:jc w:val="left"/>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市科技局</w:t>
            </w:r>
          </w:p>
        </w:tc>
        <w:tc>
          <w:tcPr>
            <w:tcW w:w="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83C97" w:rsidRPr="00696901" w:rsidRDefault="00483C97">
            <w:pPr>
              <w:widowControl/>
              <w:jc w:val="left"/>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海洋处</w:t>
            </w:r>
          </w:p>
        </w:tc>
      </w:tr>
      <w:tr w:rsidR="00483C97" w:rsidRPr="00696901" w:rsidTr="00483C97">
        <w:trPr>
          <w:trHeight w:val="600"/>
          <w:jc w:val="center"/>
        </w:trPr>
        <w:tc>
          <w:tcPr>
            <w:tcW w:w="6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3C97" w:rsidRPr="00696901" w:rsidRDefault="00483C97">
            <w:pPr>
              <w:widowControl/>
              <w:jc w:val="center"/>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27</w:t>
            </w:r>
          </w:p>
        </w:tc>
        <w:tc>
          <w:tcPr>
            <w:tcW w:w="11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3C97" w:rsidRPr="00696901" w:rsidRDefault="00483C97">
            <w:pPr>
              <w:widowControl/>
              <w:jc w:val="left"/>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2018C33124</w:t>
            </w:r>
          </w:p>
        </w:tc>
        <w:tc>
          <w:tcPr>
            <w:tcW w:w="26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3C97" w:rsidRPr="00696901" w:rsidRDefault="00483C97">
            <w:pPr>
              <w:widowControl/>
              <w:jc w:val="left"/>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基于船舶规范的漂浮式喷泉关键技术研究与应用</w:t>
            </w:r>
          </w:p>
        </w:tc>
        <w:tc>
          <w:tcPr>
            <w:tcW w:w="13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3C97" w:rsidRPr="00696901" w:rsidRDefault="00483C97">
            <w:pPr>
              <w:widowControl/>
              <w:jc w:val="left"/>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浙江国际海运职业技术学院</w:t>
            </w:r>
          </w:p>
        </w:tc>
        <w:tc>
          <w:tcPr>
            <w:tcW w:w="16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3C97" w:rsidRPr="00696901" w:rsidRDefault="00483C97">
            <w:pPr>
              <w:widowControl/>
              <w:jc w:val="left"/>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市级公益类科技项目</w:t>
            </w:r>
          </w:p>
        </w:tc>
        <w:tc>
          <w:tcPr>
            <w:tcW w:w="16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3C97" w:rsidRPr="00696901" w:rsidRDefault="00483C97">
            <w:pPr>
              <w:widowControl/>
              <w:jc w:val="left"/>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市科技局</w:t>
            </w:r>
          </w:p>
        </w:tc>
        <w:tc>
          <w:tcPr>
            <w:tcW w:w="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83C97" w:rsidRPr="00696901" w:rsidRDefault="00483C97">
            <w:pPr>
              <w:widowControl/>
              <w:jc w:val="left"/>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海洋处</w:t>
            </w:r>
          </w:p>
        </w:tc>
      </w:tr>
      <w:tr w:rsidR="00483C97" w:rsidRPr="00696901" w:rsidTr="00483C97">
        <w:trPr>
          <w:trHeight w:val="600"/>
          <w:jc w:val="center"/>
        </w:trPr>
        <w:tc>
          <w:tcPr>
            <w:tcW w:w="6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3C97" w:rsidRPr="00696901" w:rsidRDefault="00483C97">
            <w:pPr>
              <w:widowControl/>
              <w:jc w:val="center"/>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28</w:t>
            </w:r>
          </w:p>
        </w:tc>
        <w:tc>
          <w:tcPr>
            <w:tcW w:w="11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83C97" w:rsidRPr="00696901" w:rsidRDefault="00483C97">
            <w:pPr>
              <w:widowControl/>
              <w:jc w:val="left"/>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2018C33181</w:t>
            </w:r>
          </w:p>
        </w:tc>
        <w:tc>
          <w:tcPr>
            <w:tcW w:w="26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3C97" w:rsidRPr="00696901" w:rsidRDefault="00483C97">
            <w:pPr>
              <w:widowControl/>
              <w:jc w:val="left"/>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三疣梭子蟹反季节繁养技术研究与应用</w:t>
            </w:r>
          </w:p>
        </w:tc>
        <w:tc>
          <w:tcPr>
            <w:tcW w:w="13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83C97" w:rsidRPr="00696901" w:rsidRDefault="00483C97">
            <w:pPr>
              <w:widowControl/>
              <w:jc w:val="left"/>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浙江省海洋水产研究所</w:t>
            </w:r>
          </w:p>
        </w:tc>
        <w:tc>
          <w:tcPr>
            <w:tcW w:w="16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3C97" w:rsidRPr="00696901" w:rsidRDefault="00483C97">
            <w:pPr>
              <w:widowControl/>
              <w:jc w:val="left"/>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市级公益类科技项目</w:t>
            </w:r>
          </w:p>
        </w:tc>
        <w:tc>
          <w:tcPr>
            <w:tcW w:w="16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3C97" w:rsidRPr="00696901" w:rsidRDefault="00483C97">
            <w:pPr>
              <w:widowControl/>
              <w:jc w:val="left"/>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市科技局</w:t>
            </w:r>
          </w:p>
        </w:tc>
        <w:tc>
          <w:tcPr>
            <w:tcW w:w="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83C97" w:rsidRPr="00696901" w:rsidRDefault="00483C97">
            <w:pPr>
              <w:widowControl/>
              <w:jc w:val="left"/>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海洋处</w:t>
            </w:r>
          </w:p>
        </w:tc>
      </w:tr>
      <w:tr w:rsidR="00483C97" w:rsidRPr="00696901" w:rsidTr="00483C97">
        <w:trPr>
          <w:trHeight w:val="600"/>
          <w:jc w:val="center"/>
        </w:trPr>
        <w:tc>
          <w:tcPr>
            <w:tcW w:w="6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3C97" w:rsidRPr="00696901" w:rsidRDefault="00483C97">
            <w:pPr>
              <w:widowControl/>
              <w:jc w:val="center"/>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29</w:t>
            </w:r>
          </w:p>
        </w:tc>
        <w:tc>
          <w:tcPr>
            <w:tcW w:w="11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83C97" w:rsidRPr="00696901" w:rsidRDefault="00483C97">
            <w:pPr>
              <w:widowControl/>
              <w:jc w:val="left"/>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2018C13159</w:t>
            </w:r>
          </w:p>
        </w:tc>
        <w:tc>
          <w:tcPr>
            <w:tcW w:w="26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83C97" w:rsidRPr="00696901" w:rsidRDefault="00483C97">
            <w:pPr>
              <w:widowControl/>
              <w:jc w:val="left"/>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微塑料与含取代基多环芳烃相互作用及二者对厚壳贻贝的毒性效应研究</w:t>
            </w:r>
          </w:p>
        </w:tc>
        <w:tc>
          <w:tcPr>
            <w:tcW w:w="13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83C97" w:rsidRPr="00696901" w:rsidRDefault="00483C97">
            <w:pPr>
              <w:widowControl/>
              <w:jc w:val="left"/>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浙江省海洋水产研究所</w:t>
            </w:r>
          </w:p>
        </w:tc>
        <w:tc>
          <w:tcPr>
            <w:tcW w:w="16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3C97" w:rsidRPr="00696901" w:rsidRDefault="00483C97">
            <w:pPr>
              <w:widowControl/>
              <w:jc w:val="left"/>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市级公益类科技项目</w:t>
            </w:r>
          </w:p>
        </w:tc>
        <w:tc>
          <w:tcPr>
            <w:tcW w:w="16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3C97" w:rsidRPr="00696901" w:rsidRDefault="00483C97">
            <w:pPr>
              <w:widowControl/>
              <w:jc w:val="left"/>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市科技局</w:t>
            </w:r>
          </w:p>
        </w:tc>
        <w:tc>
          <w:tcPr>
            <w:tcW w:w="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83C97" w:rsidRPr="00696901" w:rsidRDefault="00483C97">
            <w:pPr>
              <w:widowControl/>
              <w:jc w:val="left"/>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海洋处</w:t>
            </w:r>
          </w:p>
        </w:tc>
      </w:tr>
      <w:tr w:rsidR="00483C97" w:rsidRPr="00696901" w:rsidTr="00483C97">
        <w:trPr>
          <w:trHeight w:val="600"/>
          <w:jc w:val="center"/>
        </w:trPr>
        <w:tc>
          <w:tcPr>
            <w:tcW w:w="6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3C97" w:rsidRPr="00696901" w:rsidRDefault="00483C97">
            <w:pPr>
              <w:widowControl/>
              <w:jc w:val="center"/>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30</w:t>
            </w:r>
          </w:p>
        </w:tc>
        <w:tc>
          <w:tcPr>
            <w:tcW w:w="11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83C97" w:rsidRPr="00696901" w:rsidRDefault="00483C97">
            <w:pPr>
              <w:widowControl/>
              <w:jc w:val="left"/>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2018C33172</w:t>
            </w:r>
          </w:p>
        </w:tc>
        <w:tc>
          <w:tcPr>
            <w:tcW w:w="26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83C97" w:rsidRPr="00696901" w:rsidRDefault="00483C97">
            <w:pPr>
              <w:widowControl/>
              <w:jc w:val="left"/>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水产品中</w:t>
            </w:r>
            <w:proofErr w:type="gramStart"/>
            <w:r w:rsidRPr="00696901">
              <w:rPr>
                <w:rFonts w:ascii="微软雅黑" w:eastAsia="微软雅黑" w:hAnsi="微软雅黑" w:cs="微软雅黑" w:hint="eastAsia"/>
                <w:kern w:val="0"/>
                <w:sz w:val="18"/>
                <w:szCs w:val="18"/>
                <w:lang w:bidi="ar"/>
              </w:rPr>
              <w:t>泰妙菌</w:t>
            </w:r>
            <w:proofErr w:type="gramEnd"/>
            <w:r w:rsidRPr="00696901">
              <w:rPr>
                <w:rFonts w:ascii="微软雅黑" w:eastAsia="微软雅黑" w:hAnsi="微软雅黑" w:cs="微软雅黑" w:hint="eastAsia"/>
                <w:kern w:val="0"/>
                <w:sz w:val="18"/>
                <w:szCs w:val="18"/>
                <w:lang w:bidi="ar"/>
              </w:rPr>
              <w:t>素和</w:t>
            </w:r>
            <w:proofErr w:type="gramStart"/>
            <w:r w:rsidRPr="00696901">
              <w:rPr>
                <w:rFonts w:ascii="微软雅黑" w:eastAsia="微软雅黑" w:hAnsi="微软雅黑" w:cs="微软雅黑" w:hint="eastAsia"/>
                <w:kern w:val="0"/>
                <w:sz w:val="18"/>
                <w:szCs w:val="18"/>
                <w:lang w:bidi="ar"/>
              </w:rPr>
              <w:t>沃尼妙林</w:t>
            </w:r>
            <w:proofErr w:type="gramEnd"/>
            <w:r w:rsidRPr="00696901">
              <w:rPr>
                <w:rFonts w:ascii="微软雅黑" w:eastAsia="微软雅黑" w:hAnsi="微软雅黑" w:cs="微软雅黑" w:hint="eastAsia"/>
                <w:kern w:val="0"/>
                <w:sz w:val="18"/>
                <w:szCs w:val="18"/>
                <w:lang w:bidi="ar"/>
              </w:rPr>
              <w:t>残留检测方法的建立及样品的筛查</w:t>
            </w:r>
          </w:p>
        </w:tc>
        <w:tc>
          <w:tcPr>
            <w:tcW w:w="13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83C97" w:rsidRPr="00696901" w:rsidRDefault="00483C97">
            <w:pPr>
              <w:widowControl/>
              <w:jc w:val="left"/>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浙江省海洋水产研究所</w:t>
            </w:r>
          </w:p>
        </w:tc>
        <w:tc>
          <w:tcPr>
            <w:tcW w:w="16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3C97" w:rsidRPr="00696901" w:rsidRDefault="00483C97">
            <w:pPr>
              <w:widowControl/>
              <w:jc w:val="left"/>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市级公益类科技项目</w:t>
            </w:r>
          </w:p>
        </w:tc>
        <w:tc>
          <w:tcPr>
            <w:tcW w:w="16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3C97" w:rsidRPr="00696901" w:rsidRDefault="00483C97">
            <w:pPr>
              <w:widowControl/>
              <w:jc w:val="left"/>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市科技局</w:t>
            </w:r>
          </w:p>
        </w:tc>
        <w:tc>
          <w:tcPr>
            <w:tcW w:w="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83C97" w:rsidRPr="00696901" w:rsidRDefault="00483C97">
            <w:pPr>
              <w:widowControl/>
              <w:jc w:val="left"/>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海洋处</w:t>
            </w:r>
          </w:p>
        </w:tc>
      </w:tr>
      <w:tr w:rsidR="00483C97" w:rsidRPr="00696901" w:rsidTr="00483C97">
        <w:trPr>
          <w:trHeight w:val="600"/>
          <w:jc w:val="center"/>
        </w:trPr>
        <w:tc>
          <w:tcPr>
            <w:tcW w:w="6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3C97" w:rsidRPr="00696901" w:rsidRDefault="00483C97">
            <w:pPr>
              <w:widowControl/>
              <w:jc w:val="center"/>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31</w:t>
            </w:r>
          </w:p>
        </w:tc>
        <w:tc>
          <w:tcPr>
            <w:tcW w:w="11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83C97" w:rsidRPr="00696901" w:rsidRDefault="00483C97">
            <w:pPr>
              <w:widowControl/>
              <w:jc w:val="left"/>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2018C13149</w:t>
            </w:r>
          </w:p>
        </w:tc>
        <w:tc>
          <w:tcPr>
            <w:tcW w:w="26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83C97" w:rsidRPr="00696901" w:rsidRDefault="00483C97">
            <w:pPr>
              <w:widowControl/>
              <w:jc w:val="left"/>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黄姑鱼全雌化苗种培育与养殖示范</w:t>
            </w:r>
          </w:p>
        </w:tc>
        <w:tc>
          <w:tcPr>
            <w:tcW w:w="13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83C97" w:rsidRPr="00696901" w:rsidRDefault="00483C97">
            <w:pPr>
              <w:widowControl/>
              <w:jc w:val="left"/>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浙江省海洋水产研究所</w:t>
            </w:r>
          </w:p>
        </w:tc>
        <w:tc>
          <w:tcPr>
            <w:tcW w:w="16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3C97" w:rsidRPr="00696901" w:rsidRDefault="00483C97">
            <w:pPr>
              <w:widowControl/>
              <w:jc w:val="left"/>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市级公益类科技项目</w:t>
            </w:r>
          </w:p>
        </w:tc>
        <w:tc>
          <w:tcPr>
            <w:tcW w:w="16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3C97" w:rsidRPr="00696901" w:rsidRDefault="00483C97">
            <w:pPr>
              <w:widowControl/>
              <w:jc w:val="left"/>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市科技局</w:t>
            </w:r>
          </w:p>
        </w:tc>
        <w:tc>
          <w:tcPr>
            <w:tcW w:w="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83C97" w:rsidRPr="00696901" w:rsidRDefault="00483C97">
            <w:pPr>
              <w:widowControl/>
              <w:jc w:val="left"/>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海洋处</w:t>
            </w:r>
          </w:p>
        </w:tc>
      </w:tr>
      <w:tr w:rsidR="00483C97" w:rsidRPr="00696901" w:rsidTr="00483C97">
        <w:trPr>
          <w:trHeight w:val="600"/>
          <w:jc w:val="center"/>
        </w:trPr>
        <w:tc>
          <w:tcPr>
            <w:tcW w:w="6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3C97" w:rsidRPr="00696901" w:rsidRDefault="00483C97">
            <w:pPr>
              <w:widowControl/>
              <w:jc w:val="center"/>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32</w:t>
            </w:r>
          </w:p>
        </w:tc>
        <w:tc>
          <w:tcPr>
            <w:tcW w:w="11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83C97" w:rsidRPr="00696901" w:rsidRDefault="00483C97">
            <w:pPr>
              <w:widowControl/>
              <w:jc w:val="left"/>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2018C33148</w:t>
            </w:r>
          </w:p>
        </w:tc>
        <w:tc>
          <w:tcPr>
            <w:tcW w:w="26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83C97" w:rsidRPr="00696901" w:rsidRDefault="00483C97">
            <w:pPr>
              <w:widowControl/>
              <w:jc w:val="left"/>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舟山市珍贵彩色森林林相改造研究与示范</w:t>
            </w:r>
          </w:p>
        </w:tc>
        <w:tc>
          <w:tcPr>
            <w:tcW w:w="13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83C97" w:rsidRPr="00696901" w:rsidRDefault="00483C97">
            <w:pPr>
              <w:widowControl/>
              <w:jc w:val="left"/>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浙江省舟山市林场</w:t>
            </w:r>
          </w:p>
        </w:tc>
        <w:tc>
          <w:tcPr>
            <w:tcW w:w="16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83C97" w:rsidRPr="00696901" w:rsidRDefault="00483C97">
            <w:pPr>
              <w:widowControl/>
              <w:jc w:val="left"/>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市级公益类科技项目</w:t>
            </w:r>
          </w:p>
        </w:tc>
        <w:tc>
          <w:tcPr>
            <w:tcW w:w="16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83C97" w:rsidRPr="00696901" w:rsidRDefault="00483C97">
            <w:pPr>
              <w:widowControl/>
              <w:jc w:val="left"/>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市农林与渔农村委</w:t>
            </w:r>
          </w:p>
        </w:tc>
        <w:tc>
          <w:tcPr>
            <w:tcW w:w="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83C97" w:rsidRPr="00696901" w:rsidRDefault="00483C97">
            <w:pPr>
              <w:widowControl/>
              <w:jc w:val="left"/>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计划处</w:t>
            </w:r>
          </w:p>
        </w:tc>
      </w:tr>
      <w:tr w:rsidR="00483C97" w:rsidRPr="00696901" w:rsidTr="00483C97">
        <w:trPr>
          <w:trHeight w:val="600"/>
          <w:jc w:val="center"/>
        </w:trPr>
        <w:tc>
          <w:tcPr>
            <w:tcW w:w="6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3C97" w:rsidRPr="00696901" w:rsidRDefault="00483C97">
            <w:pPr>
              <w:widowControl/>
              <w:jc w:val="center"/>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33</w:t>
            </w:r>
          </w:p>
        </w:tc>
        <w:tc>
          <w:tcPr>
            <w:tcW w:w="11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83C97" w:rsidRPr="00696901" w:rsidRDefault="00483C97">
            <w:pPr>
              <w:widowControl/>
              <w:jc w:val="left"/>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2018C13179</w:t>
            </w:r>
          </w:p>
        </w:tc>
        <w:tc>
          <w:tcPr>
            <w:tcW w:w="26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83C97" w:rsidRPr="00696901" w:rsidRDefault="00483C97">
            <w:pPr>
              <w:widowControl/>
              <w:jc w:val="left"/>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舟山市低积累</w:t>
            </w:r>
            <w:proofErr w:type="gramStart"/>
            <w:r w:rsidRPr="00696901">
              <w:rPr>
                <w:rFonts w:ascii="微软雅黑" w:eastAsia="微软雅黑" w:hAnsi="微软雅黑" w:cs="微软雅黑" w:hint="eastAsia"/>
                <w:kern w:val="0"/>
                <w:sz w:val="18"/>
                <w:szCs w:val="18"/>
                <w:lang w:bidi="ar"/>
              </w:rPr>
              <w:t>镉</w:t>
            </w:r>
            <w:proofErr w:type="gramEnd"/>
            <w:r w:rsidRPr="00696901">
              <w:rPr>
                <w:rFonts w:ascii="微软雅黑" w:eastAsia="微软雅黑" w:hAnsi="微软雅黑" w:cs="微软雅黑" w:hint="eastAsia"/>
                <w:kern w:val="0"/>
                <w:sz w:val="18"/>
                <w:szCs w:val="18"/>
                <w:lang w:bidi="ar"/>
              </w:rPr>
              <w:t>水稻品种筛选</w:t>
            </w:r>
          </w:p>
        </w:tc>
        <w:tc>
          <w:tcPr>
            <w:tcW w:w="13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83C97" w:rsidRPr="00696901" w:rsidRDefault="00483C97">
            <w:pPr>
              <w:widowControl/>
              <w:jc w:val="left"/>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舟山市农林技术推广中心</w:t>
            </w:r>
          </w:p>
        </w:tc>
        <w:tc>
          <w:tcPr>
            <w:tcW w:w="16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3C97" w:rsidRPr="00696901" w:rsidRDefault="00483C97">
            <w:pPr>
              <w:widowControl/>
              <w:jc w:val="left"/>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市级公益类科技项目</w:t>
            </w:r>
          </w:p>
        </w:tc>
        <w:tc>
          <w:tcPr>
            <w:tcW w:w="16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3C97" w:rsidRPr="00696901" w:rsidRDefault="00483C97">
            <w:pPr>
              <w:widowControl/>
              <w:jc w:val="left"/>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市农林与渔农村委</w:t>
            </w:r>
          </w:p>
        </w:tc>
        <w:tc>
          <w:tcPr>
            <w:tcW w:w="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83C97" w:rsidRPr="00696901" w:rsidRDefault="00483C97">
            <w:pPr>
              <w:widowControl/>
              <w:jc w:val="left"/>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计划处</w:t>
            </w:r>
          </w:p>
        </w:tc>
      </w:tr>
      <w:tr w:rsidR="00483C97" w:rsidRPr="00696901" w:rsidTr="00483C97">
        <w:trPr>
          <w:trHeight w:val="600"/>
          <w:jc w:val="center"/>
        </w:trPr>
        <w:tc>
          <w:tcPr>
            <w:tcW w:w="6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3C97" w:rsidRPr="00696901" w:rsidRDefault="00483C97">
            <w:pPr>
              <w:widowControl/>
              <w:jc w:val="center"/>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34</w:t>
            </w:r>
          </w:p>
        </w:tc>
        <w:tc>
          <w:tcPr>
            <w:tcW w:w="11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83C97" w:rsidRPr="00696901" w:rsidRDefault="00483C97">
            <w:pPr>
              <w:widowControl/>
              <w:jc w:val="left"/>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2018C13207</w:t>
            </w:r>
          </w:p>
        </w:tc>
        <w:tc>
          <w:tcPr>
            <w:tcW w:w="26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83C97" w:rsidRPr="00696901" w:rsidRDefault="00483C97">
            <w:pPr>
              <w:widowControl/>
              <w:jc w:val="left"/>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高产莲花培育和抗氧化活性研究</w:t>
            </w:r>
          </w:p>
        </w:tc>
        <w:tc>
          <w:tcPr>
            <w:tcW w:w="13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83C97" w:rsidRPr="00696901" w:rsidRDefault="00483C97">
            <w:pPr>
              <w:widowControl/>
              <w:jc w:val="left"/>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舟山市农林科学研究院</w:t>
            </w:r>
          </w:p>
        </w:tc>
        <w:tc>
          <w:tcPr>
            <w:tcW w:w="16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3C97" w:rsidRPr="00696901" w:rsidRDefault="00483C97">
            <w:pPr>
              <w:widowControl/>
              <w:jc w:val="left"/>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市级公益类科技项目</w:t>
            </w:r>
          </w:p>
        </w:tc>
        <w:tc>
          <w:tcPr>
            <w:tcW w:w="16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3C97" w:rsidRPr="00696901" w:rsidRDefault="00483C97">
            <w:pPr>
              <w:widowControl/>
              <w:jc w:val="left"/>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市农林与渔农村委</w:t>
            </w:r>
          </w:p>
        </w:tc>
        <w:tc>
          <w:tcPr>
            <w:tcW w:w="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83C97" w:rsidRPr="00696901" w:rsidRDefault="00483C97">
            <w:pPr>
              <w:widowControl/>
              <w:jc w:val="left"/>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计划处</w:t>
            </w:r>
          </w:p>
        </w:tc>
      </w:tr>
      <w:tr w:rsidR="00483C97" w:rsidRPr="00696901" w:rsidTr="00483C97">
        <w:trPr>
          <w:trHeight w:val="600"/>
          <w:jc w:val="center"/>
        </w:trPr>
        <w:tc>
          <w:tcPr>
            <w:tcW w:w="6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3C97" w:rsidRPr="00696901" w:rsidRDefault="00483C97">
            <w:pPr>
              <w:widowControl/>
              <w:jc w:val="center"/>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35</w:t>
            </w:r>
          </w:p>
        </w:tc>
        <w:tc>
          <w:tcPr>
            <w:tcW w:w="11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83C97" w:rsidRPr="00696901" w:rsidRDefault="00483C97">
            <w:pPr>
              <w:widowControl/>
              <w:jc w:val="left"/>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2018C33168</w:t>
            </w:r>
          </w:p>
        </w:tc>
        <w:tc>
          <w:tcPr>
            <w:tcW w:w="26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83C97" w:rsidRPr="00696901" w:rsidRDefault="00483C97">
            <w:pPr>
              <w:widowControl/>
              <w:jc w:val="left"/>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海岛典型植被建群树种在生态景观营造中的应用研究</w:t>
            </w:r>
          </w:p>
        </w:tc>
        <w:tc>
          <w:tcPr>
            <w:tcW w:w="13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83C97" w:rsidRPr="00696901" w:rsidRDefault="00483C97">
            <w:pPr>
              <w:widowControl/>
              <w:jc w:val="left"/>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舟山市农林科学研究院</w:t>
            </w:r>
          </w:p>
        </w:tc>
        <w:tc>
          <w:tcPr>
            <w:tcW w:w="16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3C97" w:rsidRPr="00696901" w:rsidRDefault="00483C97">
            <w:pPr>
              <w:widowControl/>
              <w:jc w:val="left"/>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市级公益类科技项目</w:t>
            </w:r>
          </w:p>
        </w:tc>
        <w:tc>
          <w:tcPr>
            <w:tcW w:w="16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3C97" w:rsidRPr="00696901" w:rsidRDefault="00483C97">
            <w:pPr>
              <w:widowControl/>
              <w:jc w:val="left"/>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市农林与渔农村委</w:t>
            </w:r>
          </w:p>
        </w:tc>
        <w:tc>
          <w:tcPr>
            <w:tcW w:w="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83C97" w:rsidRPr="00696901" w:rsidRDefault="00483C97">
            <w:pPr>
              <w:widowControl/>
              <w:jc w:val="left"/>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计划处</w:t>
            </w:r>
          </w:p>
        </w:tc>
      </w:tr>
      <w:tr w:rsidR="00483C97" w:rsidRPr="00696901" w:rsidTr="00483C97">
        <w:trPr>
          <w:trHeight w:val="600"/>
          <w:jc w:val="center"/>
        </w:trPr>
        <w:tc>
          <w:tcPr>
            <w:tcW w:w="6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3C97" w:rsidRPr="00696901" w:rsidRDefault="00483C97">
            <w:pPr>
              <w:widowControl/>
              <w:jc w:val="center"/>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36</w:t>
            </w:r>
          </w:p>
        </w:tc>
        <w:tc>
          <w:tcPr>
            <w:tcW w:w="11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83C97" w:rsidRPr="00696901" w:rsidRDefault="00483C97">
            <w:pPr>
              <w:widowControl/>
              <w:jc w:val="left"/>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2018C33167</w:t>
            </w:r>
          </w:p>
        </w:tc>
        <w:tc>
          <w:tcPr>
            <w:tcW w:w="26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83C97" w:rsidRPr="00696901" w:rsidRDefault="00483C97">
            <w:pPr>
              <w:widowControl/>
              <w:jc w:val="left"/>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茄子耐低温弱光品种筛选及相关栽培技术研究</w:t>
            </w:r>
          </w:p>
        </w:tc>
        <w:tc>
          <w:tcPr>
            <w:tcW w:w="13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83C97" w:rsidRPr="00696901" w:rsidRDefault="00483C97">
            <w:pPr>
              <w:widowControl/>
              <w:jc w:val="left"/>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舟山市农林科学研究院</w:t>
            </w:r>
          </w:p>
        </w:tc>
        <w:tc>
          <w:tcPr>
            <w:tcW w:w="16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3C97" w:rsidRPr="00696901" w:rsidRDefault="00483C97">
            <w:pPr>
              <w:widowControl/>
              <w:jc w:val="left"/>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市级公益类科技项目</w:t>
            </w:r>
          </w:p>
        </w:tc>
        <w:tc>
          <w:tcPr>
            <w:tcW w:w="16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3C97" w:rsidRPr="00696901" w:rsidRDefault="00483C97">
            <w:pPr>
              <w:widowControl/>
              <w:jc w:val="left"/>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市农林与渔农村委</w:t>
            </w:r>
          </w:p>
        </w:tc>
        <w:tc>
          <w:tcPr>
            <w:tcW w:w="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83C97" w:rsidRPr="00696901" w:rsidRDefault="00483C97">
            <w:pPr>
              <w:widowControl/>
              <w:jc w:val="left"/>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计划处</w:t>
            </w:r>
          </w:p>
        </w:tc>
      </w:tr>
      <w:tr w:rsidR="00483C97" w:rsidRPr="00696901" w:rsidTr="00483C97">
        <w:trPr>
          <w:trHeight w:val="600"/>
          <w:jc w:val="center"/>
        </w:trPr>
        <w:tc>
          <w:tcPr>
            <w:tcW w:w="6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3C97" w:rsidRPr="00696901" w:rsidRDefault="00483C97">
            <w:pPr>
              <w:widowControl/>
              <w:jc w:val="center"/>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37</w:t>
            </w:r>
          </w:p>
        </w:tc>
        <w:tc>
          <w:tcPr>
            <w:tcW w:w="11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83C97" w:rsidRPr="00696901" w:rsidRDefault="00483C97">
            <w:pPr>
              <w:widowControl/>
              <w:jc w:val="left"/>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2018C33218</w:t>
            </w:r>
          </w:p>
        </w:tc>
        <w:tc>
          <w:tcPr>
            <w:tcW w:w="26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83C97" w:rsidRPr="00696901" w:rsidRDefault="00483C97">
            <w:pPr>
              <w:widowControl/>
              <w:jc w:val="left"/>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小冬瓜耐高温品种的筛选及其配套栽培技术研究</w:t>
            </w:r>
          </w:p>
        </w:tc>
        <w:tc>
          <w:tcPr>
            <w:tcW w:w="13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83C97" w:rsidRPr="00696901" w:rsidRDefault="00483C97">
            <w:pPr>
              <w:widowControl/>
              <w:jc w:val="left"/>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舟山市农林科学研究院</w:t>
            </w:r>
          </w:p>
        </w:tc>
        <w:tc>
          <w:tcPr>
            <w:tcW w:w="16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3C97" w:rsidRPr="00696901" w:rsidRDefault="00483C97">
            <w:pPr>
              <w:widowControl/>
              <w:jc w:val="left"/>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市级公益类科技项目</w:t>
            </w:r>
          </w:p>
        </w:tc>
        <w:tc>
          <w:tcPr>
            <w:tcW w:w="16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3C97" w:rsidRPr="00696901" w:rsidRDefault="00483C97">
            <w:pPr>
              <w:widowControl/>
              <w:jc w:val="left"/>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市农林与渔农村委</w:t>
            </w:r>
          </w:p>
        </w:tc>
        <w:tc>
          <w:tcPr>
            <w:tcW w:w="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83C97" w:rsidRPr="00696901" w:rsidRDefault="00483C97">
            <w:pPr>
              <w:widowControl/>
              <w:jc w:val="left"/>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计划处</w:t>
            </w:r>
          </w:p>
        </w:tc>
      </w:tr>
      <w:tr w:rsidR="00483C97" w:rsidRPr="00696901" w:rsidTr="00483C97">
        <w:trPr>
          <w:trHeight w:val="600"/>
          <w:jc w:val="center"/>
        </w:trPr>
        <w:tc>
          <w:tcPr>
            <w:tcW w:w="6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3C97" w:rsidRPr="00696901" w:rsidRDefault="00483C97">
            <w:pPr>
              <w:widowControl/>
              <w:jc w:val="center"/>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lastRenderedPageBreak/>
              <w:t>38</w:t>
            </w:r>
          </w:p>
        </w:tc>
        <w:tc>
          <w:tcPr>
            <w:tcW w:w="11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3C97" w:rsidRPr="00696901" w:rsidRDefault="00483C97">
            <w:pPr>
              <w:widowControl/>
              <w:jc w:val="left"/>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2018C33192</w:t>
            </w:r>
          </w:p>
        </w:tc>
        <w:tc>
          <w:tcPr>
            <w:tcW w:w="26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3C97" w:rsidRPr="00696901" w:rsidRDefault="00483C97">
            <w:pPr>
              <w:widowControl/>
              <w:jc w:val="left"/>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基于无人机技术的水质监测采样装置</w:t>
            </w:r>
          </w:p>
        </w:tc>
        <w:tc>
          <w:tcPr>
            <w:tcW w:w="13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3C97" w:rsidRPr="00696901" w:rsidRDefault="00483C97">
            <w:pPr>
              <w:widowControl/>
              <w:jc w:val="left"/>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浙江省舟山中学</w:t>
            </w:r>
          </w:p>
        </w:tc>
        <w:tc>
          <w:tcPr>
            <w:tcW w:w="16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3C97" w:rsidRPr="00696901" w:rsidRDefault="00483C97">
            <w:pPr>
              <w:widowControl/>
              <w:jc w:val="left"/>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市级公益类科技项目</w:t>
            </w:r>
          </w:p>
        </w:tc>
        <w:tc>
          <w:tcPr>
            <w:tcW w:w="16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3C97" w:rsidRPr="00696901" w:rsidRDefault="00483C97">
            <w:pPr>
              <w:widowControl/>
              <w:jc w:val="left"/>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市教育局</w:t>
            </w:r>
          </w:p>
        </w:tc>
        <w:tc>
          <w:tcPr>
            <w:tcW w:w="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83C97" w:rsidRPr="00696901" w:rsidRDefault="00483C97">
            <w:pPr>
              <w:widowControl/>
              <w:jc w:val="left"/>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计划处</w:t>
            </w:r>
          </w:p>
        </w:tc>
      </w:tr>
      <w:tr w:rsidR="00483C97" w:rsidRPr="00696901" w:rsidTr="00483C97">
        <w:trPr>
          <w:trHeight w:val="600"/>
          <w:jc w:val="center"/>
        </w:trPr>
        <w:tc>
          <w:tcPr>
            <w:tcW w:w="6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3C97" w:rsidRPr="00696901" w:rsidRDefault="00483C97">
            <w:pPr>
              <w:widowControl/>
              <w:jc w:val="center"/>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39</w:t>
            </w:r>
            <w:r w:rsidRPr="00696901">
              <w:rPr>
                <w:rFonts w:ascii="微软雅黑" w:eastAsia="微软雅黑" w:hAnsi="微软雅黑" w:cs="微软雅黑" w:hint="eastAsia"/>
                <w:noProof/>
                <w:kern w:val="0"/>
                <w:sz w:val="18"/>
                <w:szCs w:val="18"/>
              </w:rPr>
              <w:drawing>
                <wp:inline distT="0" distB="0" distL="114300" distR="114300" wp14:anchorId="64004B74" wp14:editId="7A5B9CFE">
                  <wp:extent cx="9525" cy="9525"/>
                  <wp:effectExtent l="0" t="0" r="0"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8"/>
                          <a:stretch>
                            <a:fillRect/>
                          </a:stretch>
                        </pic:blipFill>
                        <pic:spPr>
                          <a:xfrm>
                            <a:off x="0" y="0"/>
                            <a:ext cx="9525" cy="9525"/>
                          </a:xfrm>
                          <a:prstGeom prst="rect">
                            <a:avLst/>
                          </a:prstGeom>
                          <a:noFill/>
                          <a:ln w="9525">
                            <a:noFill/>
                          </a:ln>
                        </pic:spPr>
                      </pic:pic>
                    </a:graphicData>
                  </a:graphic>
                </wp:inline>
              </w:drawing>
            </w:r>
            <w:r w:rsidRPr="00696901">
              <w:rPr>
                <w:rFonts w:ascii="微软雅黑" w:eastAsia="微软雅黑" w:hAnsi="微软雅黑" w:cs="微软雅黑" w:hint="eastAsia"/>
                <w:kern w:val="0"/>
                <w:sz w:val="18"/>
                <w:szCs w:val="18"/>
                <w:lang w:bidi="ar"/>
              </w:rPr>
              <w:t xml:space="preserve"> </w:t>
            </w:r>
          </w:p>
        </w:tc>
        <w:tc>
          <w:tcPr>
            <w:tcW w:w="11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3C97" w:rsidRPr="00696901" w:rsidRDefault="00483C97">
            <w:pPr>
              <w:widowControl/>
              <w:jc w:val="left"/>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2018c13166</w:t>
            </w:r>
          </w:p>
        </w:tc>
        <w:tc>
          <w:tcPr>
            <w:tcW w:w="26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3C97" w:rsidRPr="00696901" w:rsidRDefault="00483C97">
            <w:pPr>
              <w:widowControl/>
              <w:jc w:val="left"/>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基于滨海养老旅游背景下护理人员公益性培训平台建设研究</w:t>
            </w:r>
          </w:p>
        </w:tc>
        <w:tc>
          <w:tcPr>
            <w:tcW w:w="13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3C97" w:rsidRPr="00696901" w:rsidRDefault="00483C97">
            <w:pPr>
              <w:widowControl/>
              <w:jc w:val="left"/>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浙江舟山旅游与健康职业学院</w:t>
            </w:r>
          </w:p>
        </w:tc>
        <w:tc>
          <w:tcPr>
            <w:tcW w:w="16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3C97" w:rsidRPr="00696901" w:rsidRDefault="00483C97">
            <w:pPr>
              <w:widowControl/>
              <w:jc w:val="left"/>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市级公益类科技项目</w:t>
            </w:r>
          </w:p>
        </w:tc>
        <w:tc>
          <w:tcPr>
            <w:tcW w:w="16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3C97" w:rsidRPr="00696901" w:rsidRDefault="00483C97">
            <w:pPr>
              <w:widowControl/>
              <w:jc w:val="left"/>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浙江舟山群岛新区旅游与健康职业学院</w:t>
            </w:r>
          </w:p>
        </w:tc>
        <w:tc>
          <w:tcPr>
            <w:tcW w:w="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83C97" w:rsidRPr="00696901" w:rsidRDefault="00483C97">
            <w:pPr>
              <w:widowControl/>
              <w:jc w:val="left"/>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计划处</w:t>
            </w:r>
          </w:p>
        </w:tc>
      </w:tr>
      <w:tr w:rsidR="00483C97" w:rsidRPr="00696901" w:rsidTr="00483C97">
        <w:trPr>
          <w:trHeight w:val="600"/>
          <w:jc w:val="center"/>
        </w:trPr>
        <w:tc>
          <w:tcPr>
            <w:tcW w:w="6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3C97" w:rsidRPr="00696901" w:rsidRDefault="00483C97">
            <w:pPr>
              <w:widowControl/>
              <w:jc w:val="center"/>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40</w:t>
            </w:r>
          </w:p>
        </w:tc>
        <w:tc>
          <w:tcPr>
            <w:tcW w:w="11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3C97" w:rsidRPr="00696901" w:rsidRDefault="00483C97">
            <w:pPr>
              <w:widowControl/>
              <w:jc w:val="left"/>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2018c33177</w:t>
            </w:r>
          </w:p>
        </w:tc>
        <w:tc>
          <w:tcPr>
            <w:tcW w:w="26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3C97" w:rsidRPr="00696901" w:rsidRDefault="00483C97">
            <w:pPr>
              <w:widowControl/>
              <w:jc w:val="left"/>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人工智能技术在舟山旅游的应用——基于游客体验的视角</w:t>
            </w:r>
          </w:p>
        </w:tc>
        <w:tc>
          <w:tcPr>
            <w:tcW w:w="13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3C97" w:rsidRPr="00696901" w:rsidRDefault="00483C97">
            <w:pPr>
              <w:widowControl/>
              <w:jc w:val="left"/>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浙江舟山旅游与健康职业学院</w:t>
            </w:r>
          </w:p>
        </w:tc>
        <w:tc>
          <w:tcPr>
            <w:tcW w:w="16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3C97" w:rsidRPr="00696901" w:rsidRDefault="00483C97">
            <w:pPr>
              <w:widowControl/>
              <w:jc w:val="left"/>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市级公益类科技项目</w:t>
            </w:r>
          </w:p>
        </w:tc>
        <w:tc>
          <w:tcPr>
            <w:tcW w:w="16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3C97" w:rsidRPr="00696901" w:rsidRDefault="00483C97">
            <w:pPr>
              <w:widowControl/>
              <w:jc w:val="left"/>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浙江舟山群岛新区旅游与健康职业学院</w:t>
            </w:r>
          </w:p>
        </w:tc>
        <w:tc>
          <w:tcPr>
            <w:tcW w:w="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83C97" w:rsidRPr="00696901" w:rsidRDefault="00483C97">
            <w:pPr>
              <w:widowControl/>
              <w:jc w:val="left"/>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计划处</w:t>
            </w:r>
          </w:p>
        </w:tc>
      </w:tr>
      <w:tr w:rsidR="00483C97" w:rsidRPr="00696901" w:rsidTr="00483C97">
        <w:trPr>
          <w:trHeight w:val="600"/>
          <w:jc w:val="center"/>
        </w:trPr>
        <w:tc>
          <w:tcPr>
            <w:tcW w:w="6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3C97" w:rsidRPr="00696901" w:rsidRDefault="00483C97">
            <w:pPr>
              <w:widowControl/>
              <w:jc w:val="center"/>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41</w:t>
            </w:r>
          </w:p>
        </w:tc>
        <w:tc>
          <w:tcPr>
            <w:tcW w:w="11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83C97" w:rsidRPr="00696901" w:rsidRDefault="00483C97">
            <w:pPr>
              <w:widowControl/>
              <w:jc w:val="left"/>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2018C33155</w:t>
            </w:r>
          </w:p>
        </w:tc>
        <w:tc>
          <w:tcPr>
            <w:tcW w:w="26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83C97" w:rsidRPr="00696901" w:rsidRDefault="00483C97">
            <w:pPr>
              <w:widowControl/>
              <w:jc w:val="left"/>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基于林木性状的舟山生态景观林提质增效技术研究</w:t>
            </w:r>
          </w:p>
        </w:tc>
        <w:tc>
          <w:tcPr>
            <w:tcW w:w="13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83C97" w:rsidRPr="00696901" w:rsidRDefault="00483C97">
            <w:pPr>
              <w:widowControl/>
              <w:jc w:val="left"/>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舟山市普陀山林场</w:t>
            </w:r>
          </w:p>
        </w:tc>
        <w:tc>
          <w:tcPr>
            <w:tcW w:w="16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3C97" w:rsidRPr="00696901" w:rsidRDefault="00483C97">
            <w:pPr>
              <w:widowControl/>
              <w:jc w:val="left"/>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市级公益类科技项目</w:t>
            </w:r>
          </w:p>
        </w:tc>
        <w:tc>
          <w:tcPr>
            <w:tcW w:w="16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83C97" w:rsidRPr="00696901" w:rsidRDefault="00483C97">
            <w:pPr>
              <w:widowControl/>
              <w:jc w:val="left"/>
              <w:textAlignment w:val="center"/>
              <w:rPr>
                <w:rFonts w:ascii="微软雅黑" w:eastAsia="微软雅黑" w:hAnsi="微软雅黑" w:cs="微软雅黑"/>
                <w:sz w:val="18"/>
                <w:szCs w:val="18"/>
              </w:rPr>
            </w:pPr>
            <w:r w:rsidRPr="00696901">
              <w:rPr>
                <w:rStyle w:val="font01"/>
                <w:rFonts w:hint="default"/>
                <w:color w:val="auto"/>
                <w:lang w:bidi="ar"/>
              </w:rPr>
              <w:t>普—朱管委会</w:t>
            </w:r>
          </w:p>
        </w:tc>
        <w:tc>
          <w:tcPr>
            <w:tcW w:w="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83C97" w:rsidRPr="00696901" w:rsidRDefault="00483C97">
            <w:pPr>
              <w:widowControl/>
              <w:jc w:val="left"/>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计划处</w:t>
            </w:r>
          </w:p>
        </w:tc>
      </w:tr>
      <w:tr w:rsidR="00483C97" w:rsidRPr="00696901" w:rsidTr="00483C97">
        <w:trPr>
          <w:trHeight w:val="600"/>
          <w:jc w:val="center"/>
        </w:trPr>
        <w:tc>
          <w:tcPr>
            <w:tcW w:w="6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3C97" w:rsidRPr="00696901" w:rsidRDefault="00483C97">
            <w:pPr>
              <w:widowControl/>
              <w:jc w:val="center"/>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42</w:t>
            </w:r>
          </w:p>
        </w:tc>
        <w:tc>
          <w:tcPr>
            <w:tcW w:w="11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83C97" w:rsidRPr="00696901" w:rsidRDefault="00483C97">
            <w:pPr>
              <w:widowControl/>
              <w:jc w:val="left"/>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2018C33143</w:t>
            </w:r>
          </w:p>
        </w:tc>
        <w:tc>
          <w:tcPr>
            <w:tcW w:w="26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83C97" w:rsidRPr="00696901" w:rsidRDefault="00483C97">
            <w:pPr>
              <w:widowControl/>
              <w:jc w:val="left"/>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舟山大黄鱼陆海接力养殖关键技术研究与示范</w:t>
            </w:r>
          </w:p>
        </w:tc>
        <w:tc>
          <w:tcPr>
            <w:tcW w:w="13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83C97" w:rsidRPr="00696901" w:rsidRDefault="00483C97">
            <w:pPr>
              <w:widowControl/>
              <w:jc w:val="left"/>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浙江省舟山市水产研究所</w:t>
            </w:r>
          </w:p>
        </w:tc>
        <w:tc>
          <w:tcPr>
            <w:tcW w:w="16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3C97" w:rsidRPr="00696901" w:rsidRDefault="00483C97">
            <w:pPr>
              <w:widowControl/>
              <w:jc w:val="left"/>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市级公益类科技项目</w:t>
            </w:r>
          </w:p>
        </w:tc>
        <w:tc>
          <w:tcPr>
            <w:tcW w:w="16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83C97" w:rsidRPr="00696901" w:rsidRDefault="00483C97">
            <w:pPr>
              <w:widowControl/>
              <w:jc w:val="left"/>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市海洋与渔业局</w:t>
            </w:r>
          </w:p>
        </w:tc>
        <w:tc>
          <w:tcPr>
            <w:tcW w:w="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83C97" w:rsidRPr="00696901" w:rsidRDefault="00483C97">
            <w:pPr>
              <w:widowControl/>
              <w:jc w:val="left"/>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海洋处</w:t>
            </w:r>
          </w:p>
        </w:tc>
      </w:tr>
      <w:tr w:rsidR="00483C97" w:rsidRPr="00696901" w:rsidTr="00483C97">
        <w:trPr>
          <w:trHeight w:val="600"/>
          <w:jc w:val="center"/>
        </w:trPr>
        <w:tc>
          <w:tcPr>
            <w:tcW w:w="6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3C97" w:rsidRPr="00696901" w:rsidRDefault="00483C97">
            <w:pPr>
              <w:widowControl/>
              <w:jc w:val="center"/>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43</w:t>
            </w:r>
          </w:p>
        </w:tc>
        <w:tc>
          <w:tcPr>
            <w:tcW w:w="11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83C97" w:rsidRPr="00696901" w:rsidRDefault="00483C97">
            <w:pPr>
              <w:widowControl/>
              <w:jc w:val="left"/>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2018C33144</w:t>
            </w:r>
          </w:p>
        </w:tc>
        <w:tc>
          <w:tcPr>
            <w:tcW w:w="26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83C97" w:rsidRPr="00696901" w:rsidRDefault="00483C97">
            <w:pPr>
              <w:widowControl/>
              <w:jc w:val="left"/>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舟山地区秋茄引种与培育关键技术研究</w:t>
            </w:r>
          </w:p>
        </w:tc>
        <w:tc>
          <w:tcPr>
            <w:tcW w:w="13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83C97" w:rsidRPr="00696901" w:rsidRDefault="00483C97">
            <w:pPr>
              <w:widowControl/>
              <w:jc w:val="left"/>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浙江省舟山市水产研究所</w:t>
            </w:r>
          </w:p>
        </w:tc>
        <w:tc>
          <w:tcPr>
            <w:tcW w:w="16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3C97" w:rsidRPr="00696901" w:rsidRDefault="00483C97">
            <w:pPr>
              <w:widowControl/>
              <w:jc w:val="left"/>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市级公益类科技项目</w:t>
            </w:r>
          </w:p>
        </w:tc>
        <w:tc>
          <w:tcPr>
            <w:tcW w:w="16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83C97" w:rsidRPr="00696901" w:rsidRDefault="00483C97">
            <w:pPr>
              <w:widowControl/>
              <w:jc w:val="left"/>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市海洋与渔业局</w:t>
            </w:r>
          </w:p>
        </w:tc>
        <w:tc>
          <w:tcPr>
            <w:tcW w:w="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83C97" w:rsidRPr="00696901" w:rsidRDefault="00483C97">
            <w:pPr>
              <w:widowControl/>
              <w:jc w:val="left"/>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海洋处</w:t>
            </w:r>
          </w:p>
        </w:tc>
      </w:tr>
      <w:tr w:rsidR="00483C97" w:rsidRPr="00696901" w:rsidTr="00483C97">
        <w:trPr>
          <w:trHeight w:val="600"/>
          <w:jc w:val="center"/>
        </w:trPr>
        <w:tc>
          <w:tcPr>
            <w:tcW w:w="6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3C97" w:rsidRPr="00696901" w:rsidRDefault="00483C97">
            <w:pPr>
              <w:widowControl/>
              <w:jc w:val="center"/>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44</w:t>
            </w:r>
          </w:p>
        </w:tc>
        <w:tc>
          <w:tcPr>
            <w:tcW w:w="11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83C97" w:rsidRPr="00696901" w:rsidRDefault="00483C97">
            <w:pPr>
              <w:widowControl/>
              <w:jc w:val="left"/>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2018C33180</w:t>
            </w:r>
          </w:p>
        </w:tc>
        <w:tc>
          <w:tcPr>
            <w:tcW w:w="26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83C97" w:rsidRPr="00696901" w:rsidRDefault="00483C97">
            <w:pPr>
              <w:widowControl/>
              <w:jc w:val="left"/>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舟山市在用起重机械金属结构腐蚀现状调研及腐蚀失效评价方法研究</w:t>
            </w:r>
          </w:p>
        </w:tc>
        <w:tc>
          <w:tcPr>
            <w:tcW w:w="13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83C97" w:rsidRPr="00696901" w:rsidRDefault="00483C97">
            <w:pPr>
              <w:widowControl/>
              <w:jc w:val="left"/>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舟山市特种设备检测院</w:t>
            </w:r>
          </w:p>
        </w:tc>
        <w:tc>
          <w:tcPr>
            <w:tcW w:w="16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3C97" w:rsidRPr="00696901" w:rsidRDefault="00483C97">
            <w:pPr>
              <w:widowControl/>
              <w:jc w:val="left"/>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市级公益类科技项目</w:t>
            </w:r>
          </w:p>
        </w:tc>
        <w:tc>
          <w:tcPr>
            <w:tcW w:w="16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83C97" w:rsidRPr="00696901" w:rsidRDefault="00483C97">
            <w:pPr>
              <w:widowControl/>
              <w:jc w:val="left"/>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市市场监督管理局</w:t>
            </w:r>
          </w:p>
        </w:tc>
        <w:tc>
          <w:tcPr>
            <w:tcW w:w="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83C97" w:rsidRPr="00696901" w:rsidRDefault="00483C97">
            <w:pPr>
              <w:widowControl/>
              <w:jc w:val="left"/>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海洋处</w:t>
            </w:r>
          </w:p>
        </w:tc>
      </w:tr>
      <w:tr w:rsidR="00483C97" w:rsidRPr="00696901" w:rsidTr="00483C97">
        <w:trPr>
          <w:trHeight w:val="600"/>
          <w:jc w:val="center"/>
        </w:trPr>
        <w:tc>
          <w:tcPr>
            <w:tcW w:w="6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3C97" w:rsidRPr="00696901" w:rsidRDefault="00483C97">
            <w:pPr>
              <w:widowControl/>
              <w:jc w:val="center"/>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45</w:t>
            </w:r>
          </w:p>
        </w:tc>
        <w:tc>
          <w:tcPr>
            <w:tcW w:w="11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83C97" w:rsidRPr="00696901" w:rsidRDefault="00483C97">
            <w:pPr>
              <w:widowControl/>
              <w:jc w:val="left"/>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2018C33215</w:t>
            </w:r>
          </w:p>
        </w:tc>
        <w:tc>
          <w:tcPr>
            <w:tcW w:w="26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83C97" w:rsidRPr="00696901" w:rsidRDefault="00483C97">
            <w:pPr>
              <w:widowControl/>
              <w:jc w:val="left"/>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基于全站扫描技术的绿色石化储罐容积测量方法研究</w:t>
            </w:r>
          </w:p>
        </w:tc>
        <w:tc>
          <w:tcPr>
            <w:tcW w:w="13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83C97" w:rsidRPr="00696901" w:rsidRDefault="00483C97">
            <w:pPr>
              <w:widowControl/>
              <w:jc w:val="left"/>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舟山市质量技术监督检测研究院</w:t>
            </w:r>
          </w:p>
        </w:tc>
        <w:tc>
          <w:tcPr>
            <w:tcW w:w="16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3C97" w:rsidRPr="00696901" w:rsidRDefault="00483C97">
            <w:pPr>
              <w:widowControl/>
              <w:jc w:val="left"/>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市级公益类科技项目</w:t>
            </w:r>
          </w:p>
        </w:tc>
        <w:tc>
          <w:tcPr>
            <w:tcW w:w="16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83C97" w:rsidRPr="00696901" w:rsidRDefault="00483C97">
            <w:pPr>
              <w:widowControl/>
              <w:jc w:val="left"/>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市市场监督管理局</w:t>
            </w:r>
          </w:p>
        </w:tc>
        <w:tc>
          <w:tcPr>
            <w:tcW w:w="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83C97" w:rsidRPr="00696901" w:rsidRDefault="00483C97">
            <w:pPr>
              <w:widowControl/>
              <w:jc w:val="left"/>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海洋处</w:t>
            </w:r>
          </w:p>
        </w:tc>
      </w:tr>
      <w:tr w:rsidR="00483C97" w:rsidRPr="00696901" w:rsidTr="00483C97">
        <w:trPr>
          <w:trHeight w:val="600"/>
          <w:jc w:val="center"/>
        </w:trPr>
        <w:tc>
          <w:tcPr>
            <w:tcW w:w="6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3C97" w:rsidRPr="00696901" w:rsidRDefault="00483C97">
            <w:pPr>
              <w:widowControl/>
              <w:jc w:val="center"/>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46</w:t>
            </w:r>
          </w:p>
        </w:tc>
        <w:tc>
          <w:tcPr>
            <w:tcW w:w="11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83C97" w:rsidRPr="00696901" w:rsidRDefault="00483C97">
            <w:pPr>
              <w:widowControl/>
              <w:jc w:val="left"/>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2018C13236</w:t>
            </w:r>
          </w:p>
        </w:tc>
        <w:tc>
          <w:tcPr>
            <w:tcW w:w="26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83C97" w:rsidRPr="00696901" w:rsidRDefault="00483C97">
            <w:pPr>
              <w:widowControl/>
              <w:jc w:val="left"/>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自升式平台实时状态监测评价方法研究</w:t>
            </w:r>
          </w:p>
        </w:tc>
        <w:tc>
          <w:tcPr>
            <w:tcW w:w="13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83C97" w:rsidRPr="00696901" w:rsidRDefault="00483C97">
            <w:pPr>
              <w:widowControl/>
              <w:jc w:val="left"/>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舟山市质量技术监督检测研究院</w:t>
            </w:r>
          </w:p>
        </w:tc>
        <w:tc>
          <w:tcPr>
            <w:tcW w:w="16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3C97" w:rsidRPr="00696901" w:rsidRDefault="00483C97">
            <w:pPr>
              <w:widowControl/>
              <w:jc w:val="left"/>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市级公益类科技项目</w:t>
            </w:r>
          </w:p>
        </w:tc>
        <w:tc>
          <w:tcPr>
            <w:tcW w:w="16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83C97" w:rsidRPr="00696901" w:rsidRDefault="00483C97">
            <w:pPr>
              <w:widowControl/>
              <w:jc w:val="left"/>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市市场监督管理局</w:t>
            </w:r>
          </w:p>
        </w:tc>
        <w:tc>
          <w:tcPr>
            <w:tcW w:w="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83C97" w:rsidRPr="00696901" w:rsidRDefault="00483C97">
            <w:pPr>
              <w:widowControl/>
              <w:jc w:val="left"/>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海洋处</w:t>
            </w:r>
          </w:p>
        </w:tc>
      </w:tr>
      <w:tr w:rsidR="00483C97" w:rsidRPr="00696901" w:rsidTr="00483C97">
        <w:trPr>
          <w:trHeight w:val="600"/>
          <w:jc w:val="center"/>
        </w:trPr>
        <w:tc>
          <w:tcPr>
            <w:tcW w:w="6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3C97" w:rsidRPr="00696901" w:rsidRDefault="00483C97">
            <w:pPr>
              <w:widowControl/>
              <w:jc w:val="center"/>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47</w:t>
            </w:r>
          </w:p>
        </w:tc>
        <w:tc>
          <w:tcPr>
            <w:tcW w:w="11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83C97" w:rsidRPr="00696901" w:rsidRDefault="00483C97">
            <w:pPr>
              <w:widowControl/>
              <w:jc w:val="left"/>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2018C23221</w:t>
            </w:r>
          </w:p>
        </w:tc>
        <w:tc>
          <w:tcPr>
            <w:tcW w:w="26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83C97" w:rsidRPr="00696901" w:rsidRDefault="00483C97">
            <w:pPr>
              <w:widowControl/>
              <w:jc w:val="left"/>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 xml:space="preserve"> 基于无线传感器的结构变形监测系统</w:t>
            </w:r>
          </w:p>
        </w:tc>
        <w:tc>
          <w:tcPr>
            <w:tcW w:w="13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83C97" w:rsidRPr="00696901" w:rsidRDefault="00483C97">
            <w:pPr>
              <w:widowControl/>
              <w:jc w:val="left"/>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舟山市质量技术监督检测研究院</w:t>
            </w:r>
          </w:p>
        </w:tc>
        <w:tc>
          <w:tcPr>
            <w:tcW w:w="16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3C97" w:rsidRPr="00696901" w:rsidRDefault="00483C97">
            <w:pPr>
              <w:widowControl/>
              <w:jc w:val="left"/>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市级公益类科技项目</w:t>
            </w:r>
          </w:p>
        </w:tc>
        <w:tc>
          <w:tcPr>
            <w:tcW w:w="16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83C97" w:rsidRPr="00696901" w:rsidRDefault="00483C97">
            <w:pPr>
              <w:widowControl/>
              <w:jc w:val="left"/>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市市场监督管理局</w:t>
            </w:r>
          </w:p>
        </w:tc>
        <w:tc>
          <w:tcPr>
            <w:tcW w:w="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83C97" w:rsidRPr="00696901" w:rsidRDefault="00483C97">
            <w:pPr>
              <w:widowControl/>
              <w:jc w:val="left"/>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海洋处</w:t>
            </w:r>
          </w:p>
        </w:tc>
      </w:tr>
      <w:tr w:rsidR="00483C97" w:rsidRPr="00696901" w:rsidTr="00483C97">
        <w:trPr>
          <w:trHeight w:val="600"/>
          <w:jc w:val="center"/>
        </w:trPr>
        <w:tc>
          <w:tcPr>
            <w:tcW w:w="6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3C97" w:rsidRPr="00696901" w:rsidRDefault="00483C97">
            <w:pPr>
              <w:widowControl/>
              <w:jc w:val="center"/>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48</w:t>
            </w:r>
          </w:p>
        </w:tc>
        <w:tc>
          <w:tcPr>
            <w:tcW w:w="11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83C97" w:rsidRPr="00696901" w:rsidRDefault="00483C97">
            <w:pPr>
              <w:widowControl/>
              <w:jc w:val="left"/>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2018C33229</w:t>
            </w:r>
          </w:p>
        </w:tc>
        <w:tc>
          <w:tcPr>
            <w:tcW w:w="26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83C97" w:rsidRPr="00696901" w:rsidRDefault="00483C97">
            <w:pPr>
              <w:widowControl/>
              <w:jc w:val="left"/>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视觉非接触在线自动检测装置研制与应用</w:t>
            </w:r>
          </w:p>
        </w:tc>
        <w:tc>
          <w:tcPr>
            <w:tcW w:w="13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83C97" w:rsidRPr="00696901" w:rsidRDefault="00483C97">
            <w:pPr>
              <w:widowControl/>
              <w:jc w:val="left"/>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舟山市质量技术监督检测研究院</w:t>
            </w:r>
          </w:p>
        </w:tc>
        <w:tc>
          <w:tcPr>
            <w:tcW w:w="16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3C97" w:rsidRPr="00696901" w:rsidRDefault="00483C97">
            <w:pPr>
              <w:widowControl/>
              <w:jc w:val="left"/>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市级公益类科技项目</w:t>
            </w:r>
          </w:p>
        </w:tc>
        <w:tc>
          <w:tcPr>
            <w:tcW w:w="16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83C97" w:rsidRPr="00696901" w:rsidRDefault="00483C97">
            <w:pPr>
              <w:widowControl/>
              <w:jc w:val="left"/>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市市场监督管理局</w:t>
            </w:r>
          </w:p>
        </w:tc>
        <w:tc>
          <w:tcPr>
            <w:tcW w:w="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83C97" w:rsidRPr="00696901" w:rsidRDefault="00483C97">
            <w:pPr>
              <w:widowControl/>
              <w:jc w:val="left"/>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海洋处</w:t>
            </w:r>
          </w:p>
        </w:tc>
      </w:tr>
      <w:tr w:rsidR="00483C97" w:rsidRPr="00696901" w:rsidTr="00483C97">
        <w:trPr>
          <w:trHeight w:val="600"/>
          <w:jc w:val="center"/>
        </w:trPr>
        <w:tc>
          <w:tcPr>
            <w:tcW w:w="6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3C97" w:rsidRPr="00696901" w:rsidRDefault="00483C97">
            <w:pPr>
              <w:widowControl/>
              <w:jc w:val="center"/>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49</w:t>
            </w:r>
          </w:p>
        </w:tc>
        <w:tc>
          <w:tcPr>
            <w:tcW w:w="11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83C97" w:rsidRPr="00696901" w:rsidRDefault="00483C97">
            <w:pPr>
              <w:widowControl/>
              <w:jc w:val="left"/>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2018C33223</w:t>
            </w:r>
          </w:p>
        </w:tc>
        <w:tc>
          <w:tcPr>
            <w:tcW w:w="26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83C97" w:rsidRPr="00696901" w:rsidRDefault="00483C97">
            <w:pPr>
              <w:widowControl/>
              <w:jc w:val="left"/>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绿色石化储罐光纤光栅感温火灾探测系统防爆检测装置研究</w:t>
            </w:r>
          </w:p>
        </w:tc>
        <w:tc>
          <w:tcPr>
            <w:tcW w:w="13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83C97" w:rsidRPr="00696901" w:rsidRDefault="00483C97">
            <w:pPr>
              <w:widowControl/>
              <w:jc w:val="left"/>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舟山市质量技术监督检测研究院</w:t>
            </w:r>
          </w:p>
        </w:tc>
        <w:tc>
          <w:tcPr>
            <w:tcW w:w="16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3C97" w:rsidRPr="00696901" w:rsidRDefault="00483C97">
            <w:pPr>
              <w:widowControl/>
              <w:jc w:val="left"/>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市级公益类科技项目</w:t>
            </w:r>
          </w:p>
        </w:tc>
        <w:tc>
          <w:tcPr>
            <w:tcW w:w="16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83C97" w:rsidRPr="00696901" w:rsidRDefault="00483C97">
            <w:pPr>
              <w:widowControl/>
              <w:jc w:val="left"/>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市市场监督管理局</w:t>
            </w:r>
          </w:p>
        </w:tc>
        <w:tc>
          <w:tcPr>
            <w:tcW w:w="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83C97" w:rsidRPr="00696901" w:rsidRDefault="00483C97">
            <w:pPr>
              <w:widowControl/>
              <w:jc w:val="left"/>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海洋处</w:t>
            </w:r>
          </w:p>
        </w:tc>
      </w:tr>
      <w:tr w:rsidR="00483C97" w:rsidRPr="00696901" w:rsidTr="00483C97">
        <w:trPr>
          <w:trHeight w:val="600"/>
          <w:jc w:val="center"/>
        </w:trPr>
        <w:tc>
          <w:tcPr>
            <w:tcW w:w="6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3C97" w:rsidRPr="00696901" w:rsidRDefault="00483C97">
            <w:pPr>
              <w:widowControl/>
              <w:jc w:val="center"/>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50</w:t>
            </w:r>
          </w:p>
        </w:tc>
        <w:tc>
          <w:tcPr>
            <w:tcW w:w="11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83C97" w:rsidRPr="00696901" w:rsidRDefault="00483C97">
            <w:pPr>
              <w:widowControl/>
              <w:jc w:val="left"/>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2018C33238</w:t>
            </w:r>
          </w:p>
        </w:tc>
        <w:tc>
          <w:tcPr>
            <w:tcW w:w="26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83C97" w:rsidRPr="00696901" w:rsidRDefault="00483C97">
            <w:pPr>
              <w:widowControl/>
              <w:jc w:val="left"/>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基于磁性固相萃取—UPLC-MS/MS技术快速检测食品中工业染料的方法研究与应用</w:t>
            </w:r>
          </w:p>
        </w:tc>
        <w:tc>
          <w:tcPr>
            <w:tcW w:w="13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83C97" w:rsidRPr="00696901" w:rsidRDefault="00483C97">
            <w:pPr>
              <w:widowControl/>
              <w:jc w:val="left"/>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舟山市食品药品检验检测研究院</w:t>
            </w:r>
          </w:p>
        </w:tc>
        <w:tc>
          <w:tcPr>
            <w:tcW w:w="16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3C97" w:rsidRPr="00696901" w:rsidRDefault="00483C97">
            <w:pPr>
              <w:widowControl/>
              <w:jc w:val="left"/>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市级公益类科技项目</w:t>
            </w:r>
          </w:p>
        </w:tc>
        <w:tc>
          <w:tcPr>
            <w:tcW w:w="16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83C97" w:rsidRPr="00696901" w:rsidRDefault="00483C97">
            <w:pPr>
              <w:widowControl/>
              <w:jc w:val="left"/>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市科技局</w:t>
            </w:r>
          </w:p>
        </w:tc>
        <w:tc>
          <w:tcPr>
            <w:tcW w:w="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83C97" w:rsidRPr="00696901" w:rsidRDefault="00483C97">
            <w:pPr>
              <w:widowControl/>
              <w:jc w:val="left"/>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海洋处</w:t>
            </w:r>
          </w:p>
        </w:tc>
      </w:tr>
      <w:tr w:rsidR="00483C97" w:rsidRPr="00696901" w:rsidTr="00483C97">
        <w:trPr>
          <w:trHeight w:val="600"/>
          <w:jc w:val="center"/>
        </w:trPr>
        <w:tc>
          <w:tcPr>
            <w:tcW w:w="6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3C97" w:rsidRPr="00696901" w:rsidRDefault="00483C97">
            <w:pPr>
              <w:widowControl/>
              <w:jc w:val="center"/>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51</w:t>
            </w:r>
          </w:p>
        </w:tc>
        <w:tc>
          <w:tcPr>
            <w:tcW w:w="11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83C97" w:rsidRPr="00696901" w:rsidRDefault="00483C97">
            <w:pPr>
              <w:widowControl/>
              <w:jc w:val="left"/>
              <w:textAlignment w:val="center"/>
              <w:rPr>
                <w:rFonts w:ascii="微软雅黑" w:eastAsia="微软雅黑" w:hAnsi="微软雅黑" w:cs="微软雅黑"/>
                <w:sz w:val="18"/>
                <w:szCs w:val="18"/>
              </w:rPr>
            </w:pPr>
            <w:r w:rsidRPr="00696901">
              <w:rPr>
                <w:rStyle w:val="font01"/>
                <w:rFonts w:hint="default"/>
                <w:color w:val="auto"/>
                <w:lang w:bidi="ar"/>
              </w:rPr>
              <w:t>2018C33231</w:t>
            </w:r>
          </w:p>
        </w:tc>
        <w:tc>
          <w:tcPr>
            <w:tcW w:w="26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83C97" w:rsidRPr="00696901" w:rsidRDefault="00483C97">
            <w:pPr>
              <w:widowControl/>
              <w:jc w:val="left"/>
              <w:textAlignment w:val="center"/>
              <w:rPr>
                <w:rFonts w:ascii="微软雅黑" w:eastAsia="微软雅黑" w:hAnsi="微软雅黑" w:cs="微软雅黑"/>
                <w:sz w:val="18"/>
                <w:szCs w:val="18"/>
              </w:rPr>
            </w:pPr>
            <w:proofErr w:type="spellStart"/>
            <w:r w:rsidRPr="00696901">
              <w:rPr>
                <w:rStyle w:val="font61"/>
                <w:rFonts w:hint="default"/>
                <w:color w:val="auto"/>
                <w:lang w:bidi="ar"/>
              </w:rPr>
              <w:t>Q</w:t>
            </w:r>
            <w:r w:rsidRPr="00696901">
              <w:rPr>
                <w:rStyle w:val="font01"/>
                <w:rFonts w:hint="default"/>
                <w:color w:val="auto"/>
                <w:lang w:bidi="ar"/>
              </w:rPr>
              <w:t>uEChERS</w:t>
            </w:r>
            <w:proofErr w:type="spellEnd"/>
            <w:r w:rsidRPr="00696901">
              <w:rPr>
                <w:rStyle w:val="font01"/>
                <w:rFonts w:hint="default"/>
                <w:color w:val="auto"/>
                <w:lang w:bidi="ar"/>
              </w:rPr>
              <w:t>-UPLC-MS/MS高通量快速检测水果农药残留的技术研究</w:t>
            </w:r>
          </w:p>
        </w:tc>
        <w:tc>
          <w:tcPr>
            <w:tcW w:w="13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83C97" w:rsidRPr="00696901" w:rsidRDefault="00483C97">
            <w:pPr>
              <w:widowControl/>
              <w:jc w:val="left"/>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舟山市食品药品检验检测研究院</w:t>
            </w:r>
          </w:p>
        </w:tc>
        <w:tc>
          <w:tcPr>
            <w:tcW w:w="16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3C97" w:rsidRPr="00696901" w:rsidRDefault="00483C97">
            <w:pPr>
              <w:widowControl/>
              <w:jc w:val="left"/>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市级公益类科技项目</w:t>
            </w:r>
          </w:p>
        </w:tc>
        <w:tc>
          <w:tcPr>
            <w:tcW w:w="16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83C97" w:rsidRPr="00696901" w:rsidRDefault="00483C97">
            <w:pPr>
              <w:widowControl/>
              <w:jc w:val="left"/>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市科技局</w:t>
            </w:r>
          </w:p>
        </w:tc>
        <w:tc>
          <w:tcPr>
            <w:tcW w:w="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83C97" w:rsidRPr="00696901" w:rsidRDefault="00483C97">
            <w:pPr>
              <w:widowControl/>
              <w:jc w:val="left"/>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海洋处</w:t>
            </w:r>
          </w:p>
        </w:tc>
      </w:tr>
      <w:tr w:rsidR="00483C97" w:rsidRPr="00696901" w:rsidTr="00001CB0">
        <w:trPr>
          <w:trHeight w:val="600"/>
          <w:jc w:val="center"/>
        </w:trPr>
        <w:tc>
          <w:tcPr>
            <w:tcW w:w="9775"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483C97" w:rsidRPr="00483C97" w:rsidRDefault="00483C97" w:rsidP="00483C97">
            <w:pPr>
              <w:widowControl/>
              <w:jc w:val="center"/>
              <w:textAlignment w:val="center"/>
              <w:rPr>
                <w:rFonts w:ascii="微软雅黑" w:eastAsia="微软雅黑" w:hAnsi="微软雅黑" w:cs="微软雅黑"/>
                <w:b/>
                <w:kern w:val="0"/>
                <w:sz w:val="18"/>
                <w:szCs w:val="18"/>
                <w:lang w:bidi="ar"/>
              </w:rPr>
            </w:pPr>
            <w:r w:rsidRPr="00483C97">
              <w:rPr>
                <w:rFonts w:ascii="微软雅黑" w:eastAsia="微软雅黑" w:hAnsi="微软雅黑" w:cs="微软雅黑" w:hint="eastAsia"/>
                <w:b/>
                <w:kern w:val="0"/>
                <w:sz w:val="18"/>
                <w:szCs w:val="18"/>
                <w:lang w:bidi="ar"/>
              </w:rPr>
              <w:t>定海区</w:t>
            </w:r>
          </w:p>
        </w:tc>
      </w:tr>
      <w:tr w:rsidR="00483C97" w:rsidRPr="00696901" w:rsidTr="00483C97">
        <w:trPr>
          <w:trHeight w:val="600"/>
          <w:jc w:val="center"/>
        </w:trPr>
        <w:tc>
          <w:tcPr>
            <w:tcW w:w="6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3C97" w:rsidRPr="00696901" w:rsidRDefault="00483C97">
            <w:pPr>
              <w:widowControl/>
              <w:ind w:firstLineChars="100" w:firstLine="180"/>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52</w:t>
            </w:r>
          </w:p>
        </w:tc>
        <w:tc>
          <w:tcPr>
            <w:tcW w:w="11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83C97" w:rsidRPr="00696901" w:rsidRDefault="00483C97">
            <w:pPr>
              <w:widowControl/>
              <w:jc w:val="left"/>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2018C33186</w:t>
            </w:r>
          </w:p>
        </w:tc>
        <w:tc>
          <w:tcPr>
            <w:tcW w:w="26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83C97" w:rsidRPr="00696901" w:rsidRDefault="00483C97">
            <w:pPr>
              <w:widowControl/>
              <w:jc w:val="left"/>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定海蔬菜瓜果大棚通风指数预报研究</w:t>
            </w:r>
          </w:p>
        </w:tc>
        <w:tc>
          <w:tcPr>
            <w:tcW w:w="13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83C97" w:rsidRPr="00696901" w:rsidRDefault="00483C97">
            <w:pPr>
              <w:widowControl/>
              <w:jc w:val="left"/>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舟山市定海区气象局</w:t>
            </w:r>
          </w:p>
        </w:tc>
        <w:tc>
          <w:tcPr>
            <w:tcW w:w="16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83C97" w:rsidRPr="00696901" w:rsidRDefault="00483C97">
            <w:pPr>
              <w:widowControl/>
              <w:jc w:val="left"/>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市级公益类科技项目</w:t>
            </w:r>
          </w:p>
        </w:tc>
        <w:tc>
          <w:tcPr>
            <w:tcW w:w="16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83C97" w:rsidRPr="00696901" w:rsidRDefault="00483C97">
            <w:pPr>
              <w:widowControl/>
              <w:jc w:val="left"/>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定海区经科局</w:t>
            </w:r>
          </w:p>
        </w:tc>
        <w:tc>
          <w:tcPr>
            <w:tcW w:w="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83C97" w:rsidRPr="00696901" w:rsidRDefault="00483C97">
            <w:pPr>
              <w:widowControl/>
              <w:jc w:val="left"/>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计划处</w:t>
            </w:r>
          </w:p>
        </w:tc>
      </w:tr>
      <w:tr w:rsidR="00483C97" w:rsidRPr="00696901" w:rsidTr="00483C97">
        <w:trPr>
          <w:trHeight w:val="600"/>
          <w:jc w:val="center"/>
        </w:trPr>
        <w:tc>
          <w:tcPr>
            <w:tcW w:w="6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3C97" w:rsidRPr="00696901" w:rsidRDefault="00483C97">
            <w:pPr>
              <w:widowControl/>
              <w:jc w:val="center"/>
              <w:textAlignment w:val="center"/>
              <w:rPr>
                <w:rFonts w:ascii="微软雅黑" w:eastAsia="微软雅黑" w:hAnsi="微软雅黑" w:cs="微软雅黑"/>
                <w:sz w:val="18"/>
                <w:szCs w:val="18"/>
              </w:rPr>
            </w:pPr>
            <w:r w:rsidRPr="00696901">
              <w:rPr>
                <w:rFonts w:ascii="微软雅黑" w:eastAsia="微软雅黑" w:hAnsi="微软雅黑" w:cs="微软雅黑" w:hint="eastAsia"/>
                <w:sz w:val="18"/>
                <w:szCs w:val="18"/>
              </w:rPr>
              <w:t>53</w:t>
            </w:r>
          </w:p>
        </w:tc>
        <w:tc>
          <w:tcPr>
            <w:tcW w:w="11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83C97" w:rsidRPr="00696901" w:rsidRDefault="00483C97">
            <w:pPr>
              <w:widowControl/>
              <w:jc w:val="left"/>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2018C33200</w:t>
            </w:r>
          </w:p>
        </w:tc>
        <w:tc>
          <w:tcPr>
            <w:tcW w:w="26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83C97" w:rsidRPr="00696901" w:rsidRDefault="00483C97">
            <w:pPr>
              <w:widowControl/>
              <w:jc w:val="left"/>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末段回肠预置腹壁下应用于腹腔镜直肠癌前切除术</w:t>
            </w:r>
          </w:p>
        </w:tc>
        <w:tc>
          <w:tcPr>
            <w:tcW w:w="13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83C97" w:rsidRPr="00696901" w:rsidRDefault="00483C97">
            <w:pPr>
              <w:widowControl/>
              <w:jc w:val="left"/>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上海交通大学医学院附属瑞金医院舟山分院</w:t>
            </w:r>
          </w:p>
        </w:tc>
        <w:tc>
          <w:tcPr>
            <w:tcW w:w="16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83C97" w:rsidRPr="00696901" w:rsidRDefault="00483C97">
            <w:pPr>
              <w:widowControl/>
              <w:jc w:val="left"/>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市级公益类科技项目</w:t>
            </w:r>
          </w:p>
        </w:tc>
        <w:tc>
          <w:tcPr>
            <w:tcW w:w="16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83C97" w:rsidRPr="00696901" w:rsidRDefault="00483C97">
            <w:pPr>
              <w:widowControl/>
              <w:jc w:val="left"/>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定海区经科局</w:t>
            </w:r>
          </w:p>
        </w:tc>
        <w:tc>
          <w:tcPr>
            <w:tcW w:w="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83C97" w:rsidRPr="00696901" w:rsidRDefault="00483C97">
            <w:pPr>
              <w:widowControl/>
              <w:jc w:val="left"/>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计划处</w:t>
            </w:r>
          </w:p>
        </w:tc>
      </w:tr>
      <w:tr w:rsidR="00483C97" w:rsidRPr="00696901" w:rsidTr="00001CB0">
        <w:trPr>
          <w:trHeight w:val="600"/>
          <w:jc w:val="center"/>
        </w:trPr>
        <w:tc>
          <w:tcPr>
            <w:tcW w:w="9775"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483C97" w:rsidRPr="00483C97" w:rsidRDefault="00483C97" w:rsidP="00483C97">
            <w:pPr>
              <w:widowControl/>
              <w:jc w:val="center"/>
              <w:textAlignment w:val="center"/>
              <w:rPr>
                <w:rFonts w:ascii="微软雅黑" w:eastAsia="微软雅黑" w:hAnsi="微软雅黑" w:cs="微软雅黑"/>
                <w:b/>
                <w:kern w:val="0"/>
                <w:sz w:val="18"/>
                <w:szCs w:val="18"/>
                <w:lang w:bidi="ar"/>
              </w:rPr>
            </w:pPr>
            <w:r w:rsidRPr="00483C97">
              <w:rPr>
                <w:rFonts w:ascii="微软雅黑" w:eastAsia="微软雅黑" w:hAnsi="微软雅黑" w:cs="微软雅黑" w:hint="eastAsia"/>
                <w:b/>
                <w:kern w:val="0"/>
                <w:sz w:val="18"/>
                <w:szCs w:val="18"/>
                <w:lang w:bidi="ar"/>
              </w:rPr>
              <w:t>普陀区</w:t>
            </w:r>
          </w:p>
        </w:tc>
      </w:tr>
      <w:tr w:rsidR="00483C97" w:rsidRPr="00696901" w:rsidTr="00483C97">
        <w:trPr>
          <w:trHeight w:val="600"/>
          <w:jc w:val="center"/>
        </w:trPr>
        <w:tc>
          <w:tcPr>
            <w:tcW w:w="6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3C97" w:rsidRPr="00696901" w:rsidRDefault="00483C97">
            <w:pPr>
              <w:widowControl/>
              <w:jc w:val="center"/>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lastRenderedPageBreak/>
              <w:t>54</w:t>
            </w:r>
          </w:p>
        </w:tc>
        <w:tc>
          <w:tcPr>
            <w:tcW w:w="11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83C97" w:rsidRPr="00696901" w:rsidRDefault="00483C97">
            <w:pPr>
              <w:widowControl/>
              <w:jc w:val="left"/>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2018C33115</w:t>
            </w:r>
          </w:p>
        </w:tc>
        <w:tc>
          <w:tcPr>
            <w:tcW w:w="26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83C97" w:rsidRPr="00696901" w:rsidRDefault="00483C97">
            <w:pPr>
              <w:widowControl/>
              <w:jc w:val="left"/>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代谢综合征与</w:t>
            </w:r>
            <w:proofErr w:type="gramStart"/>
            <w:r w:rsidRPr="00696901">
              <w:rPr>
                <w:rFonts w:ascii="微软雅黑" w:eastAsia="微软雅黑" w:hAnsi="微软雅黑" w:cs="微软雅黑" w:hint="eastAsia"/>
                <w:kern w:val="0"/>
                <w:sz w:val="18"/>
                <w:szCs w:val="18"/>
                <w:lang w:bidi="ar"/>
              </w:rPr>
              <w:t>冠状动脉慢血流</w:t>
            </w:r>
            <w:proofErr w:type="gramEnd"/>
            <w:r w:rsidRPr="00696901">
              <w:rPr>
                <w:rFonts w:ascii="微软雅黑" w:eastAsia="微软雅黑" w:hAnsi="微软雅黑" w:cs="微软雅黑" w:hint="eastAsia"/>
                <w:kern w:val="0"/>
                <w:sz w:val="18"/>
                <w:szCs w:val="18"/>
                <w:lang w:bidi="ar"/>
              </w:rPr>
              <w:t>相关性的临床研究</w:t>
            </w:r>
          </w:p>
        </w:tc>
        <w:tc>
          <w:tcPr>
            <w:tcW w:w="13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83C97" w:rsidRPr="00696901" w:rsidRDefault="00483C97">
            <w:pPr>
              <w:widowControl/>
              <w:jc w:val="left"/>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普陀医院</w:t>
            </w:r>
          </w:p>
        </w:tc>
        <w:tc>
          <w:tcPr>
            <w:tcW w:w="16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83C97" w:rsidRPr="00696901" w:rsidRDefault="00483C97">
            <w:pPr>
              <w:widowControl/>
              <w:jc w:val="left"/>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市级公益类科技项目</w:t>
            </w:r>
          </w:p>
        </w:tc>
        <w:tc>
          <w:tcPr>
            <w:tcW w:w="16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83C97" w:rsidRPr="00696901" w:rsidRDefault="00483C97">
            <w:pPr>
              <w:widowControl/>
              <w:jc w:val="left"/>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普陀区经科局</w:t>
            </w:r>
          </w:p>
        </w:tc>
        <w:tc>
          <w:tcPr>
            <w:tcW w:w="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83C97" w:rsidRPr="00696901" w:rsidRDefault="00483C97">
            <w:pPr>
              <w:widowControl/>
              <w:jc w:val="left"/>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计划处</w:t>
            </w:r>
          </w:p>
        </w:tc>
      </w:tr>
      <w:tr w:rsidR="00483C97" w:rsidRPr="00696901" w:rsidTr="00483C97">
        <w:trPr>
          <w:trHeight w:val="600"/>
          <w:jc w:val="center"/>
        </w:trPr>
        <w:tc>
          <w:tcPr>
            <w:tcW w:w="6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3C97" w:rsidRPr="00696901" w:rsidRDefault="00483C97">
            <w:pPr>
              <w:widowControl/>
              <w:jc w:val="center"/>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55</w:t>
            </w:r>
          </w:p>
        </w:tc>
        <w:tc>
          <w:tcPr>
            <w:tcW w:w="11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83C97" w:rsidRPr="00696901" w:rsidRDefault="00483C97">
            <w:pPr>
              <w:widowControl/>
              <w:jc w:val="left"/>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2018C13129</w:t>
            </w:r>
          </w:p>
        </w:tc>
        <w:tc>
          <w:tcPr>
            <w:tcW w:w="26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83C97" w:rsidRPr="00696901" w:rsidRDefault="00483C97">
            <w:pPr>
              <w:widowControl/>
              <w:jc w:val="left"/>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闭合手法整复、弹性髓内钉治疗儿童</w:t>
            </w:r>
            <w:proofErr w:type="gramStart"/>
            <w:r w:rsidRPr="00696901">
              <w:rPr>
                <w:rFonts w:ascii="微软雅黑" w:eastAsia="微软雅黑" w:hAnsi="微软雅黑" w:cs="微软雅黑" w:hint="eastAsia"/>
                <w:kern w:val="0"/>
                <w:sz w:val="18"/>
                <w:szCs w:val="18"/>
                <w:lang w:bidi="ar"/>
              </w:rPr>
              <w:t>胫</w:t>
            </w:r>
            <w:proofErr w:type="gramEnd"/>
            <w:r w:rsidRPr="00696901">
              <w:rPr>
                <w:rFonts w:ascii="微软雅黑" w:eastAsia="微软雅黑" w:hAnsi="微软雅黑" w:cs="微软雅黑" w:hint="eastAsia"/>
                <w:kern w:val="0"/>
                <w:sz w:val="18"/>
                <w:szCs w:val="18"/>
                <w:lang w:bidi="ar"/>
              </w:rPr>
              <w:t>腓骨骨折的临床研究</w:t>
            </w:r>
          </w:p>
        </w:tc>
        <w:tc>
          <w:tcPr>
            <w:tcW w:w="13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83C97" w:rsidRPr="00696901" w:rsidRDefault="00483C97">
            <w:pPr>
              <w:widowControl/>
              <w:jc w:val="left"/>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舟山</w:t>
            </w:r>
            <w:proofErr w:type="gramStart"/>
            <w:r w:rsidRPr="00696901">
              <w:rPr>
                <w:rFonts w:ascii="微软雅黑" w:eastAsia="微软雅黑" w:hAnsi="微软雅黑" w:cs="微软雅黑" w:hint="eastAsia"/>
                <w:kern w:val="0"/>
                <w:sz w:val="18"/>
                <w:szCs w:val="18"/>
                <w:lang w:bidi="ar"/>
              </w:rPr>
              <w:t>顾鹤传</w:t>
            </w:r>
            <w:proofErr w:type="gramEnd"/>
            <w:r w:rsidRPr="00696901">
              <w:rPr>
                <w:rFonts w:ascii="微软雅黑" w:eastAsia="微软雅黑" w:hAnsi="微软雅黑" w:cs="微软雅黑" w:hint="eastAsia"/>
                <w:kern w:val="0"/>
                <w:sz w:val="18"/>
                <w:szCs w:val="18"/>
                <w:lang w:bidi="ar"/>
              </w:rPr>
              <w:t>骨伤医院有限公司</w:t>
            </w:r>
          </w:p>
        </w:tc>
        <w:tc>
          <w:tcPr>
            <w:tcW w:w="16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83C97" w:rsidRPr="00696901" w:rsidRDefault="00483C97">
            <w:pPr>
              <w:widowControl/>
              <w:jc w:val="left"/>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市级公益类科技项目</w:t>
            </w:r>
          </w:p>
        </w:tc>
        <w:tc>
          <w:tcPr>
            <w:tcW w:w="16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83C97" w:rsidRPr="00696901" w:rsidRDefault="00483C97">
            <w:pPr>
              <w:widowControl/>
              <w:jc w:val="left"/>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普陀区经科局</w:t>
            </w:r>
          </w:p>
        </w:tc>
        <w:tc>
          <w:tcPr>
            <w:tcW w:w="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83C97" w:rsidRPr="00696901" w:rsidRDefault="00483C97">
            <w:pPr>
              <w:widowControl/>
              <w:jc w:val="left"/>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计划处</w:t>
            </w:r>
          </w:p>
        </w:tc>
      </w:tr>
      <w:tr w:rsidR="00483C97" w:rsidRPr="00696901" w:rsidTr="00001CB0">
        <w:trPr>
          <w:trHeight w:val="600"/>
          <w:jc w:val="center"/>
        </w:trPr>
        <w:tc>
          <w:tcPr>
            <w:tcW w:w="9775"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483C97" w:rsidRPr="00483C97" w:rsidRDefault="00483C97" w:rsidP="00483C97">
            <w:pPr>
              <w:widowControl/>
              <w:jc w:val="center"/>
              <w:textAlignment w:val="center"/>
              <w:rPr>
                <w:rFonts w:ascii="微软雅黑" w:eastAsia="微软雅黑" w:hAnsi="微软雅黑" w:cs="微软雅黑"/>
                <w:b/>
                <w:kern w:val="0"/>
                <w:sz w:val="18"/>
                <w:szCs w:val="18"/>
                <w:lang w:bidi="ar"/>
              </w:rPr>
            </w:pPr>
            <w:r w:rsidRPr="00483C97">
              <w:rPr>
                <w:rFonts w:ascii="微软雅黑" w:eastAsia="微软雅黑" w:hAnsi="微软雅黑" w:cs="微软雅黑" w:hint="eastAsia"/>
                <w:b/>
                <w:kern w:val="0"/>
                <w:sz w:val="18"/>
                <w:szCs w:val="18"/>
                <w:lang w:bidi="ar"/>
              </w:rPr>
              <w:t>嵊泗县</w:t>
            </w:r>
          </w:p>
        </w:tc>
      </w:tr>
      <w:tr w:rsidR="00483C97" w:rsidRPr="00696901" w:rsidTr="00483C97">
        <w:trPr>
          <w:trHeight w:val="600"/>
          <w:jc w:val="center"/>
        </w:trPr>
        <w:tc>
          <w:tcPr>
            <w:tcW w:w="6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3C97" w:rsidRPr="00696901" w:rsidRDefault="00483C97">
            <w:pPr>
              <w:widowControl/>
              <w:jc w:val="center"/>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56</w:t>
            </w:r>
          </w:p>
        </w:tc>
        <w:tc>
          <w:tcPr>
            <w:tcW w:w="11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83C97" w:rsidRPr="00696901" w:rsidRDefault="00483C97">
            <w:pPr>
              <w:widowControl/>
              <w:jc w:val="left"/>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2018C33147</w:t>
            </w:r>
          </w:p>
        </w:tc>
        <w:tc>
          <w:tcPr>
            <w:tcW w:w="26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83C97" w:rsidRPr="00696901" w:rsidRDefault="00483C97">
            <w:pPr>
              <w:widowControl/>
              <w:jc w:val="left"/>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嵊泗海域葛氏长臂虾资源修复关键技术研究</w:t>
            </w:r>
          </w:p>
        </w:tc>
        <w:tc>
          <w:tcPr>
            <w:tcW w:w="13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83C97" w:rsidRPr="00696901" w:rsidRDefault="00483C97">
            <w:pPr>
              <w:widowControl/>
              <w:jc w:val="left"/>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嵊泗县海洋科技研究所</w:t>
            </w:r>
          </w:p>
        </w:tc>
        <w:tc>
          <w:tcPr>
            <w:tcW w:w="16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83C97" w:rsidRPr="00696901" w:rsidRDefault="00483C97">
            <w:pPr>
              <w:widowControl/>
              <w:jc w:val="left"/>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市级公益类科技项目</w:t>
            </w:r>
          </w:p>
        </w:tc>
        <w:tc>
          <w:tcPr>
            <w:tcW w:w="16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83C97" w:rsidRPr="00696901" w:rsidRDefault="00483C97">
            <w:pPr>
              <w:widowControl/>
              <w:jc w:val="left"/>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嵊泗县科技局</w:t>
            </w:r>
          </w:p>
        </w:tc>
        <w:tc>
          <w:tcPr>
            <w:tcW w:w="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83C97" w:rsidRPr="00696901" w:rsidRDefault="00483C97">
            <w:pPr>
              <w:widowControl/>
              <w:jc w:val="left"/>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海洋处</w:t>
            </w:r>
          </w:p>
        </w:tc>
      </w:tr>
      <w:tr w:rsidR="00483C97" w:rsidRPr="00696901" w:rsidTr="00483C97">
        <w:trPr>
          <w:trHeight w:val="600"/>
          <w:jc w:val="center"/>
        </w:trPr>
        <w:tc>
          <w:tcPr>
            <w:tcW w:w="6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3C97" w:rsidRPr="00696901" w:rsidRDefault="00483C97">
            <w:pPr>
              <w:widowControl/>
              <w:jc w:val="center"/>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57</w:t>
            </w:r>
          </w:p>
        </w:tc>
        <w:tc>
          <w:tcPr>
            <w:tcW w:w="11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83C97" w:rsidRPr="00696901" w:rsidRDefault="00483C97">
            <w:pPr>
              <w:widowControl/>
              <w:jc w:val="left"/>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2018C33164</w:t>
            </w:r>
          </w:p>
        </w:tc>
        <w:tc>
          <w:tcPr>
            <w:tcW w:w="26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83C97" w:rsidRPr="00696901" w:rsidRDefault="00483C97">
            <w:pPr>
              <w:widowControl/>
              <w:jc w:val="left"/>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大黄鱼活体销售保活技术的研究和应用</w:t>
            </w:r>
          </w:p>
        </w:tc>
        <w:tc>
          <w:tcPr>
            <w:tcW w:w="13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83C97" w:rsidRPr="00696901" w:rsidRDefault="00483C97">
            <w:pPr>
              <w:widowControl/>
              <w:jc w:val="left"/>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嵊泗县检验检疫科学技术研究院</w:t>
            </w:r>
          </w:p>
        </w:tc>
        <w:tc>
          <w:tcPr>
            <w:tcW w:w="16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83C97" w:rsidRPr="00696901" w:rsidRDefault="00483C97">
            <w:pPr>
              <w:widowControl/>
              <w:jc w:val="left"/>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市级公益类科技项目</w:t>
            </w:r>
          </w:p>
        </w:tc>
        <w:tc>
          <w:tcPr>
            <w:tcW w:w="16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83C97" w:rsidRPr="00696901" w:rsidRDefault="00483C97">
            <w:pPr>
              <w:widowControl/>
              <w:jc w:val="left"/>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嵊泗县科技局</w:t>
            </w:r>
          </w:p>
        </w:tc>
        <w:tc>
          <w:tcPr>
            <w:tcW w:w="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83C97" w:rsidRPr="00696901" w:rsidRDefault="00483C97">
            <w:pPr>
              <w:widowControl/>
              <w:jc w:val="left"/>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海洋处</w:t>
            </w:r>
          </w:p>
        </w:tc>
      </w:tr>
      <w:tr w:rsidR="00483C97" w:rsidRPr="00696901" w:rsidTr="00001CB0">
        <w:trPr>
          <w:trHeight w:val="600"/>
          <w:jc w:val="center"/>
        </w:trPr>
        <w:tc>
          <w:tcPr>
            <w:tcW w:w="9775"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483C97" w:rsidRPr="00696901" w:rsidRDefault="00483C97" w:rsidP="00483C97">
            <w:pPr>
              <w:widowControl/>
              <w:jc w:val="center"/>
              <w:textAlignment w:val="center"/>
              <w:rPr>
                <w:rFonts w:ascii="微软雅黑" w:eastAsia="微软雅黑" w:hAnsi="微软雅黑" w:cs="微软雅黑"/>
                <w:kern w:val="0"/>
                <w:sz w:val="18"/>
                <w:szCs w:val="18"/>
                <w:lang w:bidi="ar"/>
              </w:rPr>
            </w:pPr>
            <w:r w:rsidRPr="009B7B3F">
              <w:rPr>
                <w:rFonts w:ascii="微软雅黑" w:eastAsia="微软雅黑" w:hAnsi="微软雅黑" w:cs="微软雅黑" w:hint="eastAsia"/>
                <w:b/>
                <w:kern w:val="0"/>
                <w:sz w:val="18"/>
                <w:szCs w:val="18"/>
                <w:lang w:bidi="ar"/>
              </w:rPr>
              <w:t>软科</w:t>
            </w:r>
            <w:bookmarkStart w:id="0" w:name="_GoBack"/>
            <w:bookmarkEnd w:id="0"/>
            <w:r w:rsidRPr="009B7B3F">
              <w:rPr>
                <w:rFonts w:ascii="微软雅黑" w:eastAsia="微软雅黑" w:hAnsi="微软雅黑" w:cs="微软雅黑" w:hint="eastAsia"/>
                <w:b/>
                <w:kern w:val="0"/>
                <w:sz w:val="18"/>
                <w:szCs w:val="18"/>
                <w:lang w:bidi="ar"/>
              </w:rPr>
              <w:t>学</w:t>
            </w:r>
          </w:p>
        </w:tc>
      </w:tr>
      <w:tr w:rsidR="00483C97" w:rsidRPr="00696901" w:rsidTr="00483C97">
        <w:trPr>
          <w:trHeight w:val="600"/>
          <w:jc w:val="center"/>
        </w:trPr>
        <w:tc>
          <w:tcPr>
            <w:tcW w:w="6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3C97" w:rsidRPr="00696901" w:rsidRDefault="00483C97">
            <w:pPr>
              <w:widowControl/>
              <w:jc w:val="center"/>
              <w:textAlignment w:val="center"/>
              <w:rPr>
                <w:rFonts w:ascii="微软雅黑" w:eastAsia="微软雅黑" w:hAnsi="微软雅黑" w:cs="微软雅黑"/>
                <w:sz w:val="18"/>
                <w:szCs w:val="18"/>
              </w:rPr>
            </w:pPr>
            <w:r w:rsidRPr="00696901">
              <w:rPr>
                <w:rFonts w:ascii="微软雅黑" w:eastAsia="微软雅黑" w:hAnsi="微软雅黑" w:cs="微软雅黑" w:hint="eastAsia"/>
                <w:sz w:val="18"/>
                <w:szCs w:val="18"/>
              </w:rPr>
              <w:t>58</w:t>
            </w:r>
          </w:p>
        </w:tc>
        <w:tc>
          <w:tcPr>
            <w:tcW w:w="11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83C97" w:rsidRPr="00696901" w:rsidRDefault="00483C97">
            <w:pPr>
              <w:widowControl/>
              <w:jc w:val="left"/>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2018C33116</w:t>
            </w:r>
          </w:p>
        </w:tc>
        <w:tc>
          <w:tcPr>
            <w:tcW w:w="26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83C97" w:rsidRPr="00696901" w:rsidRDefault="00483C97">
            <w:pPr>
              <w:widowControl/>
              <w:jc w:val="left"/>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领军型创新创业人才和团队的</w:t>
            </w:r>
            <w:proofErr w:type="gramStart"/>
            <w:r w:rsidRPr="00696901">
              <w:rPr>
                <w:rFonts w:ascii="微软雅黑" w:eastAsia="微软雅黑" w:hAnsi="微软雅黑" w:cs="微软雅黑" w:hint="eastAsia"/>
                <w:kern w:val="0"/>
                <w:sz w:val="18"/>
                <w:szCs w:val="18"/>
                <w:lang w:bidi="ar"/>
              </w:rPr>
              <w:t>引培模式</w:t>
            </w:r>
            <w:proofErr w:type="gramEnd"/>
            <w:r w:rsidRPr="00696901">
              <w:rPr>
                <w:rFonts w:ascii="微软雅黑" w:eastAsia="微软雅黑" w:hAnsi="微软雅黑" w:cs="微软雅黑" w:hint="eastAsia"/>
                <w:kern w:val="0"/>
                <w:sz w:val="18"/>
                <w:szCs w:val="18"/>
                <w:lang w:bidi="ar"/>
              </w:rPr>
              <w:t>及对策研究</w:t>
            </w:r>
          </w:p>
        </w:tc>
        <w:tc>
          <w:tcPr>
            <w:tcW w:w="13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83C97" w:rsidRPr="00696901" w:rsidRDefault="00483C97">
            <w:pPr>
              <w:widowControl/>
              <w:jc w:val="left"/>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浙江海洋大学</w:t>
            </w:r>
          </w:p>
        </w:tc>
        <w:tc>
          <w:tcPr>
            <w:tcW w:w="16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83C97" w:rsidRPr="00696901" w:rsidRDefault="00483C97">
            <w:pPr>
              <w:widowControl/>
              <w:jc w:val="left"/>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软科学</w:t>
            </w:r>
          </w:p>
        </w:tc>
        <w:tc>
          <w:tcPr>
            <w:tcW w:w="16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83C97" w:rsidRPr="00696901" w:rsidRDefault="00483C97">
            <w:pPr>
              <w:widowControl/>
              <w:jc w:val="left"/>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浙江海洋大学</w:t>
            </w:r>
          </w:p>
        </w:tc>
        <w:tc>
          <w:tcPr>
            <w:tcW w:w="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83C97" w:rsidRPr="00696901" w:rsidRDefault="00483C97">
            <w:pPr>
              <w:widowControl/>
              <w:jc w:val="left"/>
              <w:textAlignment w:val="center"/>
              <w:rPr>
                <w:rFonts w:ascii="微软雅黑" w:eastAsia="微软雅黑" w:hAnsi="微软雅黑" w:cs="微软雅黑"/>
                <w:sz w:val="18"/>
                <w:szCs w:val="18"/>
              </w:rPr>
            </w:pPr>
            <w:r w:rsidRPr="00696901">
              <w:rPr>
                <w:rFonts w:ascii="微软雅黑" w:eastAsia="微软雅黑" w:hAnsi="微软雅黑" w:cs="微软雅黑" w:hint="eastAsia"/>
                <w:kern w:val="0"/>
                <w:sz w:val="18"/>
                <w:szCs w:val="18"/>
                <w:lang w:bidi="ar"/>
              </w:rPr>
              <w:t>综合处</w:t>
            </w:r>
          </w:p>
        </w:tc>
      </w:tr>
    </w:tbl>
    <w:p w:rsidR="00437348" w:rsidRPr="00696901" w:rsidRDefault="00437348">
      <w:pPr>
        <w:widowControl/>
        <w:adjustRightInd w:val="0"/>
        <w:snapToGrid w:val="0"/>
        <w:spacing w:line="576" w:lineRule="exact"/>
        <w:rPr>
          <w:rFonts w:ascii="Times New Roman" w:eastAsia="仿宋" w:hAnsi="Times New Roman" w:cs="Times New Roman"/>
          <w:kern w:val="0"/>
          <w:sz w:val="32"/>
          <w:szCs w:val="32"/>
        </w:rPr>
        <w:sectPr w:rsidR="00437348" w:rsidRPr="00696901">
          <w:pgSz w:w="11906" w:h="16838"/>
          <w:pgMar w:top="1440" w:right="1800" w:bottom="1440" w:left="1800" w:header="851" w:footer="992" w:gutter="0"/>
          <w:cols w:space="425"/>
          <w:docGrid w:type="lines" w:linePitch="312"/>
        </w:sectPr>
      </w:pPr>
    </w:p>
    <w:p w:rsidR="00437348" w:rsidRPr="00696901" w:rsidRDefault="00437348" w:rsidP="00C4671F">
      <w:pPr>
        <w:widowControl/>
        <w:adjustRightInd w:val="0"/>
        <w:snapToGrid w:val="0"/>
        <w:spacing w:line="576" w:lineRule="exact"/>
        <w:rPr>
          <w:rFonts w:eastAsia="仿宋_GB2312"/>
          <w:kern w:val="0"/>
          <w:sz w:val="24"/>
        </w:rPr>
      </w:pPr>
    </w:p>
    <w:sectPr w:rsidR="00437348" w:rsidRPr="0069690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0EE2" w:rsidRDefault="00C40EE2" w:rsidP="009B7B3F">
      <w:r>
        <w:separator/>
      </w:r>
    </w:p>
  </w:endnote>
  <w:endnote w:type="continuationSeparator" w:id="0">
    <w:p w:rsidR="00C40EE2" w:rsidRDefault="00C40EE2" w:rsidP="009B7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华文中宋">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Calibri Ligh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0EE2" w:rsidRDefault="00C40EE2" w:rsidP="009B7B3F">
      <w:r>
        <w:separator/>
      </w:r>
    </w:p>
  </w:footnote>
  <w:footnote w:type="continuationSeparator" w:id="0">
    <w:p w:rsidR="00C40EE2" w:rsidRDefault="00C40EE2" w:rsidP="009B7B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5861FE2"/>
    <w:rsid w:val="00001CB0"/>
    <w:rsid w:val="000A3B39"/>
    <w:rsid w:val="002707B2"/>
    <w:rsid w:val="002A46CF"/>
    <w:rsid w:val="003B696F"/>
    <w:rsid w:val="003C7DF2"/>
    <w:rsid w:val="00437348"/>
    <w:rsid w:val="00483C97"/>
    <w:rsid w:val="00696901"/>
    <w:rsid w:val="00777811"/>
    <w:rsid w:val="007B1D3D"/>
    <w:rsid w:val="00881A8D"/>
    <w:rsid w:val="00984CDB"/>
    <w:rsid w:val="009B7B3F"/>
    <w:rsid w:val="00A21D4B"/>
    <w:rsid w:val="00B1094F"/>
    <w:rsid w:val="00B40E35"/>
    <w:rsid w:val="00B61730"/>
    <w:rsid w:val="00C40EE2"/>
    <w:rsid w:val="00C4671F"/>
    <w:rsid w:val="00D1622D"/>
    <w:rsid w:val="00EC54DD"/>
    <w:rsid w:val="45861F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2">
    <w:name w:val="heading 2"/>
    <w:basedOn w:val="a"/>
    <w:next w:val="a"/>
    <w:semiHidden/>
    <w:unhideWhenUsed/>
    <w:qFormat/>
    <w:pPr>
      <w:spacing w:beforeAutospacing="1" w:afterAutospacing="1"/>
      <w:jc w:val="left"/>
      <w:outlineLvl w:val="1"/>
    </w:pPr>
    <w:rPr>
      <w:rFonts w:ascii="宋体" w:eastAsia="宋体" w:hAnsi="宋体" w:cs="Times New Roman"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 w:type="character" w:styleId="a4">
    <w:name w:val="Hyperlink"/>
    <w:basedOn w:val="a0"/>
    <w:rPr>
      <w:color w:val="0000FF"/>
      <w:u w:val="single"/>
    </w:rPr>
  </w:style>
  <w:style w:type="character" w:customStyle="1" w:styleId="font11">
    <w:name w:val="font11"/>
    <w:basedOn w:val="a0"/>
    <w:rPr>
      <w:rFonts w:ascii="Times New Roman" w:hAnsi="Times New Roman" w:cs="Times New Roman" w:hint="default"/>
      <w:b/>
      <w:color w:val="000000"/>
      <w:sz w:val="44"/>
      <w:szCs w:val="44"/>
      <w:u w:val="none"/>
    </w:rPr>
  </w:style>
  <w:style w:type="character" w:customStyle="1" w:styleId="font71">
    <w:name w:val="font71"/>
    <w:basedOn w:val="a0"/>
    <w:rPr>
      <w:rFonts w:ascii="华文中宋" w:eastAsia="华文中宋" w:hAnsi="华文中宋" w:cs="华文中宋"/>
      <w:b/>
      <w:color w:val="000000"/>
      <w:sz w:val="44"/>
      <w:szCs w:val="44"/>
      <w:u w:val="none"/>
    </w:rPr>
  </w:style>
  <w:style w:type="character" w:customStyle="1" w:styleId="font61">
    <w:name w:val="font61"/>
    <w:basedOn w:val="a0"/>
    <w:rPr>
      <w:rFonts w:ascii="微软雅黑" w:eastAsia="微软雅黑" w:hAnsi="微软雅黑" w:cs="微软雅黑" w:hint="eastAsia"/>
      <w:color w:val="000000"/>
      <w:sz w:val="18"/>
      <w:szCs w:val="18"/>
      <w:u w:val="none"/>
    </w:rPr>
  </w:style>
  <w:style w:type="character" w:customStyle="1" w:styleId="font41">
    <w:name w:val="font41"/>
    <w:basedOn w:val="a0"/>
    <w:rPr>
      <w:rFonts w:ascii="微软雅黑" w:eastAsia="微软雅黑" w:hAnsi="微软雅黑" w:cs="微软雅黑" w:hint="eastAsia"/>
      <w:color w:val="000000"/>
      <w:sz w:val="18"/>
      <w:szCs w:val="18"/>
      <w:u w:val="none"/>
    </w:rPr>
  </w:style>
  <w:style w:type="character" w:customStyle="1" w:styleId="font31">
    <w:name w:val="font31"/>
    <w:basedOn w:val="a0"/>
    <w:qFormat/>
    <w:rPr>
      <w:rFonts w:ascii="微软雅黑" w:eastAsia="微软雅黑" w:hAnsi="微软雅黑" w:cs="微软雅黑" w:hint="eastAsia"/>
      <w:color w:val="000000"/>
      <w:sz w:val="18"/>
      <w:szCs w:val="18"/>
      <w:u w:val="none"/>
    </w:rPr>
  </w:style>
  <w:style w:type="character" w:customStyle="1" w:styleId="font81">
    <w:name w:val="font81"/>
    <w:basedOn w:val="a0"/>
    <w:qFormat/>
    <w:rPr>
      <w:rFonts w:ascii="微软雅黑" w:eastAsia="微软雅黑" w:hAnsi="微软雅黑" w:cs="微软雅黑" w:hint="eastAsia"/>
      <w:color w:val="333333"/>
      <w:sz w:val="18"/>
      <w:szCs w:val="18"/>
      <w:u w:val="none"/>
    </w:rPr>
  </w:style>
  <w:style w:type="character" w:customStyle="1" w:styleId="font21">
    <w:name w:val="font21"/>
    <w:basedOn w:val="a0"/>
    <w:rPr>
      <w:rFonts w:ascii="Times New Roman" w:hAnsi="Times New Roman" w:cs="Times New Roman" w:hint="default"/>
      <w:b/>
      <w:color w:val="000000"/>
      <w:sz w:val="44"/>
      <w:szCs w:val="44"/>
      <w:u w:val="none"/>
    </w:rPr>
  </w:style>
  <w:style w:type="character" w:customStyle="1" w:styleId="font51">
    <w:name w:val="font51"/>
    <w:basedOn w:val="a0"/>
    <w:rPr>
      <w:rFonts w:ascii="宋体" w:eastAsia="宋体" w:hAnsi="宋体" w:cs="宋体" w:hint="eastAsia"/>
      <w:b/>
      <w:color w:val="000000"/>
      <w:sz w:val="44"/>
      <w:szCs w:val="44"/>
      <w:u w:val="none"/>
    </w:rPr>
  </w:style>
  <w:style w:type="character" w:customStyle="1" w:styleId="font91">
    <w:name w:val="font91"/>
    <w:basedOn w:val="a0"/>
    <w:rPr>
      <w:rFonts w:ascii="微软雅黑" w:eastAsia="微软雅黑" w:hAnsi="微软雅黑" w:cs="微软雅黑" w:hint="eastAsia"/>
      <w:color w:val="000000"/>
      <w:sz w:val="20"/>
      <w:szCs w:val="20"/>
      <w:u w:val="none"/>
    </w:rPr>
  </w:style>
  <w:style w:type="character" w:customStyle="1" w:styleId="font01">
    <w:name w:val="font01"/>
    <w:basedOn w:val="a0"/>
    <w:qFormat/>
    <w:rPr>
      <w:rFonts w:ascii="微软雅黑" w:eastAsia="微软雅黑" w:hAnsi="微软雅黑" w:cs="微软雅黑" w:hint="eastAsia"/>
      <w:color w:val="000000"/>
      <w:sz w:val="18"/>
      <w:szCs w:val="18"/>
      <w:u w:val="none"/>
    </w:rPr>
  </w:style>
  <w:style w:type="paragraph" w:styleId="a5">
    <w:name w:val="Balloon Text"/>
    <w:basedOn w:val="a"/>
    <w:link w:val="Char"/>
    <w:rsid w:val="00B40E35"/>
    <w:rPr>
      <w:sz w:val="18"/>
      <w:szCs w:val="18"/>
    </w:rPr>
  </w:style>
  <w:style w:type="character" w:customStyle="1" w:styleId="Char">
    <w:name w:val="批注框文本 Char"/>
    <w:basedOn w:val="a0"/>
    <w:link w:val="a5"/>
    <w:rsid w:val="00B40E35"/>
    <w:rPr>
      <w:rFonts w:asciiTheme="minorHAnsi" w:eastAsiaTheme="minorEastAsia" w:hAnsiTheme="minorHAnsi" w:cstheme="minorBidi"/>
      <w:kern w:val="2"/>
      <w:sz w:val="18"/>
      <w:szCs w:val="18"/>
    </w:rPr>
  </w:style>
  <w:style w:type="paragraph" w:styleId="a6">
    <w:name w:val="header"/>
    <w:basedOn w:val="a"/>
    <w:link w:val="Char0"/>
    <w:rsid w:val="009B7B3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rsid w:val="009B7B3F"/>
    <w:rPr>
      <w:rFonts w:asciiTheme="minorHAnsi" w:eastAsiaTheme="minorEastAsia" w:hAnsiTheme="minorHAnsi" w:cstheme="minorBidi"/>
      <w:kern w:val="2"/>
      <w:sz w:val="18"/>
      <w:szCs w:val="18"/>
    </w:rPr>
  </w:style>
  <w:style w:type="paragraph" w:styleId="a7">
    <w:name w:val="footer"/>
    <w:basedOn w:val="a"/>
    <w:link w:val="Char1"/>
    <w:rsid w:val="009B7B3F"/>
    <w:pPr>
      <w:tabs>
        <w:tab w:val="center" w:pos="4153"/>
        <w:tab w:val="right" w:pos="8306"/>
      </w:tabs>
      <w:snapToGrid w:val="0"/>
      <w:jc w:val="left"/>
    </w:pPr>
    <w:rPr>
      <w:sz w:val="18"/>
      <w:szCs w:val="18"/>
    </w:rPr>
  </w:style>
  <w:style w:type="character" w:customStyle="1" w:styleId="Char1">
    <w:name w:val="页脚 Char"/>
    <w:basedOn w:val="a0"/>
    <w:link w:val="a7"/>
    <w:rsid w:val="009B7B3F"/>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2">
    <w:name w:val="heading 2"/>
    <w:basedOn w:val="a"/>
    <w:next w:val="a"/>
    <w:semiHidden/>
    <w:unhideWhenUsed/>
    <w:qFormat/>
    <w:pPr>
      <w:spacing w:beforeAutospacing="1" w:afterAutospacing="1"/>
      <w:jc w:val="left"/>
      <w:outlineLvl w:val="1"/>
    </w:pPr>
    <w:rPr>
      <w:rFonts w:ascii="宋体" w:eastAsia="宋体" w:hAnsi="宋体" w:cs="Times New Roman"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 w:type="character" w:styleId="a4">
    <w:name w:val="Hyperlink"/>
    <w:basedOn w:val="a0"/>
    <w:rPr>
      <w:color w:val="0000FF"/>
      <w:u w:val="single"/>
    </w:rPr>
  </w:style>
  <w:style w:type="character" w:customStyle="1" w:styleId="font11">
    <w:name w:val="font11"/>
    <w:basedOn w:val="a0"/>
    <w:rPr>
      <w:rFonts w:ascii="Times New Roman" w:hAnsi="Times New Roman" w:cs="Times New Roman" w:hint="default"/>
      <w:b/>
      <w:color w:val="000000"/>
      <w:sz w:val="44"/>
      <w:szCs w:val="44"/>
      <w:u w:val="none"/>
    </w:rPr>
  </w:style>
  <w:style w:type="character" w:customStyle="1" w:styleId="font71">
    <w:name w:val="font71"/>
    <w:basedOn w:val="a0"/>
    <w:rPr>
      <w:rFonts w:ascii="华文中宋" w:eastAsia="华文中宋" w:hAnsi="华文中宋" w:cs="华文中宋"/>
      <w:b/>
      <w:color w:val="000000"/>
      <w:sz w:val="44"/>
      <w:szCs w:val="44"/>
      <w:u w:val="none"/>
    </w:rPr>
  </w:style>
  <w:style w:type="character" w:customStyle="1" w:styleId="font61">
    <w:name w:val="font61"/>
    <w:basedOn w:val="a0"/>
    <w:rPr>
      <w:rFonts w:ascii="微软雅黑" w:eastAsia="微软雅黑" w:hAnsi="微软雅黑" w:cs="微软雅黑" w:hint="eastAsia"/>
      <w:color w:val="000000"/>
      <w:sz w:val="18"/>
      <w:szCs w:val="18"/>
      <w:u w:val="none"/>
    </w:rPr>
  </w:style>
  <w:style w:type="character" w:customStyle="1" w:styleId="font41">
    <w:name w:val="font41"/>
    <w:basedOn w:val="a0"/>
    <w:rPr>
      <w:rFonts w:ascii="微软雅黑" w:eastAsia="微软雅黑" w:hAnsi="微软雅黑" w:cs="微软雅黑" w:hint="eastAsia"/>
      <w:color w:val="000000"/>
      <w:sz w:val="18"/>
      <w:szCs w:val="18"/>
      <w:u w:val="none"/>
    </w:rPr>
  </w:style>
  <w:style w:type="character" w:customStyle="1" w:styleId="font31">
    <w:name w:val="font31"/>
    <w:basedOn w:val="a0"/>
    <w:qFormat/>
    <w:rPr>
      <w:rFonts w:ascii="微软雅黑" w:eastAsia="微软雅黑" w:hAnsi="微软雅黑" w:cs="微软雅黑" w:hint="eastAsia"/>
      <w:color w:val="000000"/>
      <w:sz w:val="18"/>
      <w:szCs w:val="18"/>
      <w:u w:val="none"/>
    </w:rPr>
  </w:style>
  <w:style w:type="character" w:customStyle="1" w:styleId="font81">
    <w:name w:val="font81"/>
    <w:basedOn w:val="a0"/>
    <w:qFormat/>
    <w:rPr>
      <w:rFonts w:ascii="微软雅黑" w:eastAsia="微软雅黑" w:hAnsi="微软雅黑" w:cs="微软雅黑" w:hint="eastAsia"/>
      <w:color w:val="333333"/>
      <w:sz w:val="18"/>
      <w:szCs w:val="18"/>
      <w:u w:val="none"/>
    </w:rPr>
  </w:style>
  <w:style w:type="character" w:customStyle="1" w:styleId="font21">
    <w:name w:val="font21"/>
    <w:basedOn w:val="a0"/>
    <w:rPr>
      <w:rFonts w:ascii="Times New Roman" w:hAnsi="Times New Roman" w:cs="Times New Roman" w:hint="default"/>
      <w:b/>
      <w:color w:val="000000"/>
      <w:sz w:val="44"/>
      <w:szCs w:val="44"/>
      <w:u w:val="none"/>
    </w:rPr>
  </w:style>
  <w:style w:type="character" w:customStyle="1" w:styleId="font51">
    <w:name w:val="font51"/>
    <w:basedOn w:val="a0"/>
    <w:rPr>
      <w:rFonts w:ascii="宋体" w:eastAsia="宋体" w:hAnsi="宋体" w:cs="宋体" w:hint="eastAsia"/>
      <w:b/>
      <w:color w:val="000000"/>
      <w:sz w:val="44"/>
      <w:szCs w:val="44"/>
      <w:u w:val="none"/>
    </w:rPr>
  </w:style>
  <w:style w:type="character" w:customStyle="1" w:styleId="font91">
    <w:name w:val="font91"/>
    <w:basedOn w:val="a0"/>
    <w:rPr>
      <w:rFonts w:ascii="微软雅黑" w:eastAsia="微软雅黑" w:hAnsi="微软雅黑" w:cs="微软雅黑" w:hint="eastAsia"/>
      <w:color w:val="000000"/>
      <w:sz w:val="20"/>
      <w:szCs w:val="20"/>
      <w:u w:val="none"/>
    </w:rPr>
  </w:style>
  <w:style w:type="character" w:customStyle="1" w:styleId="font01">
    <w:name w:val="font01"/>
    <w:basedOn w:val="a0"/>
    <w:qFormat/>
    <w:rPr>
      <w:rFonts w:ascii="微软雅黑" w:eastAsia="微软雅黑" w:hAnsi="微软雅黑" w:cs="微软雅黑" w:hint="eastAsia"/>
      <w:color w:val="000000"/>
      <w:sz w:val="18"/>
      <w:szCs w:val="18"/>
      <w:u w:val="none"/>
    </w:rPr>
  </w:style>
  <w:style w:type="paragraph" w:styleId="a5">
    <w:name w:val="Balloon Text"/>
    <w:basedOn w:val="a"/>
    <w:link w:val="Char"/>
    <w:rsid w:val="00B40E35"/>
    <w:rPr>
      <w:sz w:val="18"/>
      <w:szCs w:val="18"/>
    </w:rPr>
  </w:style>
  <w:style w:type="character" w:customStyle="1" w:styleId="Char">
    <w:name w:val="批注框文本 Char"/>
    <w:basedOn w:val="a0"/>
    <w:link w:val="a5"/>
    <w:rsid w:val="00B40E35"/>
    <w:rPr>
      <w:rFonts w:asciiTheme="minorHAnsi" w:eastAsiaTheme="minorEastAsia" w:hAnsiTheme="minorHAnsi" w:cstheme="minorBidi"/>
      <w:kern w:val="2"/>
      <w:sz w:val="18"/>
      <w:szCs w:val="18"/>
    </w:rPr>
  </w:style>
  <w:style w:type="paragraph" w:styleId="a6">
    <w:name w:val="header"/>
    <w:basedOn w:val="a"/>
    <w:link w:val="Char0"/>
    <w:rsid w:val="009B7B3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rsid w:val="009B7B3F"/>
    <w:rPr>
      <w:rFonts w:asciiTheme="minorHAnsi" w:eastAsiaTheme="minorEastAsia" w:hAnsiTheme="minorHAnsi" w:cstheme="minorBidi"/>
      <w:kern w:val="2"/>
      <w:sz w:val="18"/>
      <w:szCs w:val="18"/>
    </w:rPr>
  </w:style>
  <w:style w:type="paragraph" w:styleId="a7">
    <w:name w:val="footer"/>
    <w:basedOn w:val="a"/>
    <w:link w:val="Char1"/>
    <w:rsid w:val="009B7B3F"/>
    <w:pPr>
      <w:tabs>
        <w:tab w:val="center" w:pos="4153"/>
        <w:tab w:val="right" w:pos="8306"/>
      </w:tabs>
      <w:snapToGrid w:val="0"/>
      <w:jc w:val="left"/>
    </w:pPr>
    <w:rPr>
      <w:sz w:val="18"/>
      <w:szCs w:val="18"/>
    </w:rPr>
  </w:style>
  <w:style w:type="character" w:customStyle="1" w:styleId="Char1">
    <w:name w:val="页脚 Char"/>
    <w:basedOn w:val="a0"/>
    <w:link w:val="a7"/>
    <w:rsid w:val="009B7B3F"/>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8</Pages>
  <Words>1060</Words>
  <Characters>6044</Characters>
  <Application>Microsoft Office Word</Application>
  <DocSecurity>0</DocSecurity>
  <Lines>50</Lines>
  <Paragraphs>14</Paragraphs>
  <ScaleCrop>false</ScaleCrop>
  <Company/>
  <LinksUpToDate>false</LinksUpToDate>
  <CharactersWithSpaces>7090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ZXM</dc:creator>
  <cp:lastModifiedBy>zy</cp:lastModifiedBy>
  <cp:revision>48</cp:revision>
  <cp:lastPrinted>2018-11-09T00:18:00Z</cp:lastPrinted>
  <dcterms:created xsi:type="dcterms:W3CDTF">2018-11-08T07:03:00Z</dcterms:created>
  <dcterms:modified xsi:type="dcterms:W3CDTF">2018-11-13T08:32:00Z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2052-11.1.0.7932</vt:lpwstr>
  </property>
</Properties>
</file>